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371" w:rsidRPr="0073525D" w:rsidRDefault="00DD2371" w:rsidP="00DD2371">
      <w:pPr>
        <w:pStyle w:val="a3"/>
        <w:spacing w:line="276" w:lineRule="auto"/>
        <w:jc w:val="center"/>
        <w:rPr>
          <w:rFonts w:ascii="Times New Roman" w:hAnsi="Times New Roman" w:cs="Times New Roman"/>
          <w:b/>
        </w:rPr>
      </w:pPr>
      <w:r w:rsidRPr="0073525D">
        <w:rPr>
          <w:rFonts w:ascii="Times New Roman" w:hAnsi="Times New Roman" w:cs="Times New Roman"/>
          <w:b/>
          <w:color w:val="000000" w:themeColor="text1"/>
        </w:rPr>
        <w:t>МЕТОДИЧЕСКИЕ УКАЗАНИЯ К ВЫПОЛНЕНИЮ КОНТРОЛЬН</w:t>
      </w:r>
      <w:r>
        <w:rPr>
          <w:rFonts w:ascii="Times New Roman" w:hAnsi="Times New Roman" w:cs="Times New Roman"/>
          <w:b/>
          <w:color w:val="000000" w:themeColor="text1"/>
        </w:rPr>
        <w:t xml:space="preserve">ОЙ </w:t>
      </w:r>
      <w:r w:rsidRPr="0073525D">
        <w:rPr>
          <w:rFonts w:ascii="Times New Roman" w:hAnsi="Times New Roman" w:cs="Times New Roman"/>
          <w:b/>
          <w:color w:val="000000" w:themeColor="text1"/>
        </w:rPr>
        <w:t>РАБОТ</w:t>
      </w:r>
      <w:r>
        <w:rPr>
          <w:rFonts w:ascii="Times New Roman" w:hAnsi="Times New Roman" w:cs="Times New Roman"/>
          <w:b/>
          <w:color w:val="000000" w:themeColor="text1"/>
        </w:rPr>
        <w:t>Ы</w:t>
      </w:r>
    </w:p>
    <w:p w:rsidR="00DD2371" w:rsidRPr="0073525D" w:rsidRDefault="00DD2371" w:rsidP="00DD2371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>При выполнении контрольн</w:t>
      </w:r>
      <w:r>
        <w:rPr>
          <w:rFonts w:ascii="Times New Roman" w:hAnsi="Times New Roman" w:cs="Times New Roman"/>
        </w:rPr>
        <w:t>ой</w:t>
      </w:r>
      <w:r w:rsidRPr="0073525D">
        <w:rPr>
          <w:rFonts w:ascii="Times New Roman" w:hAnsi="Times New Roman" w:cs="Times New Roman"/>
        </w:rPr>
        <w:t xml:space="preserve"> работ</w:t>
      </w:r>
      <w:r>
        <w:rPr>
          <w:rFonts w:ascii="Times New Roman" w:hAnsi="Times New Roman" w:cs="Times New Roman"/>
        </w:rPr>
        <w:t>ы</w:t>
      </w:r>
      <w:r w:rsidRPr="0073525D">
        <w:rPr>
          <w:rFonts w:ascii="Times New Roman" w:hAnsi="Times New Roman" w:cs="Times New Roman"/>
        </w:rPr>
        <w:t xml:space="preserve"> необходимо соблюдать следующие требования: работа должна быть выполнена </w:t>
      </w:r>
      <w:r>
        <w:rPr>
          <w:rFonts w:ascii="Times New Roman" w:hAnsi="Times New Roman" w:cs="Times New Roman"/>
        </w:rPr>
        <w:t xml:space="preserve"> на листах формата А-4 или </w:t>
      </w:r>
      <w:r w:rsidRPr="0073525D">
        <w:rPr>
          <w:rFonts w:ascii="Times New Roman" w:hAnsi="Times New Roman" w:cs="Times New Roman"/>
        </w:rPr>
        <w:t xml:space="preserve">в отдельной тетради (лучше в клетку); на обложке нужно указать фамилию, имя, отчество, номер </w:t>
      </w:r>
      <w:r>
        <w:rPr>
          <w:rFonts w:ascii="Times New Roman" w:hAnsi="Times New Roman" w:cs="Times New Roman"/>
        </w:rPr>
        <w:t>шифра</w:t>
      </w:r>
      <w:r w:rsidRPr="0073525D">
        <w:rPr>
          <w:rFonts w:ascii="Times New Roman" w:hAnsi="Times New Roman" w:cs="Times New Roman"/>
        </w:rPr>
        <w:t>, наименование предмета, номер контрольной работы, на последней странице выполненной контрольной работы следует указать  список использованной литературы.</w:t>
      </w:r>
    </w:p>
    <w:p w:rsidR="00DD2371" w:rsidRPr="0073525D" w:rsidRDefault="00DD2371" w:rsidP="00DD2371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>Работу необходимо выполнять</w:t>
      </w:r>
      <w:r>
        <w:rPr>
          <w:rFonts w:ascii="Times New Roman" w:hAnsi="Times New Roman" w:cs="Times New Roman"/>
        </w:rPr>
        <w:t xml:space="preserve"> печатным текстом или </w:t>
      </w:r>
      <w:r w:rsidRPr="0073525D">
        <w:rPr>
          <w:rFonts w:ascii="Times New Roman" w:hAnsi="Times New Roman" w:cs="Times New Roman"/>
        </w:rPr>
        <w:t xml:space="preserve"> чернилами, четко и аккуратно. Для пометок и замечани</w:t>
      </w:r>
      <w:r>
        <w:rPr>
          <w:rFonts w:ascii="Times New Roman" w:hAnsi="Times New Roman" w:cs="Times New Roman"/>
        </w:rPr>
        <w:t>й</w:t>
      </w:r>
      <w:r w:rsidRPr="0073525D">
        <w:rPr>
          <w:rFonts w:ascii="Times New Roman" w:hAnsi="Times New Roman" w:cs="Times New Roman"/>
        </w:rPr>
        <w:t xml:space="preserve"> преподавателя нужно соблюдать достаточный интервал между строчками и оставлять на страницах поля шириной не менее </w:t>
      </w:r>
      <w:r w:rsidR="00105298" w:rsidRPr="00105298">
        <w:rPr>
          <w:rFonts w:ascii="Times New Roman" w:hAnsi="Times New Roman" w:cs="Times New Roman"/>
        </w:rPr>
        <w:t>2</w:t>
      </w:r>
      <w:r w:rsidRPr="0073525D">
        <w:rPr>
          <w:rFonts w:ascii="Times New Roman" w:hAnsi="Times New Roman" w:cs="Times New Roman"/>
        </w:rPr>
        <w:t xml:space="preserve">0 мм. Каждую задачу следует начинать с новой страницы. В конце </w:t>
      </w:r>
      <w:r>
        <w:rPr>
          <w:rFonts w:ascii="Times New Roman" w:hAnsi="Times New Roman" w:cs="Times New Roman"/>
        </w:rPr>
        <w:t xml:space="preserve">контрольной работы </w:t>
      </w:r>
      <w:r w:rsidRPr="0073525D">
        <w:rPr>
          <w:rFonts w:ascii="Times New Roman" w:hAnsi="Times New Roman" w:cs="Times New Roman"/>
        </w:rPr>
        <w:t>остав</w:t>
      </w:r>
      <w:r>
        <w:rPr>
          <w:rFonts w:ascii="Times New Roman" w:hAnsi="Times New Roman" w:cs="Times New Roman"/>
        </w:rPr>
        <w:t>ля</w:t>
      </w:r>
      <w:r w:rsidRPr="0073525D">
        <w:rPr>
          <w:rFonts w:ascii="Times New Roman" w:hAnsi="Times New Roman" w:cs="Times New Roman"/>
        </w:rPr>
        <w:t>ть свободн</w:t>
      </w:r>
      <w:r>
        <w:rPr>
          <w:rFonts w:ascii="Times New Roman" w:hAnsi="Times New Roman" w:cs="Times New Roman"/>
        </w:rPr>
        <w:t>ую</w:t>
      </w:r>
      <w:r w:rsidRPr="0073525D">
        <w:rPr>
          <w:rFonts w:ascii="Times New Roman" w:hAnsi="Times New Roman" w:cs="Times New Roman"/>
        </w:rPr>
        <w:t xml:space="preserve"> страниц</w:t>
      </w:r>
      <w:r>
        <w:rPr>
          <w:rFonts w:ascii="Times New Roman" w:hAnsi="Times New Roman" w:cs="Times New Roman"/>
        </w:rPr>
        <w:t>у</w:t>
      </w:r>
      <w:r w:rsidRPr="0073525D">
        <w:rPr>
          <w:rFonts w:ascii="Times New Roman" w:hAnsi="Times New Roman" w:cs="Times New Roman"/>
        </w:rPr>
        <w:t xml:space="preserve"> для рецензии.</w:t>
      </w:r>
    </w:p>
    <w:p w:rsidR="00DD2371" w:rsidRPr="0073525D" w:rsidRDefault="00DD2371" w:rsidP="00DD2371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>Условие задачи контрольной работы необходимо переписывать полностью. Рекомендуется сначала наметить общий ход решения задачи. Каждое решение должно быть выполнено в определенной последовательности, обосновано теоретически, пояснено необходимым текстом и краткими формулировками произведенных действий; эти действия следует располагать в таком порядке, чтобы был виден логический ход решения задачи.</w:t>
      </w:r>
    </w:p>
    <w:p w:rsidR="00DD2371" w:rsidRPr="0073525D" w:rsidRDefault="00DD2371" w:rsidP="00DD2371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 xml:space="preserve">Все вычисления в контрольных задачах следует производить в единицах Международной системы СИ. </w:t>
      </w:r>
    </w:p>
    <w:p w:rsidR="00DD2371" w:rsidRPr="0073525D" w:rsidRDefault="00DD2371" w:rsidP="00DD2371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 xml:space="preserve">Чертежи и электрические схемы должны быть выполнены с необходимыми условными обозначениями и размерами; на графиках и векторных диаграммах нужно указывать масштаб. Условные графические обозначения элементов на электрических схемах должны соответствовать </w:t>
      </w:r>
      <w:proofErr w:type="spellStart"/>
      <w:r w:rsidRPr="0073525D">
        <w:rPr>
          <w:rFonts w:ascii="Times New Roman" w:hAnsi="Times New Roman" w:cs="Times New Roman"/>
        </w:rPr>
        <w:t>ГОСТу</w:t>
      </w:r>
      <w:proofErr w:type="spellEnd"/>
      <w:r w:rsidRPr="0073525D">
        <w:rPr>
          <w:rFonts w:ascii="Times New Roman" w:hAnsi="Times New Roman" w:cs="Times New Roman"/>
        </w:rPr>
        <w:t>.</w:t>
      </w:r>
    </w:p>
    <w:p w:rsidR="00DD2371" w:rsidRPr="0073525D" w:rsidRDefault="00DD2371" w:rsidP="00DD2371">
      <w:pPr>
        <w:spacing w:line="276" w:lineRule="auto"/>
        <w:ind w:firstLine="709"/>
        <w:rPr>
          <w:rFonts w:ascii="Times New Roman" w:hAnsi="Times New Roman" w:cs="Times New Roman"/>
        </w:rPr>
      </w:pPr>
      <w:proofErr w:type="gramStart"/>
      <w:r w:rsidRPr="0073525D">
        <w:rPr>
          <w:rFonts w:ascii="Times New Roman" w:hAnsi="Times New Roman" w:cs="Times New Roman"/>
        </w:rPr>
        <w:t xml:space="preserve">При возникновении затруднений в выполнении контрольной работы </w:t>
      </w:r>
      <w:r>
        <w:rPr>
          <w:rFonts w:ascii="Times New Roman" w:hAnsi="Times New Roman" w:cs="Times New Roman"/>
        </w:rPr>
        <w:t>об</w:t>
      </w:r>
      <w:r w:rsidRPr="0073525D">
        <w:rPr>
          <w:rFonts w:ascii="Times New Roman" w:hAnsi="Times New Roman" w:cs="Times New Roman"/>
        </w:rPr>
        <w:t>уча</w:t>
      </w:r>
      <w:r>
        <w:rPr>
          <w:rFonts w:ascii="Times New Roman" w:hAnsi="Times New Roman" w:cs="Times New Roman"/>
        </w:rPr>
        <w:t>ю</w:t>
      </w:r>
      <w:r w:rsidRPr="0073525D">
        <w:rPr>
          <w:rFonts w:ascii="Times New Roman" w:hAnsi="Times New Roman" w:cs="Times New Roman"/>
        </w:rPr>
        <w:t xml:space="preserve">щийся может обратиться в </w:t>
      </w:r>
      <w:r>
        <w:rPr>
          <w:rFonts w:ascii="Times New Roman" w:hAnsi="Times New Roman" w:cs="Times New Roman"/>
        </w:rPr>
        <w:t>колледж</w:t>
      </w:r>
      <w:r w:rsidRPr="0073525D">
        <w:rPr>
          <w:rFonts w:ascii="Times New Roman" w:hAnsi="Times New Roman" w:cs="Times New Roman"/>
        </w:rPr>
        <w:t xml:space="preserve"> за консультацией.</w:t>
      </w:r>
      <w:proofErr w:type="gramEnd"/>
    </w:p>
    <w:p w:rsidR="00DD2371" w:rsidRPr="0073525D" w:rsidRDefault="00DD2371" w:rsidP="00DD2371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 xml:space="preserve">После получения </w:t>
      </w:r>
      <w:proofErr w:type="spellStart"/>
      <w:r>
        <w:rPr>
          <w:rFonts w:ascii="Times New Roman" w:hAnsi="Times New Roman" w:cs="Times New Roman"/>
        </w:rPr>
        <w:t>не</w:t>
      </w:r>
      <w:r w:rsidRPr="0073525D">
        <w:rPr>
          <w:rFonts w:ascii="Times New Roman" w:hAnsi="Times New Roman" w:cs="Times New Roman"/>
        </w:rPr>
        <w:t>зачтенной</w:t>
      </w:r>
      <w:proofErr w:type="spellEnd"/>
      <w:r w:rsidRPr="0073525D">
        <w:rPr>
          <w:rFonts w:ascii="Times New Roman" w:hAnsi="Times New Roman" w:cs="Times New Roman"/>
        </w:rPr>
        <w:t xml:space="preserve"> контрольной работы необходимо внимательно изучить рецензию и все замечания преподавателя, обратить внимание на ошибки и доработать материал. </w:t>
      </w:r>
      <w:proofErr w:type="spellStart"/>
      <w:r w:rsidRPr="0073525D">
        <w:rPr>
          <w:rFonts w:ascii="Times New Roman" w:hAnsi="Times New Roman" w:cs="Times New Roman"/>
        </w:rPr>
        <w:t>Незачтенная</w:t>
      </w:r>
      <w:proofErr w:type="spellEnd"/>
      <w:r w:rsidRPr="0073525D">
        <w:rPr>
          <w:rFonts w:ascii="Times New Roman" w:hAnsi="Times New Roman" w:cs="Times New Roman"/>
        </w:rPr>
        <w:t xml:space="preserve"> работа выполняется заново или переделывается частично по указанию преподавателя и представляется на проверку вместе с </w:t>
      </w:r>
      <w:proofErr w:type="spellStart"/>
      <w:r w:rsidRPr="0073525D">
        <w:rPr>
          <w:rFonts w:ascii="Times New Roman" w:hAnsi="Times New Roman" w:cs="Times New Roman"/>
        </w:rPr>
        <w:t>незачтеиной</w:t>
      </w:r>
      <w:proofErr w:type="spellEnd"/>
      <w:r w:rsidRPr="0073525D">
        <w:rPr>
          <w:rFonts w:ascii="Times New Roman" w:hAnsi="Times New Roman" w:cs="Times New Roman"/>
        </w:rPr>
        <w:t xml:space="preserve"> работой.</w:t>
      </w:r>
    </w:p>
    <w:p w:rsidR="00DD2371" w:rsidRPr="0073525D" w:rsidRDefault="00DD2371" w:rsidP="00DD2371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 xml:space="preserve">В период сессии выполняются </w:t>
      </w:r>
      <w:r>
        <w:rPr>
          <w:rFonts w:ascii="Times New Roman" w:hAnsi="Times New Roman" w:cs="Times New Roman"/>
        </w:rPr>
        <w:t xml:space="preserve">практические и </w:t>
      </w:r>
      <w:r w:rsidRPr="0073525D">
        <w:rPr>
          <w:rFonts w:ascii="Times New Roman" w:hAnsi="Times New Roman" w:cs="Times New Roman"/>
        </w:rPr>
        <w:t xml:space="preserve">лабораторные работы. К этим работам </w:t>
      </w:r>
      <w:r>
        <w:rPr>
          <w:rFonts w:ascii="Times New Roman" w:hAnsi="Times New Roman" w:cs="Times New Roman"/>
        </w:rPr>
        <w:t>об</w:t>
      </w:r>
      <w:r w:rsidRPr="0073525D">
        <w:rPr>
          <w:rFonts w:ascii="Times New Roman" w:hAnsi="Times New Roman" w:cs="Times New Roman"/>
        </w:rPr>
        <w:t>уча</w:t>
      </w:r>
      <w:r>
        <w:rPr>
          <w:rFonts w:ascii="Times New Roman" w:hAnsi="Times New Roman" w:cs="Times New Roman"/>
        </w:rPr>
        <w:t>ю</w:t>
      </w:r>
      <w:r w:rsidRPr="0073525D">
        <w:rPr>
          <w:rFonts w:ascii="Times New Roman" w:hAnsi="Times New Roman" w:cs="Times New Roman"/>
        </w:rPr>
        <w:t xml:space="preserve">щиеся допускаются после сдачи всех контрольных работ. Сдача экзаменов разрешается </w:t>
      </w:r>
      <w:r>
        <w:rPr>
          <w:rFonts w:ascii="Times New Roman" w:hAnsi="Times New Roman" w:cs="Times New Roman"/>
        </w:rPr>
        <w:t>об</w:t>
      </w:r>
      <w:r w:rsidRPr="0073525D">
        <w:rPr>
          <w:rFonts w:ascii="Times New Roman" w:hAnsi="Times New Roman" w:cs="Times New Roman"/>
        </w:rPr>
        <w:t>уча</w:t>
      </w:r>
      <w:r>
        <w:rPr>
          <w:rFonts w:ascii="Times New Roman" w:hAnsi="Times New Roman" w:cs="Times New Roman"/>
        </w:rPr>
        <w:t>ю</w:t>
      </w:r>
      <w:r w:rsidRPr="0073525D">
        <w:rPr>
          <w:rFonts w:ascii="Times New Roman" w:hAnsi="Times New Roman" w:cs="Times New Roman"/>
        </w:rPr>
        <w:t xml:space="preserve">щимся, которые получили положительные оценки по контрольным работам и имеют зачет по </w:t>
      </w:r>
      <w:r w:rsidR="00105298">
        <w:rPr>
          <w:rFonts w:ascii="Times New Roman" w:hAnsi="Times New Roman" w:cs="Times New Roman"/>
        </w:rPr>
        <w:t>практическим и</w:t>
      </w:r>
      <w:r w:rsidR="00105298" w:rsidRPr="0073525D">
        <w:rPr>
          <w:rFonts w:ascii="Times New Roman" w:hAnsi="Times New Roman" w:cs="Times New Roman"/>
        </w:rPr>
        <w:t xml:space="preserve"> </w:t>
      </w:r>
      <w:r w:rsidRPr="0073525D">
        <w:rPr>
          <w:rFonts w:ascii="Times New Roman" w:hAnsi="Times New Roman" w:cs="Times New Roman"/>
        </w:rPr>
        <w:t>лабораторным работам.</w:t>
      </w:r>
    </w:p>
    <w:p w:rsidR="00EC3202" w:rsidRDefault="00DD2371" w:rsidP="00EC3202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 xml:space="preserve">Вариант контрольного задания № 1 (номера шести задач контрольной работы) определяется по двум последним цифрам шифра </w:t>
      </w:r>
      <w:r>
        <w:rPr>
          <w:rFonts w:ascii="Times New Roman" w:hAnsi="Times New Roman" w:cs="Times New Roman"/>
        </w:rPr>
        <w:t xml:space="preserve"> об</w:t>
      </w:r>
      <w:r w:rsidRPr="0073525D">
        <w:rPr>
          <w:rFonts w:ascii="Times New Roman" w:hAnsi="Times New Roman" w:cs="Times New Roman"/>
        </w:rPr>
        <w:t>уча</w:t>
      </w:r>
      <w:r>
        <w:rPr>
          <w:rFonts w:ascii="Times New Roman" w:hAnsi="Times New Roman" w:cs="Times New Roman"/>
        </w:rPr>
        <w:t>ю</w:t>
      </w:r>
      <w:r w:rsidRPr="0073525D">
        <w:rPr>
          <w:rFonts w:ascii="Times New Roman" w:hAnsi="Times New Roman" w:cs="Times New Roman"/>
        </w:rPr>
        <w:t xml:space="preserve">щегося (табл. 1). Например, если две последние цифры шифра 24, то учащийся должен решить следующие задачи: 5, 17, 29, 31, 43, 55. Если номер </w:t>
      </w:r>
      <w:r w:rsidR="00105298">
        <w:rPr>
          <w:rFonts w:ascii="Times New Roman" w:hAnsi="Times New Roman" w:cs="Times New Roman"/>
        </w:rPr>
        <w:t>шифра</w:t>
      </w:r>
      <w:r w:rsidRPr="0073525D">
        <w:rPr>
          <w:rFonts w:ascii="Times New Roman" w:hAnsi="Times New Roman" w:cs="Times New Roman"/>
        </w:rPr>
        <w:t xml:space="preserve"> однозначный, то для определения варианта задания необходимо перед номером </w:t>
      </w:r>
      <w:r>
        <w:rPr>
          <w:rFonts w:ascii="Times New Roman" w:hAnsi="Times New Roman" w:cs="Times New Roman"/>
        </w:rPr>
        <w:t xml:space="preserve">шифра </w:t>
      </w:r>
      <w:r w:rsidRPr="0073525D">
        <w:rPr>
          <w:rFonts w:ascii="Times New Roman" w:hAnsi="Times New Roman" w:cs="Times New Roman"/>
        </w:rPr>
        <w:t xml:space="preserve"> дописать цифру 0. Так, например, если номер </w:t>
      </w:r>
      <w:r w:rsidR="00105298">
        <w:rPr>
          <w:rFonts w:ascii="Times New Roman" w:hAnsi="Times New Roman" w:cs="Times New Roman"/>
        </w:rPr>
        <w:t>шифра</w:t>
      </w:r>
      <w:r w:rsidRPr="0073525D">
        <w:rPr>
          <w:rFonts w:ascii="Times New Roman" w:hAnsi="Times New Roman" w:cs="Times New Roman"/>
        </w:rPr>
        <w:t xml:space="preserve"> 4, то по цифрам 04 выберем следующие задачи: 5, 15, 25, 35, 45, 55. Если две последние цифры нули, то выполняется 100-й вариант контрольного задания.</w:t>
      </w:r>
    </w:p>
    <w:p w:rsidR="003F257E" w:rsidRPr="0073525D" w:rsidRDefault="00310979" w:rsidP="00192C76">
      <w:pPr>
        <w:tabs>
          <w:tab w:val="center" w:pos="4869"/>
          <w:tab w:val="left" w:pos="7035"/>
        </w:tabs>
        <w:spacing w:line="276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3F257E" w:rsidRPr="0073525D" w:rsidRDefault="003F257E" w:rsidP="003F257E">
      <w:pPr>
        <w:spacing w:line="276" w:lineRule="auto"/>
        <w:ind w:firstLine="709"/>
        <w:jc w:val="center"/>
        <w:rPr>
          <w:rFonts w:ascii="Times New Roman" w:hAnsi="Times New Roman" w:cs="Times New Roman"/>
          <w:b/>
        </w:rPr>
      </w:pPr>
      <w:r w:rsidRPr="0073525D">
        <w:rPr>
          <w:rFonts w:ascii="Times New Roman" w:hAnsi="Times New Roman" w:cs="Times New Roman"/>
          <w:b/>
        </w:rPr>
        <w:t>Рекомендации к решению задач 1—10</w:t>
      </w:r>
    </w:p>
    <w:p w:rsidR="003F257E" w:rsidRPr="0073525D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 xml:space="preserve">Решение задач этой группы требует знания закона Ома для всей цепи и ее участка, </w:t>
      </w:r>
      <w:r w:rsidRPr="0073525D">
        <w:rPr>
          <w:rFonts w:ascii="Times New Roman" w:hAnsi="Times New Roman" w:cs="Times New Roman"/>
        </w:rPr>
        <w:lastRenderedPageBreak/>
        <w:t>первого и второго законов Кирхгофа, методики определения эквивалентного сопротивления, мощности и работы электрического тока.</w:t>
      </w:r>
    </w:p>
    <w:p w:rsidR="003F257E" w:rsidRPr="0073525D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73525D">
        <w:rPr>
          <w:rFonts w:ascii="Times New Roman" w:hAnsi="Times New Roman" w:cs="Times New Roman"/>
        </w:rPr>
        <w:t xml:space="preserve">Повторить тему </w:t>
      </w:r>
      <w:r>
        <w:rPr>
          <w:rFonts w:ascii="Times New Roman" w:hAnsi="Times New Roman" w:cs="Times New Roman"/>
        </w:rPr>
        <w:t>«</w:t>
      </w:r>
      <w:r w:rsidRPr="008E33C3">
        <w:rPr>
          <w:rFonts w:ascii="Times New Roman" w:hAnsi="Times New Roman" w:cs="Times New Roman"/>
        </w:rPr>
        <w:t>Расчет электрических цепей постоянного тока</w:t>
      </w:r>
      <w:r>
        <w:rPr>
          <w:rFonts w:ascii="Times New Roman" w:hAnsi="Times New Roman" w:cs="Times New Roman"/>
        </w:rPr>
        <w:t>»</w:t>
      </w:r>
    </w:p>
    <w:p w:rsidR="003F257E" w:rsidRPr="00564E16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1.</w:t>
      </w:r>
      <w:r w:rsidRPr="00564E16">
        <w:rPr>
          <w:rFonts w:ascii="Times New Roman" w:hAnsi="Times New Roman" w:cs="Times New Roman"/>
        </w:rPr>
        <w:t xml:space="preserve"> Определить токи на участках цепи и ЭДС источника питания для схемы, изображенной на рис. 1. Известны величины сопротивлений: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</m:oMath>
      <w:r w:rsidRPr="00564E16">
        <w:rPr>
          <w:rFonts w:ascii="Times New Roman" w:hAnsi="Times New Roman" w:cs="Times New Roman"/>
        </w:rPr>
        <w:t xml:space="preserve">. Мощность, выделяемая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564E16">
        <w:rPr>
          <w:rFonts w:ascii="Times New Roman" w:hAnsi="Times New Roman" w:cs="Times New Roman"/>
        </w:rPr>
        <w:t>, равна 24 Вт.</w:t>
      </w:r>
    </w:p>
    <w:p w:rsidR="003F257E" w:rsidRPr="00564E16" w:rsidRDefault="003F257E" w:rsidP="003F257E">
      <w:pPr>
        <w:spacing w:line="276" w:lineRule="auto"/>
        <w:ind w:firstLine="708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2.</w:t>
      </w:r>
      <w:r w:rsidRPr="00564E16">
        <w:rPr>
          <w:rFonts w:ascii="Times New Roman" w:hAnsi="Times New Roman" w:cs="Times New Roman"/>
        </w:rPr>
        <w:t xml:space="preserve"> Определить токи на всех участках цепи, напряжение на зажимах цепи, мощность, потребляемую цепью, если ток, протекающий через сопротивление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</m:oMath>
      <w:r w:rsidRPr="00564E16">
        <w:rPr>
          <w:rFonts w:ascii="Times New Roman" w:hAnsi="Times New Roman" w:cs="Times New Roman"/>
        </w:rPr>
        <w:t xml:space="preserve">, равен 2 А,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=16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w:proofErr w:type="gramStart"/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proofErr w:type="gramEnd"/>
      <w:r w:rsidRPr="00564E16">
        <w:rPr>
          <w:rFonts w:ascii="Times New Roman" w:hAnsi="Times New Roman" w:cs="Times New Roman"/>
        </w:rPr>
        <w:t xml:space="preserve"> (</w:t>
      </w:r>
      <w:proofErr w:type="gramStart"/>
      <w:r w:rsidRPr="00564E16">
        <w:rPr>
          <w:rFonts w:ascii="Times New Roman" w:hAnsi="Times New Roman" w:cs="Times New Roman"/>
        </w:rPr>
        <w:t>р</w:t>
      </w:r>
      <w:proofErr w:type="gramEnd"/>
      <w:r w:rsidRPr="00564E16">
        <w:rPr>
          <w:rFonts w:ascii="Times New Roman" w:hAnsi="Times New Roman" w:cs="Times New Roman"/>
        </w:rPr>
        <w:t>ис. 2).</w:t>
      </w:r>
    </w:p>
    <w:p w:rsidR="003F257E" w:rsidRPr="00564E16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3</w:t>
      </w:r>
      <w:r w:rsidRPr="00564E16">
        <w:rPr>
          <w:rFonts w:ascii="Times New Roman" w:hAnsi="Times New Roman" w:cs="Times New Roman"/>
        </w:rPr>
        <w:t xml:space="preserve">. Определить общее напряжение и сопротивление цепи (рис. 3), если сопротивления участков: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</m:oMath>
      <w:r w:rsidRPr="00564E16">
        <w:rPr>
          <w:rFonts w:ascii="Times New Roman" w:hAnsi="Times New Roman" w:cs="Times New Roman"/>
        </w:rPr>
        <w:t xml:space="preserve">. Известно, что мощность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564E16">
        <w:rPr>
          <w:rFonts w:ascii="Times New Roman" w:hAnsi="Times New Roman" w:cs="Times New Roman"/>
        </w:rPr>
        <w:t xml:space="preserve"> потребляемая сопротивлением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564E16">
        <w:rPr>
          <w:rFonts w:ascii="Times New Roman" w:hAnsi="Times New Roman" w:cs="Times New Roman"/>
        </w:rPr>
        <w:t>, равна 40 Вт.</w:t>
      </w:r>
    </w:p>
    <w:p w:rsidR="003F257E" w:rsidRPr="00564E16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4.</w:t>
      </w:r>
      <w:r w:rsidRPr="00564E16">
        <w:rPr>
          <w:rFonts w:ascii="Times New Roman" w:hAnsi="Times New Roman" w:cs="Times New Roman"/>
        </w:rPr>
        <w:t xml:space="preserve"> Для цепи, изображенной на рис. 4, определить токи в отдельных участках цепи, ток в неразветвленной части цепи и мощность, потребляемую цепью, если мощность, теряемая в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564E16">
        <w:rPr>
          <w:rFonts w:ascii="Times New Roman" w:hAnsi="Times New Roman" w:cs="Times New Roman"/>
        </w:rPr>
        <w:t xml:space="preserve">, равна 20 Вт, сопротивления отдельных участков цепи: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=15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=25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</w:p>
    <w:p w:rsidR="003F257E" w:rsidRPr="00564E16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5.</w:t>
      </w:r>
      <w:r w:rsidRPr="00564E16">
        <w:rPr>
          <w:rFonts w:ascii="Times New Roman" w:hAnsi="Times New Roman" w:cs="Times New Roman"/>
        </w:rPr>
        <w:t xml:space="preserve"> Определить токи на всех участках цепи (рис. 5), напряжение источника и мощность, потребляемую цепью, если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</m:oMath>
      <w:r w:rsidRPr="00564E16">
        <w:rPr>
          <w:rFonts w:ascii="Times New Roman" w:hAnsi="Times New Roman" w:cs="Times New Roman"/>
        </w:rPr>
        <w:t xml:space="preserve"> равно 30</w:t>
      </w:r>
      <w:proofErr w:type="gramStart"/>
      <w:r w:rsidRPr="00564E16">
        <w:rPr>
          <w:rFonts w:ascii="Times New Roman" w:hAnsi="Times New Roman" w:cs="Times New Roman"/>
        </w:rPr>
        <w:t xml:space="preserve"> В</w:t>
      </w:r>
      <w:proofErr w:type="gramEnd"/>
      <w:r w:rsidRPr="00564E16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=0.5 </m:t>
        </m:r>
        <m:r>
          <m:rPr>
            <m:sty m:val="p"/>
          </m:rPr>
          <w:rPr>
            <w:rFonts w:ascii="Cambria Math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=1,5 </m:t>
        </m:r>
        <m:r>
          <m:rPr>
            <m:sty m:val="p"/>
          </m:rPr>
          <w:rPr>
            <w:rFonts w:ascii="Cambria Math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=0.5 </m:t>
        </m:r>
        <m:r>
          <m:rPr>
            <m:sty m:val="p"/>
          </m:rPr>
          <w:rPr>
            <w:rFonts w:ascii="Cambria Math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=0.4 </m:t>
        </m:r>
        <m:r>
          <m:rPr>
            <m:sty m:val="p"/>
          </m:rPr>
          <w:rPr>
            <w:rFonts w:ascii="Cambria Math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=0.3 </m:t>
        </m:r>
        <m:r>
          <m:rPr>
            <m:sty m:val="p"/>
          </m:rPr>
          <w:rPr>
            <w:rFonts w:ascii="Cambria Math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</w:p>
    <w:p w:rsidR="003F257E" w:rsidRPr="00564E16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6.</w:t>
      </w:r>
      <w:r w:rsidRPr="00564E16">
        <w:rPr>
          <w:rFonts w:ascii="Times New Roman" w:hAnsi="Times New Roman" w:cs="Times New Roman"/>
        </w:rPr>
        <w:t xml:space="preserve"> Электрическая цепь постоянного тока состоит из шести сопротивлений. Внутреннее сопроти</w:t>
      </w:r>
      <w:r w:rsidR="00EC3202">
        <w:rPr>
          <w:rFonts w:ascii="Times New Roman" w:hAnsi="Times New Roman" w:cs="Times New Roman"/>
        </w:rPr>
        <w:t xml:space="preserve">вление источника принять равным </w:t>
      </w:r>
      <w:r w:rsidRPr="00564E16">
        <w:rPr>
          <w:rFonts w:ascii="Times New Roman" w:hAnsi="Times New Roman" w:cs="Times New Roman"/>
        </w:rPr>
        <w:t xml:space="preserve"> нулю. Определить токи на всех участках цепи, величину ЭДС источника и мощность, потребляемую цепью,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Cambria Math" w:hAnsi="Times New Roman" w:cs="Times New Roman"/>
          </w:rPr>
          <m:t>мА</m:t>
        </m:r>
        <w:proofErr w:type="gramStart"/>
        <m:r>
          <m:rPr>
            <m:sty m:val="p"/>
          </m:rPr>
          <w:rPr>
            <w:rFonts w:ascii="Cambria Math" w:hAnsi="Times New Roman" w:cs="Times New Roman"/>
          </w:rPr>
          <m:t>.</m:t>
        </m:r>
        <w:proofErr w:type="gramEnd"/>
        <m:r>
          <m:rPr>
            <m:sty m:val="p"/>
          </m:rPr>
          <w:rPr>
            <w:rFonts w:ascii="Cambria Math" w:hAnsi="Times New Roman" w:cs="Times New Roman"/>
          </w:rPr>
          <m:t xml:space="preserve"> </m:t>
        </m:r>
      </m:oMath>
      <w:r w:rsidRPr="00564E16">
        <w:rPr>
          <w:rFonts w:ascii="Times New Roman" w:hAnsi="Times New Roman" w:cs="Times New Roman"/>
        </w:rPr>
        <w:t>(</w:t>
      </w:r>
      <w:proofErr w:type="gramStart"/>
      <w:r w:rsidRPr="00564E16">
        <w:rPr>
          <w:rFonts w:ascii="Times New Roman" w:hAnsi="Times New Roman" w:cs="Times New Roman"/>
        </w:rPr>
        <w:t>р</w:t>
      </w:r>
      <w:proofErr w:type="gramEnd"/>
      <w:r w:rsidRPr="00564E16">
        <w:rPr>
          <w:rFonts w:ascii="Times New Roman" w:hAnsi="Times New Roman" w:cs="Times New Roman"/>
        </w:rPr>
        <w:t>ис. 6).</w:t>
      </w:r>
    </w:p>
    <w:p w:rsidR="003F257E" w:rsidRPr="00564E16" w:rsidRDefault="003F257E" w:rsidP="003F257E">
      <w:pPr>
        <w:spacing w:line="276" w:lineRule="auto"/>
        <w:ind w:firstLine="708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7.</w:t>
      </w:r>
      <w:r w:rsidRPr="00564E16">
        <w:rPr>
          <w:rFonts w:ascii="Times New Roman" w:hAnsi="Times New Roman" w:cs="Times New Roman"/>
        </w:rPr>
        <w:t xml:space="preserve"> На рис. 7 показана электрическая цепь постоянного тока. Определить ток, проходящий через каждое сопротивление, напряжение источника и электрическую энергию, поглощаемую всей цепью за 2 часа,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=16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</m:oMath>
      <w:r w:rsidRPr="00564E16">
        <w:rPr>
          <w:rFonts w:ascii="Times New Roman" w:hAnsi="Times New Roman" w:cs="Times New Roman"/>
        </w:rPr>
        <w:t xml:space="preserve"> ,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564E16">
        <w:rPr>
          <w:rFonts w:ascii="Times New Roman" w:hAnsi="Times New Roman" w:cs="Times New Roman"/>
        </w:rPr>
        <w:t xml:space="preserve"> равно 8 В.</w:t>
      </w:r>
    </w:p>
    <w:p w:rsidR="003F257E" w:rsidRPr="00564E16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8</w:t>
      </w:r>
      <w:r w:rsidRPr="00564E16">
        <w:rPr>
          <w:rFonts w:ascii="Times New Roman" w:hAnsi="Times New Roman" w:cs="Times New Roman"/>
        </w:rPr>
        <w:t xml:space="preserve">. </w:t>
      </w:r>
      <w:proofErr w:type="gramStart"/>
      <w:r w:rsidRPr="00564E16">
        <w:rPr>
          <w:rFonts w:ascii="Times New Roman" w:hAnsi="Times New Roman" w:cs="Times New Roman"/>
        </w:rPr>
        <w:t xml:space="preserve">Определить (рис. 8) напряжение на каждом сопротивлении электрической цепи, ЭДС и КПД источника, электрическую энергию, потребляемую всей цепью за 5 часов работы, если известно: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564E16">
        <w:rPr>
          <w:rFonts w:ascii="Times New Roman" w:hAnsi="Times New Roman" w:cs="Times New Roman"/>
        </w:rPr>
        <w:t xml:space="preserve">. Через сопротивление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564E16">
        <w:rPr>
          <w:rFonts w:ascii="Times New Roman" w:hAnsi="Times New Roman" w:cs="Times New Roman"/>
        </w:rPr>
        <w:t xml:space="preserve"> проходит ток 0,5 А.</w:t>
      </w:r>
      <w:proofErr w:type="gramEnd"/>
    </w:p>
    <w:p w:rsidR="003F257E" w:rsidRDefault="003F257E" w:rsidP="003F257E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9.</w:t>
      </w:r>
      <w:r w:rsidRPr="00564E16">
        <w:rPr>
          <w:rFonts w:ascii="Times New Roman" w:hAnsi="Times New Roman" w:cs="Times New Roman"/>
        </w:rPr>
        <w:t xml:space="preserve"> </w:t>
      </w:r>
      <w:proofErr w:type="gramStart"/>
      <w:r w:rsidRPr="00564E16">
        <w:rPr>
          <w:rFonts w:ascii="Times New Roman" w:hAnsi="Times New Roman" w:cs="Times New Roman"/>
        </w:rPr>
        <w:t xml:space="preserve">Электрическая цепь постоянного тока состоит из нескольких сопротивлений (рис. 9):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564E16">
        <w:rPr>
          <w:rFonts w:ascii="Times New Roman" w:hAnsi="Times New Roman" w:cs="Times New Roman"/>
        </w:rPr>
        <w:t xml:space="preserve">. Мощность, выделяемая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564E16">
        <w:rPr>
          <w:rFonts w:ascii="Times New Roman" w:hAnsi="Times New Roman" w:cs="Times New Roman"/>
        </w:rPr>
        <w:t>, равна 2 Вт. Определить напряжение на каждом сопротивлении, ЭДС, КПД источника и энергию, израсходованную цепью за 10 часов.</w:t>
      </w:r>
      <w:proofErr w:type="gramEnd"/>
    </w:p>
    <w:p w:rsidR="00EC3202" w:rsidRPr="00564E16" w:rsidRDefault="00EC3202" w:rsidP="003F257E">
      <w:pPr>
        <w:spacing w:line="276" w:lineRule="auto"/>
        <w:ind w:firstLine="709"/>
        <w:rPr>
          <w:rFonts w:ascii="Times New Roman" w:hAnsi="Times New Roman" w:cs="Times New Roman"/>
        </w:rPr>
      </w:pPr>
    </w:p>
    <w:p w:rsidR="00310979" w:rsidRDefault="003F257E" w:rsidP="003F257E">
      <w:pPr>
        <w:spacing w:line="276" w:lineRule="auto"/>
        <w:ind w:firstLine="709"/>
        <w:rPr>
          <w:rFonts w:ascii="Times New Roman" w:hAnsi="Times New Roman" w:cs="Times New Roman"/>
          <w:b/>
        </w:rPr>
      </w:pPr>
      <w:r w:rsidRPr="00564E16">
        <w:rPr>
          <w:rFonts w:ascii="Times New Roman" w:hAnsi="Times New Roman" w:cs="Times New Roman"/>
          <w:b/>
        </w:rPr>
        <w:t xml:space="preserve">Задача 10. </w:t>
      </w:r>
      <w:proofErr w:type="gramStart"/>
      <w:r w:rsidRPr="00564E16">
        <w:rPr>
          <w:rFonts w:ascii="Times New Roman" w:hAnsi="Times New Roman" w:cs="Times New Roman"/>
        </w:rPr>
        <w:t>Определить токи на всех участках цепи, изображенной на рис. 10, напряжение источника и энергию, израсходованную цепью за 3 часа</w:t>
      </w:r>
      <w:r w:rsidRPr="00EC3202">
        <w:rPr>
          <w:rFonts w:ascii="Times New Roman" w:hAnsi="Times New Roman" w:cs="Times New Roman"/>
          <w:b/>
        </w:rPr>
        <w:t>, если</w:t>
      </w:r>
      <w:r w:rsidR="00EC3202">
        <w:rPr>
          <w:rFonts w:ascii="Times New Roman" w:hAnsi="Times New Roman" w:cs="Times New Roman"/>
          <w:b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=0.2 </m:t>
        </m:r>
        <m:r>
          <m:rPr>
            <m:sty m:val="p"/>
          </m:rPr>
          <w:rPr>
            <w:rFonts w:ascii="Cambria Math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="00310979" w:rsidRPr="00564E16">
        <w:rPr>
          <w:rFonts w:ascii="Times New Roman" w:hAnsi="Times New Roman" w:cs="Times New Roman"/>
        </w:rPr>
        <w:t>.</w:t>
      </w:r>
      <w:r w:rsidR="00310979" w:rsidRPr="00310979">
        <w:rPr>
          <w:rFonts w:ascii="Times New Roman" w:hAnsi="Times New Roman" w:cs="Times New Roman"/>
        </w:rPr>
        <w:t xml:space="preserve"> </w:t>
      </w:r>
      <w:r w:rsidR="00310979">
        <w:rPr>
          <w:rFonts w:ascii="Times New Roman" w:hAnsi="Times New Roman" w:cs="Times New Roman"/>
        </w:rPr>
        <w:t xml:space="preserve">и </w:t>
      </w:r>
      <w:r w:rsidR="00310979" w:rsidRPr="00564E16">
        <w:rPr>
          <w:rFonts w:ascii="Times New Roman" w:hAnsi="Times New Roman" w:cs="Times New Roman"/>
        </w:rPr>
        <w:t xml:space="preserve">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</m:oMath>
      <w:r w:rsidR="00310979" w:rsidRPr="00564E16">
        <w:rPr>
          <w:rFonts w:ascii="Times New Roman" w:hAnsi="Times New Roman" w:cs="Times New Roman"/>
        </w:rPr>
        <w:t xml:space="preserve"> равно 4,5 В.</w:t>
      </w:r>
      <w:proofErr w:type="gramEnd"/>
    </w:p>
    <w:p w:rsidR="00310979" w:rsidRDefault="00310979" w:rsidP="003F257E">
      <w:pPr>
        <w:spacing w:line="276" w:lineRule="auto"/>
        <w:ind w:firstLine="709"/>
        <w:rPr>
          <w:rFonts w:ascii="Times New Roman" w:hAnsi="Times New Roman" w:cs="Times New Roman"/>
          <w:b/>
        </w:rPr>
      </w:pPr>
    </w:p>
    <w:p w:rsidR="00310979" w:rsidRPr="00564E16" w:rsidRDefault="00310979" w:rsidP="00310979">
      <w:pPr>
        <w:tabs>
          <w:tab w:val="left" w:pos="2805"/>
        </w:tabs>
        <w:jc w:val="center"/>
        <w:rPr>
          <w:rFonts w:ascii="Times New Roman" w:hAnsi="Times New Roman" w:cs="Times New Roman"/>
          <w:b/>
        </w:rPr>
      </w:pPr>
      <w:r w:rsidRPr="00564E16">
        <w:rPr>
          <w:rFonts w:ascii="Times New Roman" w:hAnsi="Times New Roman" w:cs="Times New Roman"/>
          <w:b/>
        </w:rPr>
        <w:lastRenderedPageBreak/>
        <w:t>Рекомендации к решению задач 11—20</w:t>
      </w:r>
    </w:p>
    <w:p w:rsidR="00310979" w:rsidRPr="00692CB6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</w:rPr>
        <w:t xml:space="preserve">Для решения этих задач следует повторить тему </w:t>
      </w:r>
      <w:r>
        <w:rPr>
          <w:rFonts w:ascii="Times New Roman" w:hAnsi="Times New Roman" w:cs="Times New Roman"/>
        </w:rPr>
        <w:t>«</w:t>
      </w:r>
      <w:r w:rsidRPr="008E33C3">
        <w:rPr>
          <w:rFonts w:ascii="Times New Roman" w:hAnsi="Times New Roman" w:cs="Times New Roman"/>
        </w:rPr>
        <w:t>Электрическая цепь постоянного тока</w:t>
      </w:r>
      <w:r>
        <w:rPr>
          <w:rFonts w:ascii="Times New Roman" w:hAnsi="Times New Roman" w:cs="Times New Roman"/>
        </w:rPr>
        <w:t xml:space="preserve">». </w:t>
      </w:r>
      <w:r w:rsidRPr="00564E16">
        <w:rPr>
          <w:rFonts w:ascii="Times New Roman" w:hAnsi="Times New Roman" w:cs="Times New Roman"/>
        </w:rPr>
        <w:t xml:space="preserve"> </w:t>
      </w:r>
    </w:p>
    <w:p w:rsidR="00310979" w:rsidRPr="00564E16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11.</w:t>
      </w:r>
      <w:r w:rsidRPr="00564E16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11,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=15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=25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 xml:space="preserve">=0.5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=2 Ом</m:t>
        </m:r>
      </m:oMath>
      <w:proofErr w:type="gramStart"/>
      <w:r w:rsidRPr="00564E16">
        <w:rPr>
          <w:rFonts w:ascii="Times New Roman" w:hAnsi="Times New Roman" w:cs="Times New Roman"/>
        </w:rPr>
        <w:t xml:space="preserve"> .</w:t>
      </w:r>
      <w:proofErr w:type="gramEnd"/>
    </w:p>
    <w:p w:rsidR="00310979" w:rsidRPr="00AD4688" w:rsidRDefault="00310979" w:rsidP="00310979">
      <w:pPr>
        <w:spacing w:line="276" w:lineRule="auto"/>
        <w:ind w:firstLine="709"/>
        <w:rPr>
          <w:rFonts w:ascii="Times New Roman" w:hAnsi="Times New Roman" w:cs="Times New Roman"/>
          <w:i/>
        </w:rPr>
      </w:pPr>
      <w:r w:rsidRPr="00564E16">
        <w:rPr>
          <w:rFonts w:ascii="Times New Roman" w:hAnsi="Times New Roman" w:cs="Times New Roman"/>
          <w:b/>
        </w:rPr>
        <w:t>Задача 12</w:t>
      </w:r>
      <w:r w:rsidRPr="00564E16">
        <w:rPr>
          <w:rFonts w:ascii="Times New Roman" w:hAnsi="Times New Roman" w:cs="Times New Roman"/>
        </w:rPr>
        <w:t xml:space="preserve">. Построить потенциальную диаграмму для цепи, изображенной на рис. 12,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=25</m:t>
        </m:r>
        <w:proofErr w:type="gramStart"/>
        <m:r>
          <w:rPr>
            <w:rFonts w:ascii="Cambria Math" w:hAnsi="Cambria Math" w:cs="Times New Roman"/>
          </w:rPr>
          <m:t xml:space="preserve"> В</m:t>
        </m:r>
        <w:proofErr w:type="gramEnd"/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=40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03</m:t>
            </m:r>
          </m:sub>
        </m:sSub>
        <m:r>
          <w:rPr>
            <w:rFonts w:ascii="Cambria Math" w:hAnsi="Cambria Math" w:cs="Times New Roman"/>
          </w:rPr>
          <m:t xml:space="preserve">=0.1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=6 Ом.</m:t>
        </m:r>
      </m:oMath>
    </w:p>
    <w:p w:rsidR="00310979" w:rsidRPr="00564E16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13.</w:t>
      </w:r>
      <w:r w:rsidRPr="00564E16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13,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=14</m:t>
        </m:r>
        <w:proofErr w:type="gramStart"/>
        <m:r>
          <w:rPr>
            <w:rFonts w:ascii="Cambria Math" w:hAnsi="Cambria Math" w:cs="Times New Roman"/>
          </w:rPr>
          <m:t xml:space="preserve"> В</m:t>
        </m:r>
        <w:proofErr w:type="gramEnd"/>
        <m: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=10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=26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 xml:space="preserve">=1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 xml:space="preserve">=2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03</m:t>
            </m:r>
          </m:sub>
        </m:sSub>
        <m:r>
          <w:rPr>
            <w:rFonts w:ascii="Cambria Math" w:hAnsi="Cambria Math" w:cs="Times New Roman"/>
          </w:rPr>
          <m:t xml:space="preserve">=0.5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=10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=15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=18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=12 Ом.</m:t>
        </m:r>
      </m:oMath>
    </w:p>
    <w:p w:rsidR="00310979" w:rsidRPr="00692CB6" w:rsidRDefault="00310979" w:rsidP="00310979">
      <w:pPr>
        <w:spacing w:line="276" w:lineRule="auto"/>
        <w:ind w:firstLine="709"/>
        <w:rPr>
          <w:rFonts w:ascii="Times New Roman" w:hAnsi="Times New Roman" w:cs="Times New Roman"/>
          <w:i/>
        </w:rPr>
      </w:pPr>
      <w:r w:rsidRPr="00564E16">
        <w:rPr>
          <w:rFonts w:ascii="Times New Roman" w:hAnsi="Times New Roman" w:cs="Times New Roman"/>
          <w:b/>
        </w:rPr>
        <w:t>Задача 14.</w:t>
      </w:r>
      <w:r w:rsidRPr="00564E16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14,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=35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=10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 xml:space="preserve">=2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 xml:space="preserve">=1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=15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=22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=12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=10 Ом.</m:t>
        </m:r>
      </m:oMath>
    </w:p>
    <w:p w:rsidR="00310979" w:rsidRPr="007638DE" w:rsidRDefault="00310979" w:rsidP="00310979">
      <w:pPr>
        <w:spacing w:line="276" w:lineRule="auto"/>
        <w:ind w:firstLine="709"/>
        <w:rPr>
          <w:rFonts w:ascii="Times New Roman" w:hAnsi="Times New Roman" w:cs="Times New Roman"/>
          <w:i/>
        </w:rPr>
      </w:pPr>
      <w:r w:rsidRPr="00564E16">
        <w:rPr>
          <w:rFonts w:ascii="Times New Roman" w:hAnsi="Times New Roman" w:cs="Times New Roman"/>
          <w:b/>
        </w:rPr>
        <w:t>Задача 15.</w:t>
      </w:r>
      <w:r w:rsidRPr="00564E16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15,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=10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 xml:space="preserve">=15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03</m:t>
            </m:r>
          </m:sub>
        </m:sSub>
        <m:r>
          <w:rPr>
            <w:rFonts w:ascii="Cambria Math" w:hAnsi="Cambria Math" w:cs="Times New Roman"/>
          </w:rPr>
          <m:t xml:space="preserve">=1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=18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=25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=25 В.</m:t>
        </m:r>
      </m:oMath>
    </w:p>
    <w:p w:rsidR="00310979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564E16">
        <w:rPr>
          <w:rFonts w:ascii="Times New Roman" w:hAnsi="Times New Roman" w:cs="Times New Roman"/>
          <w:b/>
        </w:rPr>
        <w:t>Задача 16.</w:t>
      </w:r>
      <w:r w:rsidRPr="00564E16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16,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=46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 xml:space="preserve">=20 В,  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 xml:space="preserve">=6 Ом,  </m:t>
            </m:r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=10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 xml:space="preserve">=8 Ом. </m:t>
        </m:r>
      </m:oMath>
    </w:p>
    <w:p w:rsidR="00310979" w:rsidRPr="00103620" w:rsidRDefault="00310979" w:rsidP="00310979">
      <w:pPr>
        <w:spacing w:line="276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310979" w:rsidRPr="00103620" w:rsidRDefault="00310979" w:rsidP="00310979">
      <w:pPr>
        <w:spacing w:line="276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310979" w:rsidRPr="00103620" w:rsidRDefault="00310979" w:rsidP="00310979">
      <w:pPr>
        <w:spacing w:line="276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310979" w:rsidRPr="00103620" w:rsidRDefault="00310979" w:rsidP="00310979">
      <w:pPr>
        <w:spacing w:line="276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310979" w:rsidRPr="00692CB6" w:rsidRDefault="00310979" w:rsidP="00310979">
      <w:pPr>
        <w:spacing w:line="276" w:lineRule="auto"/>
        <w:ind w:firstLine="709"/>
        <w:rPr>
          <w:rFonts w:ascii="Times New Roman" w:hAnsi="Times New Roman" w:cs="Times New Roman"/>
          <w:i/>
        </w:rPr>
      </w:pPr>
      <w:r w:rsidRPr="00102DD2">
        <w:rPr>
          <w:rFonts w:ascii="Times New Roman" w:hAnsi="Times New Roman" w:cs="Times New Roman"/>
          <w:b/>
        </w:rPr>
        <w:t>Задача 17.</w:t>
      </w:r>
      <w:r w:rsidRPr="00102DD2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17,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=24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=20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=80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 xml:space="preserve">=2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03</m:t>
            </m:r>
          </m:sub>
        </m:sSub>
        <m:r>
          <w:rPr>
            <w:rFonts w:ascii="Cambria Math" w:hAnsi="Cambria Math" w:cs="Times New Roman"/>
          </w:rPr>
          <m:t xml:space="preserve">=1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=15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=25 Ом.</m:t>
        </m:r>
      </m:oMath>
    </w:p>
    <w:p w:rsidR="00310979" w:rsidRPr="00BA189C" w:rsidRDefault="00310979" w:rsidP="00310979">
      <w:pPr>
        <w:spacing w:line="276" w:lineRule="auto"/>
        <w:ind w:firstLine="709"/>
        <w:rPr>
          <w:rFonts w:ascii="Times New Roman" w:hAnsi="Times New Roman" w:cs="Times New Roman"/>
          <w:i/>
        </w:rPr>
      </w:pPr>
      <w:r w:rsidRPr="00102DD2">
        <w:rPr>
          <w:rFonts w:ascii="Times New Roman" w:hAnsi="Times New Roman" w:cs="Times New Roman"/>
          <w:b/>
        </w:rPr>
        <w:t xml:space="preserve">Задача 18. </w:t>
      </w:r>
      <w:r w:rsidRPr="00102DD2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18,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=15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=20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=56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=8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 xml:space="preserve">=12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 xml:space="preserve">=2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03</m:t>
            </m:r>
          </m:sub>
        </m:sSub>
        <m:r>
          <w:rPr>
            <w:rFonts w:ascii="Cambria Math" w:hAnsi="Cambria Math" w:cs="Times New Roman"/>
          </w:rPr>
          <m:t>=1 Ом.</m:t>
        </m:r>
      </m:oMath>
    </w:p>
    <w:p w:rsidR="00310979" w:rsidRPr="00692CB6" w:rsidRDefault="00310979" w:rsidP="00310979">
      <w:pPr>
        <w:spacing w:line="276" w:lineRule="auto"/>
        <w:ind w:firstLine="709"/>
        <w:rPr>
          <w:rFonts w:ascii="Times New Roman" w:hAnsi="Times New Roman" w:cs="Times New Roman"/>
          <w:i/>
        </w:rPr>
      </w:pPr>
      <w:r w:rsidRPr="00102DD2">
        <w:rPr>
          <w:rFonts w:ascii="Times New Roman" w:hAnsi="Times New Roman" w:cs="Times New Roman"/>
          <w:b/>
        </w:rPr>
        <w:t xml:space="preserve">Задача 19. </w:t>
      </w:r>
      <w:r w:rsidRPr="00102DD2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19,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=20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=20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=35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 xml:space="preserve">=1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03</m:t>
            </m:r>
          </m:sub>
        </m:sSub>
        <m:r>
          <w:rPr>
            <w:rFonts w:ascii="Cambria Math" w:hAnsi="Cambria Math" w:cs="Times New Roman"/>
          </w:rPr>
          <m:t xml:space="preserve">=2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=12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=13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=15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 xml:space="preserve">=8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  <m:r>
          <w:rPr>
            <w:rFonts w:ascii="Cambria Math" w:hAnsi="Cambria Math" w:cs="Times New Roman"/>
          </w:rPr>
          <m:t>=10 Ом.</m:t>
        </m:r>
      </m:oMath>
    </w:p>
    <w:p w:rsidR="00310979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102DD2">
        <w:rPr>
          <w:rFonts w:ascii="Times New Roman" w:hAnsi="Times New Roman" w:cs="Times New Roman"/>
          <w:b/>
        </w:rPr>
        <w:t xml:space="preserve">Задача 20. </w:t>
      </w:r>
      <w:r w:rsidRPr="00102DD2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20, если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=24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=26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=40 В,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02</m:t>
            </m:r>
          </m:sub>
        </m:sSub>
        <m:r>
          <w:rPr>
            <w:rFonts w:ascii="Cambria Math" w:hAnsi="Cambria Math" w:cs="Times New Roman"/>
          </w:rPr>
          <m:t xml:space="preserve">=2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03</m:t>
            </m:r>
          </m:sub>
        </m:sSub>
        <m:r>
          <w:rPr>
            <w:rFonts w:ascii="Cambria Math" w:hAnsi="Cambria Math" w:cs="Times New Roman"/>
          </w:rPr>
          <m:t xml:space="preserve">=1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 xml:space="preserve">=10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 xml:space="preserve">=15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  <m:r>
          <w:rPr>
            <w:rFonts w:ascii="Cambria Math" w:hAnsi="Cambria Math" w:cs="Times New Roman"/>
          </w:rPr>
          <m:t xml:space="preserve">=18 Ом,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=8 Ом.</m:t>
        </m:r>
      </m:oMath>
    </w:p>
    <w:p w:rsidR="00310979" w:rsidRPr="000D1FC4" w:rsidRDefault="00310979" w:rsidP="00310979">
      <w:pPr>
        <w:jc w:val="center"/>
        <w:rPr>
          <w:rFonts w:ascii="Times New Roman" w:hAnsi="Times New Roman" w:cs="Times New Roman"/>
          <w:b/>
        </w:rPr>
      </w:pPr>
      <w:r w:rsidRPr="00CB454D">
        <w:rPr>
          <w:rFonts w:ascii="Times New Roman" w:hAnsi="Times New Roman" w:cs="Times New Roman"/>
          <w:b/>
        </w:rPr>
        <w:t xml:space="preserve">Рекомендации к решению задач </w:t>
      </w:r>
      <w:r>
        <w:rPr>
          <w:rFonts w:ascii="Times New Roman" w:hAnsi="Times New Roman" w:cs="Times New Roman"/>
          <w:b/>
        </w:rPr>
        <w:t>2</w:t>
      </w:r>
      <w:r w:rsidRPr="00CB454D">
        <w:rPr>
          <w:rFonts w:ascii="Times New Roman" w:hAnsi="Times New Roman" w:cs="Times New Roman"/>
          <w:b/>
        </w:rPr>
        <w:t>1—</w:t>
      </w:r>
      <w:r>
        <w:rPr>
          <w:rFonts w:ascii="Times New Roman" w:hAnsi="Times New Roman" w:cs="Times New Roman"/>
          <w:b/>
        </w:rPr>
        <w:t>30</w:t>
      </w:r>
    </w:p>
    <w:p w:rsidR="00CA3709" w:rsidRPr="000D1FC4" w:rsidRDefault="00CA3709" w:rsidP="00310979">
      <w:pPr>
        <w:jc w:val="center"/>
        <w:rPr>
          <w:rFonts w:ascii="Times New Roman" w:hAnsi="Times New Roman" w:cs="Times New Roman"/>
          <w:b/>
        </w:rPr>
      </w:pPr>
    </w:p>
    <w:p w:rsidR="00310979" w:rsidRPr="00CB454D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CB454D">
        <w:rPr>
          <w:rFonts w:ascii="Times New Roman" w:hAnsi="Times New Roman" w:cs="Times New Roman"/>
        </w:rPr>
        <w:t xml:space="preserve">Перед решением задач следует повторить тему </w:t>
      </w:r>
      <w:r>
        <w:rPr>
          <w:rFonts w:ascii="Times New Roman" w:hAnsi="Times New Roman" w:cs="Times New Roman"/>
        </w:rPr>
        <w:t>«</w:t>
      </w:r>
      <w:r w:rsidRPr="008E33C3">
        <w:rPr>
          <w:rFonts w:ascii="Times New Roman" w:hAnsi="Times New Roman" w:cs="Times New Roman"/>
        </w:rPr>
        <w:t>Электрическая емкость</w:t>
      </w:r>
      <w:r>
        <w:rPr>
          <w:rFonts w:ascii="Times New Roman" w:hAnsi="Times New Roman" w:cs="Times New Roman"/>
        </w:rPr>
        <w:t>»</w:t>
      </w:r>
      <w:r w:rsidRPr="00CB454D">
        <w:rPr>
          <w:rFonts w:ascii="Times New Roman" w:hAnsi="Times New Roman" w:cs="Times New Roman"/>
        </w:rPr>
        <w:t xml:space="preserve"> </w:t>
      </w:r>
    </w:p>
    <w:p w:rsidR="00310979" w:rsidRPr="00CB454D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CB454D">
        <w:rPr>
          <w:rFonts w:ascii="Times New Roman" w:hAnsi="Times New Roman" w:cs="Times New Roman"/>
          <w:b/>
        </w:rPr>
        <w:t xml:space="preserve">Задача </w:t>
      </w:r>
      <w:r>
        <w:rPr>
          <w:rFonts w:ascii="Times New Roman" w:hAnsi="Times New Roman" w:cs="Times New Roman"/>
          <w:b/>
        </w:rPr>
        <w:t>2</w:t>
      </w:r>
      <w:r w:rsidRPr="00CB454D">
        <w:rPr>
          <w:rFonts w:ascii="Times New Roman" w:hAnsi="Times New Roman" w:cs="Times New Roman"/>
          <w:b/>
        </w:rPr>
        <w:t>1.</w:t>
      </w:r>
      <w:r w:rsidRPr="00CB454D">
        <w:rPr>
          <w:rFonts w:ascii="Times New Roman" w:hAnsi="Times New Roman" w:cs="Times New Roman"/>
        </w:rPr>
        <w:t xml:space="preserve"> Определить (рис. 31) общую емкость цепи, напряжение на каждом конденсаторе, напряжение, приложенное к цепи, и энергию электрического поля каждого конденсатора, если</w:t>
      </w:r>
      <w:r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=10 мкФ,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=20 мкФ,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=30 мкФ,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=20 мкФ,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=15 мкФ.</m:t>
        </m:r>
      </m:oMath>
      <w:r w:rsidRPr="00CB454D">
        <w:rPr>
          <w:rFonts w:ascii="Times New Roman" w:hAnsi="Times New Roman" w:cs="Times New Roman"/>
        </w:rPr>
        <w:t xml:space="preserve">. Напряжение на конденсаторе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</m:oMath>
      <w:r>
        <w:rPr>
          <w:rFonts w:ascii="Times New Roman" w:hAnsi="Times New Roman" w:cs="Times New Roman"/>
        </w:rPr>
        <w:t xml:space="preserve"> </w:t>
      </w:r>
      <w:r w:rsidRPr="00CB454D">
        <w:rPr>
          <w:rFonts w:ascii="Times New Roman" w:hAnsi="Times New Roman" w:cs="Times New Roman"/>
        </w:rPr>
        <w:t>равно 40 В.</w:t>
      </w:r>
    </w:p>
    <w:p w:rsidR="00310979" w:rsidRPr="002D2800" w:rsidRDefault="00310979" w:rsidP="00310979">
      <w:pPr>
        <w:pStyle w:val="aa"/>
        <w:spacing w:line="276" w:lineRule="auto"/>
      </w:pPr>
      <w:r w:rsidRPr="00CB454D">
        <w:rPr>
          <w:b/>
        </w:rPr>
        <w:t xml:space="preserve">Задача </w:t>
      </w:r>
      <w:r>
        <w:rPr>
          <w:b/>
        </w:rPr>
        <w:t>2</w:t>
      </w:r>
      <w:r w:rsidRPr="00CB454D">
        <w:rPr>
          <w:b/>
        </w:rPr>
        <w:t>2.</w:t>
      </w:r>
      <w:r w:rsidRPr="00CB454D">
        <w:t xml:space="preserve"> Конденсаторы соединены по схеме, изображенной на рис. 32. Емкости конденсаторов: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=0,5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=2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=3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 xml:space="preserve">=0,5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r>
          <w:rPr>
            <w:rFonts w:ascii="Cambria Math" w:hAnsi="Cambria Math"/>
          </w:rPr>
          <m:t>=4 мкФ.</m:t>
        </m:r>
      </m:oMath>
      <w:r w:rsidRPr="00CB454D">
        <w:t xml:space="preserve"> Заряд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>
        <w:t xml:space="preserve"> </w:t>
      </w:r>
      <w:r w:rsidRPr="00CB454D">
        <w:t xml:space="preserve">равен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  <m:r>
          <w:rPr>
            <w:rFonts w:ascii="Cambria Math" w:hAnsi="Cambria Math"/>
          </w:rPr>
          <m:t>Кл</m:t>
        </m:r>
      </m:oMath>
      <w:r w:rsidRPr="00CB454D">
        <w:t xml:space="preserve"> </w:t>
      </w:r>
      <w:r w:rsidRPr="002D2800">
        <w:t>Найти величину 30 приложенного к схеме</w:t>
      </w:r>
      <w:r>
        <w:t xml:space="preserve"> </w:t>
      </w:r>
      <w:r w:rsidRPr="002D2800">
        <w:t>напряжения, напряжение на каждом конденсаторе и энергию электрического поля каждого конденсатора.</w:t>
      </w:r>
    </w:p>
    <w:p w:rsidR="00310979" w:rsidRPr="002D2800" w:rsidRDefault="00310979" w:rsidP="00310979">
      <w:pPr>
        <w:pStyle w:val="aa"/>
        <w:spacing w:line="276" w:lineRule="auto"/>
      </w:pPr>
      <w:r>
        <w:rPr>
          <w:b/>
        </w:rPr>
        <w:t>Задача 2</w:t>
      </w:r>
      <w:r w:rsidRPr="002D2800">
        <w:rPr>
          <w:b/>
        </w:rPr>
        <w:t>3.</w:t>
      </w:r>
      <w:r w:rsidRPr="002D2800">
        <w:t xml:space="preserve"> Определить общую емкость цепи, изображенной на рис. 33, если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=2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=4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=1,5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=10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=5 мкФ</m:t>
        </m:r>
      </m:oMath>
      <w:r w:rsidRPr="002D2800">
        <w:t xml:space="preserve">. Определить напряжение на каждом конденсаторе, если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Pr="002D2800">
        <w:t xml:space="preserve"> равно</w:t>
      </w:r>
      <w:r w:rsidR="00152663">
        <w:t xml:space="preserve"> 80В</w:t>
      </w:r>
    </w:p>
    <w:p w:rsidR="00310979" w:rsidRPr="002D2800" w:rsidRDefault="00310979" w:rsidP="00310979">
      <w:pPr>
        <w:pStyle w:val="aa"/>
        <w:spacing w:line="276" w:lineRule="auto"/>
      </w:pPr>
      <w:r>
        <w:rPr>
          <w:b/>
        </w:rPr>
        <w:lastRenderedPageBreak/>
        <w:t>Задача 2</w:t>
      </w:r>
      <w:r w:rsidRPr="002D2800">
        <w:rPr>
          <w:b/>
        </w:rPr>
        <w:t>4.</w:t>
      </w:r>
      <w:r w:rsidRPr="002D2800">
        <w:t xml:space="preserve"> Определить общую емкость, напряжение, приложенное к цепи, напряжение на каждом конденсаторе для соединения, приведенного на рис. 34, если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=2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=3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=4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=6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=4 мкФ</m:t>
        </m:r>
      </m:oMath>
      <w:r w:rsidRPr="002D2800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 xml:space="preserve"> </w:t>
      </w:r>
      <w:r w:rsidRPr="002D2800">
        <w:t>равно 50 В. Определить энергию электрического поля каждого конденсатора.</w:t>
      </w:r>
    </w:p>
    <w:p w:rsidR="00310979" w:rsidRPr="002D2800" w:rsidRDefault="00310979" w:rsidP="00310979">
      <w:pPr>
        <w:pStyle w:val="aa"/>
        <w:spacing w:line="276" w:lineRule="auto"/>
      </w:pPr>
      <w:r>
        <w:rPr>
          <w:b/>
        </w:rPr>
        <w:t>Задача 2</w:t>
      </w:r>
      <w:r w:rsidRPr="002D2800">
        <w:rPr>
          <w:b/>
        </w:rPr>
        <w:t>5.</w:t>
      </w:r>
      <w:r w:rsidRPr="002D2800">
        <w:t xml:space="preserve"> Определить общую емкость и напряжение на каждом конденсаторе для соединения, приведенного на рис. 35, если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=20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=15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=30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=10 мкФ</m:t>
        </m:r>
      </m:oMath>
      <w:r w:rsidRPr="002D2800">
        <w:t>. Напряжение, приложенное ко всей батарее конденсаторов,</w:t>
      </w:r>
      <w:r>
        <w:t xml:space="preserve"> </w:t>
      </w:r>
      <m:oMath>
        <m:r>
          <w:rPr>
            <w:rFonts w:ascii="Cambria Math" w:hAnsi="Cambria Math"/>
          </w:rPr>
          <m:t>U=100 В</m:t>
        </m:r>
      </m:oMath>
      <w:r w:rsidRPr="002D2800">
        <w:t>.</w:t>
      </w:r>
    </w:p>
    <w:p w:rsidR="00310979" w:rsidRPr="002D2800" w:rsidRDefault="00310979" w:rsidP="00310979">
      <w:pPr>
        <w:pStyle w:val="aa"/>
        <w:spacing w:line="276" w:lineRule="auto"/>
      </w:pPr>
      <w:r>
        <w:rPr>
          <w:b/>
        </w:rPr>
        <w:t>Задача 2</w:t>
      </w:r>
      <w:r w:rsidRPr="002D2800">
        <w:rPr>
          <w:b/>
        </w:rPr>
        <w:t>6.</w:t>
      </w:r>
      <w:r w:rsidRPr="002D2800">
        <w:t xml:space="preserve"> Определить общую емкость и напряжение на каждом конденсаторе для соединения, приведенного на рис. 36, если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=25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=30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=40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=50 мкФ.</m:t>
        </m:r>
      </m:oMath>
      <w:proofErr w:type="gramStart"/>
      <w:r>
        <w:t xml:space="preserve"> </w:t>
      </w:r>
      <w:r w:rsidRPr="002D2800">
        <w:t>.</w:t>
      </w:r>
      <w:proofErr w:type="gramEnd"/>
      <w:r w:rsidRPr="002D2800">
        <w:t xml:space="preserve"> Напряжение, приложенное ко всей батарее конденсаторов</w:t>
      </w:r>
      <w:r>
        <w:t xml:space="preserve"> </w:t>
      </w:r>
      <m:oMath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=200 В</m:t>
        </m:r>
      </m:oMath>
      <w:r w:rsidRPr="002D2800">
        <w:t>.</w:t>
      </w:r>
    </w:p>
    <w:p w:rsidR="00310979" w:rsidRPr="002D2800" w:rsidRDefault="00310979" w:rsidP="00310979">
      <w:pPr>
        <w:pStyle w:val="aa"/>
        <w:spacing w:line="276" w:lineRule="auto"/>
      </w:pPr>
      <w:r>
        <w:rPr>
          <w:b/>
        </w:rPr>
        <w:t>Задача 2</w:t>
      </w:r>
      <w:r w:rsidRPr="002D2800">
        <w:rPr>
          <w:b/>
        </w:rPr>
        <w:t>7.</w:t>
      </w:r>
      <w:r w:rsidRPr="002D2800">
        <w:t xml:space="preserve"> Определить общую емкость и напряжение на каждом конденсаторе для соединения, приведенного на рис. 37, если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=10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=30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=20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=10 мкФ</m:t>
        </m:r>
      </m:oMath>
      <w:r w:rsidRPr="002D2800">
        <w:t>. Напряжение, приложенное ко всей батарее конденсаторов,</w:t>
      </w:r>
      <w:r>
        <w:t xml:space="preserve"> </w:t>
      </w:r>
      <m:oMath>
        <m:r>
          <w:rPr>
            <w:rFonts w:ascii="Cambria Math" w:hAnsi="Cambria Math"/>
          </w:rPr>
          <m:t>U=300 В</m:t>
        </m:r>
      </m:oMath>
      <w:r w:rsidRPr="002D2800">
        <w:t>.</w:t>
      </w:r>
    </w:p>
    <w:p w:rsidR="00310979" w:rsidRPr="002D2800" w:rsidRDefault="00310979" w:rsidP="00310979">
      <w:pPr>
        <w:pStyle w:val="aa"/>
        <w:spacing w:line="276" w:lineRule="auto"/>
      </w:pPr>
      <w:r>
        <w:rPr>
          <w:b/>
        </w:rPr>
        <w:t>Задача 2</w:t>
      </w:r>
      <w:r w:rsidRPr="002D2800">
        <w:rPr>
          <w:b/>
        </w:rPr>
        <w:t>8.</w:t>
      </w:r>
      <w:r w:rsidRPr="002D2800">
        <w:t xml:space="preserve"> Определить общую емкость цепи, изображенной на рис. 38, напряжение, приложенное к цепи, напряжение на каждом конденсаторе и энергию электрического поля каждого конденсатора, если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=25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=40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=15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=30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=20 мкФ</m:t>
        </m:r>
      </m:oMath>
      <w:r w:rsidRPr="002D2800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>
        <w:t xml:space="preserve"> </w:t>
      </w:r>
      <w:r w:rsidRPr="002D2800">
        <w:t>равно 20 В.</w:t>
      </w:r>
    </w:p>
    <w:p w:rsidR="00310979" w:rsidRPr="002D2800" w:rsidRDefault="00310979" w:rsidP="00310979">
      <w:pPr>
        <w:pStyle w:val="aa"/>
        <w:spacing w:line="276" w:lineRule="auto"/>
      </w:pPr>
      <w:r>
        <w:rPr>
          <w:b/>
        </w:rPr>
        <w:t>Задача 2</w:t>
      </w:r>
      <w:r w:rsidRPr="002D2800">
        <w:rPr>
          <w:b/>
        </w:rPr>
        <w:t>9.</w:t>
      </w:r>
      <w:r w:rsidRPr="002D2800">
        <w:t xml:space="preserve"> Определить напряжение на каждом конденсаторе и энергию электрического поля конденсатора для цепи, изображенной на рис. 39, если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=20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=30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 xml:space="preserve">=10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r>
          <w:rPr>
            <w:rFonts w:ascii="Cambria Math" w:hAnsi="Cambria Math"/>
          </w:rPr>
          <m:t>=15 мкФ</m:t>
        </m:r>
        <w:proofErr w:type="gramStart"/>
        <m:r>
          <w:rPr>
            <w:rFonts w:ascii="Cambria Math" w:hAnsi="Cambria Math"/>
          </w:rPr>
          <m:t>.</m:t>
        </m:r>
      </m:oMath>
      <w:r w:rsidRPr="002D2800">
        <w:t xml:space="preserve">. </w:t>
      </w:r>
      <w:proofErr w:type="gramEnd"/>
      <w:r w:rsidRPr="002D2800">
        <w:t>Напряжение, приложенное ко всей цепи, равно 300 В.</w:t>
      </w:r>
    </w:p>
    <w:p w:rsidR="00310979" w:rsidRDefault="00310979" w:rsidP="00310979">
      <w:pPr>
        <w:pStyle w:val="aa"/>
        <w:spacing w:line="276" w:lineRule="auto"/>
      </w:pPr>
      <w:r>
        <w:rPr>
          <w:b/>
        </w:rPr>
        <w:t>Задача 3</w:t>
      </w:r>
      <w:r w:rsidRPr="002D2800">
        <w:rPr>
          <w:b/>
        </w:rPr>
        <w:t>0.</w:t>
      </w:r>
      <w:r w:rsidRPr="002D2800">
        <w:t xml:space="preserve"> Конденсаторы соединены по схеме, изображенной на рис. 40. Емкость конденсаторов: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=5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=10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=20 мкФ,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=15 мкФ</m:t>
        </m:r>
      </m:oMath>
      <w:r w:rsidRPr="002D2800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>
        <w:t xml:space="preserve"> </w:t>
      </w:r>
      <w:r w:rsidRPr="002D2800">
        <w:t>равно 220 В. Определить напряжение на каждом конденсаторе и энергию электрического поля конденсаторов.</w:t>
      </w:r>
    </w:p>
    <w:p w:rsidR="00CA3709" w:rsidRPr="000D1FC4" w:rsidRDefault="00CA3709" w:rsidP="00310979">
      <w:pPr>
        <w:spacing w:line="276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310979" w:rsidRPr="000D1FC4" w:rsidRDefault="00310979" w:rsidP="00310979">
      <w:pPr>
        <w:spacing w:line="276" w:lineRule="auto"/>
        <w:ind w:firstLine="709"/>
        <w:jc w:val="center"/>
        <w:rPr>
          <w:rFonts w:ascii="Times New Roman" w:hAnsi="Times New Roman" w:cs="Times New Roman"/>
          <w:b/>
        </w:rPr>
      </w:pPr>
      <w:r w:rsidRPr="0097583A">
        <w:rPr>
          <w:rFonts w:ascii="Times New Roman" w:hAnsi="Times New Roman" w:cs="Times New Roman"/>
          <w:b/>
        </w:rPr>
        <w:t xml:space="preserve">Рекомендации к решению задач </w:t>
      </w:r>
      <w:r>
        <w:rPr>
          <w:rFonts w:ascii="Times New Roman" w:hAnsi="Times New Roman" w:cs="Times New Roman"/>
          <w:b/>
        </w:rPr>
        <w:t>31—4</w:t>
      </w:r>
      <w:r w:rsidRPr="0097583A">
        <w:rPr>
          <w:rFonts w:ascii="Times New Roman" w:hAnsi="Times New Roman" w:cs="Times New Roman"/>
          <w:b/>
        </w:rPr>
        <w:t>0</w:t>
      </w:r>
    </w:p>
    <w:p w:rsidR="00CA3709" w:rsidRPr="000D1FC4" w:rsidRDefault="00CA3709" w:rsidP="00310979">
      <w:pPr>
        <w:spacing w:line="276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0C4832">
        <w:rPr>
          <w:rFonts w:ascii="Times New Roman" w:hAnsi="Times New Roman" w:cs="Times New Roman"/>
        </w:rPr>
        <w:t xml:space="preserve">Эти задачи относятся к неразветвленным цепям </w:t>
      </w:r>
      <w:r>
        <w:rPr>
          <w:rFonts w:ascii="Times New Roman" w:hAnsi="Times New Roman" w:cs="Times New Roman"/>
        </w:rPr>
        <w:t>перемен</w:t>
      </w:r>
      <w:r w:rsidRPr="000C4832">
        <w:rPr>
          <w:rFonts w:ascii="Times New Roman" w:hAnsi="Times New Roman" w:cs="Times New Roman"/>
        </w:rPr>
        <w:t>ного тока.</w:t>
      </w:r>
    </w:p>
    <w:p w:rsidR="00310979" w:rsidRPr="0097583A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0C4832">
        <w:rPr>
          <w:rFonts w:ascii="Times New Roman" w:hAnsi="Times New Roman" w:cs="Times New Roman"/>
        </w:rPr>
        <w:t xml:space="preserve">Повторить материал темы </w:t>
      </w:r>
      <w:r>
        <w:rPr>
          <w:rFonts w:ascii="Times New Roman" w:hAnsi="Times New Roman" w:cs="Times New Roman"/>
        </w:rPr>
        <w:t>«</w:t>
      </w:r>
      <w:r w:rsidRPr="008E33C3">
        <w:rPr>
          <w:rFonts w:ascii="Times New Roman" w:hAnsi="Times New Roman" w:cs="Times New Roman"/>
        </w:rPr>
        <w:t>Неразветвленные цепи переменного тока</w:t>
      </w:r>
      <w:r>
        <w:rPr>
          <w:rFonts w:ascii="Times New Roman" w:hAnsi="Times New Roman" w:cs="Times New Roman"/>
        </w:rPr>
        <w:t>»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0C4832">
        <w:rPr>
          <w:rFonts w:ascii="Times New Roman" w:hAnsi="Times New Roman" w:cs="Times New Roman"/>
          <w:b/>
        </w:rPr>
        <w:t xml:space="preserve">Задачи </w:t>
      </w:r>
      <w:r>
        <w:rPr>
          <w:rFonts w:ascii="Times New Roman" w:hAnsi="Times New Roman" w:cs="Times New Roman"/>
          <w:b/>
        </w:rPr>
        <w:t>31-4</w:t>
      </w:r>
      <w:r w:rsidRPr="000C4832">
        <w:rPr>
          <w:rFonts w:ascii="Times New Roman" w:hAnsi="Times New Roman" w:cs="Times New Roman"/>
          <w:b/>
        </w:rPr>
        <w:t xml:space="preserve">0. </w:t>
      </w:r>
      <w:r>
        <w:rPr>
          <w:rFonts w:ascii="Times New Roman" w:hAnsi="Times New Roman" w:cs="Times New Roman"/>
        </w:rPr>
        <w:t>В</w:t>
      </w:r>
      <w:r w:rsidRPr="000C4832">
        <w:rPr>
          <w:rFonts w:ascii="Times New Roman" w:hAnsi="Times New Roman" w:cs="Times New Roman"/>
        </w:rPr>
        <w:t xml:space="preserve"> цепь переменного тока включены последовательно активное сопротивление </w:t>
      </w:r>
      <w:r>
        <w:rPr>
          <w:rFonts w:ascii="Times New Roman" w:hAnsi="Times New Roman" w:cs="Times New Roman"/>
          <w:lang w:val="en-US"/>
        </w:rPr>
        <w:t>R</w:t>
      </w:r>
      <w:r w:rsidRPr="000C4832">
        <w:rPr>
          <w:rFonts w:ascii="Times New Roman" w:hAnsi="Times New Roman" w:cs="Times New Roman"/>
        </w:rPr>
        <w:t xml:space="preserve">, катушка индуктивности L и конденсатор С. К цепи приложено напряжение U с частотой </w:t>
      </w:r>
      <w:proofErr w:type="spellStart"/>
      <w:r w:rsidRPr="000C4832">
        <w:rPr>
          <w:rFonts w:ascii="Times New Roman" w:hAnsi="Times New Roman" w:cs="Times New Roman"/>
        </w:rPr>
        <w:t>f</w:t>
      </w:r>
      <w:proofErr w:type="spellEnd"/>
      <w:r w:rsidRPr="000C4832">
        <w:rPr>
          <w:rFonts w:ascii="Times New Roman" w:hAnsi="Times New Roman" w:cs="Times New Roman"/>
        </w:rPr>
        <w:t>. Угол сдвига тока относительно приложенного напряжения —</w:t>
      </w:r>
      <m:oMath>
        <m:r>
          <w:rPr>
            <w:rFonts w:ascii="Cambria Math" w:hAnsi="Cambria Math" w:cs="Times New Roman"/>
          </w:rPr>
          <m:t>φ</m:t>
        </m:r>
      </m:oMath>
      <w:r w:rsidRPr="000C4832">
        <w:rPr>
          <w:rFonts w:ascii="Times New Roman" w:hAnsi="Times New Roman" w:cs="Times New Roman"/>
        </w:rPr>
        <w:t>. Определить: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proofErr w:type="gramStart"/>
      <w:r w:rsidRPr="000C4832">
        <w:rPr>
          <w:rFonts w:ascii="Times New Roman" w:hAnsi="Times New Roman" w:cs="Times New Roman"/>
        </w:rPr>
        <w:t xml:space="preserve">а) индуктивность или емкость, необходимые </w:t>
      </w:r>
      <w:r>
        <w:rPr>
          <w:rFonts w:ascii="Times New Roman" w:hAnsi="Times New Roman" w:cs="Times New Roman"/>
        </w:rPr>
        <w:t xml:space="preserve">для обеспечения заданного угла </w:t>
      </w:r>
      <m:oMath>
        <m:r>
          <w:rPr>
            <w:rFonts w:ascii="Cambria Math" w:hAnsi="Cambria Math" w:cs="Times New Roman"/>
          </w:rPr>
          <m:t>φ</m:t>
        </m:r>
      </m:oMath>
      <w:r w:rsidRPr="000C4832">
        <w:rPr>
          <w:rFonts w:ascii="Times New Roman" w:hAnsi="Times New Roman" w:cs="Times New Roman"/>
        </w:rPr>
        <w:t>;</w:t>
      </w:r>
      <w:proofErr w:type="gramEnd"/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135803">
        <w:rPr>
          <w:rFonts w:ascii="Times New Roman" w:hAnsi="Times New Roman" w:cs="Times New Roman"/>
        </w:rPr>
        <w:t xml:space="preserve"> </w:t>
      </w:r>
      <w:r w:rsidRPr="000C4832">
        <w:rPr>
          <w:rFonts w:ascii="Times New Roman" w:hAnsi="Times New Roman" w:cs="Times New Roman"/>
        </w:rPr>
        <w:t xml:space="preserve">действующие и амплитудные значения </w:t>
      </w:r>
      <w:proofErr w:type="gramStart"/>
      <w:r w:rsidRPr="000C4832">
        <w:rPr>
          <w:rFonts w:ascii="Times New Roman" w:hAnsi="Times New Roman" w:cs="Times New Roman"/>
        </w:rPr>
        <w:t xml:space="preserve">тока </w:t>
      </w:r>
      <w:proofErr w:type="spellStart"/>
      <w:r w:rsidRPr="000C4832">
        <w:rPr>
          <w:rFonts w:ascii="Times New Roman" w:hAnsi="Times New Roman" w:cs="Times New Roman"/>
        </w:rPr>
        <w:t>й</w:t>
      </w:r>
      <w:proofErr w:type="spellEnd"/>
      <w:proofErr w:type="gramEnd"/>
      <w:r w:rsidRPr="000C4832">
        <w:rPr>
          <w:rFonts w:ascii="Times New Roman" w:hAnsi="Times New Roman" w:cs="Times New Roman"/>
        </w:rPr>
        <w:t xml:space="preserve"> напряжения на активном и реактивном участках;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 w:rsidRPr="00135803">
        <w:rPr>
          <w:rFonts w:ascii="Times New Roman" w:hAnsi="Times New Roman" w:cs="Times New Roman"/>
        </w:rPr>
        <w:t xml:space="preserve"> </w:t>
      </w:r>
      <w:r w:rsidRPr="000C4832">
        <w:rPr>
          <w:rFonts w:ascii="Times New Roman" w:hAnsi="Times New Roman" w:cs="Times New Roman"/>
        </w:rPr>
        <w:t>выражение для мгновенных значений тока и напряжения на активном и реактивном участках;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</w:t>
      </w:r>
      <w:r w:rsidRPr="00135803">
        <w:rPr>
          <w:rFonts w:ascii="Times New Roman" w:hAnsi="Times New Roman" w:cs="Times New Roman"/>
        </w:rPr>
        <w:t xml:space="preserve"> </w:t>
      </w:r>
      <w:r w:rsidRPr="000C4832">
        <w:rPr>
          <w:rFonts w:ascii="Times New Roman" w:hAnsi="Times New Roman" w:cs="Times New Roman"/>
        </w:rPr>
        <w:t>активную, реактивную и полную мощности;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</w:t>
      </w:r>
      <w:proofErr w:type="spellEnd"/>
      <w:r>
        <w:rPr>
          <w:rFonts w:ascii="Times New Roman" w:hAnsi="Times New Roman" w:cs="Times New Roman"/>
        </w:rPr>
        <w:t>)</w:t>
      </w:r>
      <w:r w:rsidRPr="00135803">
        <w:rPr>
          <w:rFonts w:ascii="Times New Roman" w:hAnsi="Times New Roman" w:cs="Times New Roman"/>
        </w:rPr>
        <w:t xml:space="preserve"> </w:t>
      </w:r>
      <w:r w:rsidRPr="000C4832">
        <w:rPr>
          <w:rFonts w:ascii="Times New Roman" w:hAnsi="Times New Roman" w:cs="Times New Roman"/>
        </w:rPr>
        <w:t>построить векторную диаграмму, треугольники сопротивлений и мощности для заданного угла</w:t>
      </w:r>
      <w:r w:rsidRPr="00135803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φ</m:t>
        </m:r>
      </m:oMath>
      <w:r w:rsidRPr="000C4832">
        <w:rPr>
          <w:rFonts w:ascii="Times New Roman" w:hAnsi="Times New Roman" w:cs="Times New Roman"/>
        </w:rPr>
        <w:t>;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е)</w:t>
      </w:r>
      <w:r w:rsidRPr="00135803">
        <w:rPr>
          <w:rFonts w:ascii="Times New Roman" w:hAnsi="Times New Roman" w:cs="Times New Roman"/>
        </w:rPr>
        <w:t xml:space="preserve"> </w:t>
      </w:r>
      <w:r w:rsidRPr="000C4832">
        <w:rPr>
          <w:rFonts w:ascii="Times New Roman" w:hAnsi="Times New Roman" w:cs="Times New Roman"/>
        </w:rPr>
        <w:t>определить частоту, при которой наступает резонанс напряжений.</w:t>
      </w:r>
    </w:p>
    <w:p w:rsidR="00310979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</w:p>
    <w:p w:rsidR="00310979" w:rsidRPr="00692CB6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 w:rsidRPr="000C4832">
        <w:rPr>
          <w:rFonts w:ascii="Times New Roman" w:hAnsi="Times New Roman" w:cs="Times New Roman"/>
        </w:rPr>
        <w:t>Данные</w:t>
      </w:r>
      <w:r>
        <w:rPr>
          <w:rFonts w:ascii="Times New Roman" w:hAnsi="Times New Roman" w:cs="Times New Roman"/>
        </w:rPr>
        <w:t xml:space="preserve"> для своего номера задачи взять из таблицы </w:t>
      </w:r>
    </w:p>
    <w:tbl>
      <w:tblPr>
        <w:tblStyle w:val="ac"/>
        <w:tblW w:w="0" w:type="auto"/>
        <w:jc w:val="center"/>
        <w:tblLook w:val="04A0"/>
      </w:tblPr>
      <w:tblGrid>
        <w:gridCol w:w="1320"/>
        <w:gridCol w:w="1320"/>
        <w:gridCol w:w="1321"/>
        <w:gridCol w:w="1321"/>
        <w:gridCol w:w="1321"/>
        <w:gridCol w:w="1321"/>
        <w:gridCol w:w="1321"/>
      </w:tblGrid>
      <w:tr w:rsidR="00310979" w:rsidRPr="00614DF0" w:rsidTr="00310979">
        <w:trPr>
          <w:jc w:val="center"/>
        </w:trPr>
        <w:tc>
          <w:tcPr>
            <w:tcW w:w="1320" w:type="dxa"/>
            <w:vMerge w:val="restart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14DF0">
              <w:rPr>
                <w:rFonts w:ascii="Times New Roman" w:hAnsi="Times New Roman" w:cs="Times New Roman"/>
                <w:b/>
                <w:i/>
              </w:rPr>
              <w:t>Номер задачи</w:t>
            </w:r>
          </w:p>
        </w:tc>
        <w:tc>
          <w:tcPr>
            <w:tcW w:w="1320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614DF0">
              <w:rPr>
                <w:rFonts w:ascii="Times New Roman" w:hAnsi="Times New Roman" w:cs="Times New Roman"/>
                <w:b/>
                <w:i/>
                <w:lang w:val="en-US"/>
              </w:rPr>
              <w:t>U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614DF0">
              <w:rPr>
                <w:rFonts w:ascii="Times New Roman" w:hAnsi="Times New Roman" w:cs="Times New Roman"/>
                <w:b/>
                <w:i/>
                <w:lang w:val="en-US"/>
              </w:rPr>
              <w:t>f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614DF0">
              <w:rPr>
                <w:rFonts w:ascii="Times New Roman" w:hAnsi="Times New Roman" w:cs="Times New Roman"/>
                <w:b/>
                <w:i/>
                <w:lang w:val="en-US"/>
              </w:rPr>
              <w:t>R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614DF0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614DF0">
              <w:rPr>
                <w:rFonts w:ascii="Times New Roman" w:hAnsi="Times New Roman" w:cs="Times New Roman"/>
                <w:b/>
                <w:i/>
                <w:lang w:val="en-US"/>
              </w:rPr>
              <w:t>C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lang w:val="en-US"/>
                  </w:rPr>
                  <m:t>φ</m:t>
                </m:r>
              </m:oMath>
            </m:oMathPara>
          </w:p>
        </w:tc>
      </w:tr>
      <w:tr w:rsidR="00310979" w:rsidRPr="00614DF0" w:rsidTr="00F34CC1">
        <w:trPr>
          <w:trHeight w:val="446"/>
          <w:jc w:val="center"/>
        </w:trPr>
        <w:tc>
          <w:tcPr>
            <w:tcW w:w="1320" w:type="dxa"/>
            <w:vMerge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1320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14DF0">
              <w:rPr>
                <w:rFonts w:ascii="Times New Roman" w:hAnsi="Times New Roman" w:cs="Times New Roman"/>
                <w:b/>
                <w:i/>
              </w:rPr>
              <w:t>В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14DF0">
              <w:rPr>
                <w:rFonts w:ascii="Times New Roman" w:hAnsi="Times New Roman" w:cs="Times New Roman"/>
                <w:b/>
                <w:i/>
              </w:rPr>
              <w:t>Гц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14DF0">
              <w:rPr>
                <w:rFonts w:ascii="Times New Roman" w:hAnsi="Times New Roman" w:cs="Times New Roman"/>
                <w:b/>
                <w:i/>
              </w:rPr>
              <w:t>Ом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614DF0">
              <w:rPr>
                <w:rFonts w:ascii="Times New Roman" w:hAnsi="Times New Roman" w:cs="Times New Roman"/>
                <w:b/>
                <w:i/>
              </w:rPr>
              <w:t>мГ</w:t>
            </w:r>
            <w:proofErr w:type="spellEnd"/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14DF0">
              <w:rPr>
                <w:rFonts w:ascii="Times New Roman" w:hAnsi="Times New Roman" w:cs="Times New Roman"/>
                <w:b/>
                <w:i/>
              </w:rPr>
              <w:t>мкФ</w:t>
            </w:r>
          </w:p>
        </w:tc>
        <w:tc>
          <w:tcPr>
            <w:tcW w:w="1321" w:type="dxa"/>
          </w:tcPr>
          <w:p w:rsidR="00310979" w:rsidRPr="00614DF0" w:rsidRDefault="00310979" w:rsidP="0031097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14DF0">
              <w:rPr>
                <w:rFonts w:ascii="Times New Roman" w:hAnsi="Times New Roman" w:cs="Times New Roman"/>
                <w:b/>
                <w:i/>
              </w:rPr>
              <w:t>град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1320" w:type="dxa"/>
          </w:tcPr>
          <w:p w:rsidR="00310979" w:rsidRPr="00135803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+30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1320" w:type="dxa"/>
          </w:tcPr>
          <w:p w:rsidR="00310979" w:rsidRPr="00135803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+45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</w:t>
            </w:r>
          </w:p>
        </w:tc>
        <w:tc>
          <w:tcPr>
            <w:tcW w:w="1320" w:type="dxa"/>
          </w:tcPr>
          <w:p w:rsidR="00310979" w:rsidRPr="00135803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+60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1320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-30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320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+45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320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-45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1320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+60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1320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+45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1320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-30</w:t>
            </w:r>
          </w:p>
        </w:tc>
      </w:tr>
      <w:tr w:rsidR="00310979" w:rsidTr="00310979">
        <w:trPr>
          <w:jc w:val="center"/>
        </w:trPr>
        <w:tc>
          <w:tcPr>
            <w:tcW w:w="1320" w:type="dxa"/>
          </w:tcPr>
          <w:p w:rsidR="00310979" w:rsidRPr="00F34CC1" w:rsidRDefault="00F34CC1" w:rsidP="0031097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320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310979" w:rsidRPr="00F11D61" w:rsidRDefault="00310979" w:rsidP="003109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+45</w:t>
            </w:r>
          </w:p>
        </w:tc>
      </w:tr>
    </w:tbl>
    <w:p w:rsidR="00310979" w:rsidRDefault="00310979" w:rsidP="00310979">
      <w:pPr>
        <w:ind w:firstLine="709"/>
        <w:rPr>
          <w:rFonts w:ascii="Times New Roman" w:hAnsi="Times New Roman" w:cs="Times New Roman"/>
          <w:lang w:val="en-US"/>
        </w:rPr>
      </w:pPr>
    </w:p>
    <w:p w:rsidR="00310979" w:rsidRDefault="00310979" w:rsidP="00310979">
      <w:pPr>
        <w:rPr>
          <w:rFonts w:ascii="Times New Roman" w:hAnsi="Times New Roman" w:cs="Times New Roman"/>
          <w:lang w:val="en-US"/>
        </w:rPr>
      </w:pP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1</w:t>
      </w:r>
      <w:r w:rsidRPr="000C4832">
        <w:rPr>
          <w:rFonts w:ascii="Times New Roman" w:hAnsi="Times New Roman" w:cs="Times New Roman"/>
        </w:rPr>
        <w:t>. Кратко описать принцип действия и устройство приборов электромагнитной системы. Указать их достоинства, недостатки и область применения.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.</w:t>
      </w:r>
      <w:r w:rsidRPr="000C4832">
        <w:rPr>
          <w:rFonts w:ascii="Times New Roman" w:hAnsi="Times New Roman" w:cs="Times New Roman"/>
        </w:rPr>
        <w:t xml:space="preserve"> Описать устройство и работу электродинамического ваттметра. Начертить схему включения ваттметра.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3</w:t>
      </w:r>
      <w:r w:rsidRPr="000C4832">
        <w:rPr>
          <w:rFonts w:ascii="Times New Roman" w:hAnsi="Times New Roman" w:cs="Times New Roman"/>
        </w:rPr>
        <w:t>. Кратко описать устройство и принцип действия приборов магнитоэлектрической системы. Указать их достоинства, недостатки и область применения.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4.</w:t>
      </w:r>
      <w:r w:rsidRPr="000C4832">
        <w:rPr>
          <w:rFonts w:ascii="Times New Roman" w:hAnsi="Times New Roman" w:cs="Times New Roman"/>
        </w:rPr>
        <w:t xml:space="preserve"> Описать устройство мегомметра и принцип измерения сопротивления изоляции.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5.</w:t>
      </w:r>
      <w:r w:rsidRPr="000C4832">
        <w:rPr>
          <w:rFonts w:ascii="Times New Roman" w:hAnsi="Times New Roman" w:cs="Times New Roman"/>
        </w:rPr>
        <w:t xml:space="preserve"> Описать измерение сопротивлений мостом постоянного тока и вывести условие равновесия моста.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6</w:t>
      </w:r>
      <w:r w:rsidRPr="000C4832">
        <w:rPr>
          <w:rFonts w:ascii="Times New Roman" w:hAnsi="Times New Roman" w:cs="Times New Roman"/>
        </w:rPr>
        <w:t>. Описать устройство, принцип действия и область применения приборов термоэлектрической системы.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7.</w:t>
      </w:r>
      <w:r w:rsidRPr="000C4832">
        <w:rPr>
          <w:rFonts w:ascii="Times New Roman" w:hAnsi="Times New Roman" w:cs="Times New Roman"/>
        </w:rPr>
        <w:t xml:space="preserve"> Описать устройство, принцип действия и область применения приборов детекторной системы.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8.</w:t>
      </w:r>
      <w:r w:rsidRPr="000C4832">
        <w:rPr>
          <w:rFonts w:ascii="Times New Roman" w:hAnsi="Times New Roman" w:cs="Times New Roman"/>
        </w:rPr>
        <w:t xml:space="preserve"> Описать устройство и принцип действия трансформаторов тока и напряжения. Начертить схему их включения.</w:t>
      </w:r>
    </w:p>
    <w:p w:rsidR="00310979" w:rsidRPr="000C4832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4</w:t>
      </w:r>
      <w:r w:rsidRPr="000C4832">
        <w:rPr>
          <w:rFonts w:ascii="Times New Roman" w:hAnsi="Times New Roman" w:cs="Times New Roman"/>
          <w:b/>
        </w:rPr>
        <w:t>9.</w:t>
      </w:r>
      <w:r w:rsidRPr="000C4832">
        <w:rPr>
          <w:rFonts w:ascii="Times New Roman" w:hAnsi="Times New Roman" w:cs="Times New Roman"/>
        </w:rPr>
        <w:t xml:space="preserve"> Описать устройство и принцип действия счетчика электрической энергии.</w:t>
      </w:r>
    </w:p>
    <w:p w:rsidR="00EC3202" w:rsidRPr="00105298" w:rsidRDefault="00310979" w:rsidP="00310979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5</w:t>
      </w:r>
      <w:r w:rsidRPr="000C4832">
        <w:rPr>
          <w:rFonts w:ascii="Times New Roman" w:hAnsi="Times New Roman" w:cs="Times New Roman"/>
          <w:b/>
        </w:rPr>
        <w:t>0.</w:t>
      </w:r>
      <w:r w:rsidRPr="000C4832">
        <w:rPr>
          <w:rFonts w:ascii="Times New Roman" w:hAnsi="Times New Roman" w:cs="Times New Roman"/>
        </w:rPr>
        <w:t xml:space="preserve"> Описать устройство и принцип измерения сопротивлений омме</w:t>
      </w:r>
      <w:r>
        <w:rPr>
          <w:rFonts w:ascii="Times New Roman" w:hAnsi="Times New Roman" w:cs="Times New Roman"/>
        </w:rPr>
        <w:t>тром</w:t>
      </w:r>
    </w:p>
    <w:p w:rsidR="00A44018" w:rsidRDefault="00A44018" w:rsidP="00310979">
      <w:pPr>
        <w:spacing w:line="276" w:lineRule="auto"/>
        <w:ind w:firstLine="709"/>
        <w:rPr>
          <w:rFonts w:ascii="Times New Roman" w:hAnsi="Times New Roman" w:cs="Times New Roman"/>
          <w:b/>
        </w:rPr>
      </w:pPr>
    </w:p>
    <w:p w:rsidR="00A44018" w:rsidRDefault="00A44018" w:rsidP="00310979">
      <w:pPr>
        <w:spacing w:line="276" w:lineRule="auto"/>
        <w:ind w:firstLine="709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b/>
        </w:rPr>
        <w:t>Задача 5</w:t>
      </w:r>
      <w:r w:rsidRPr="00A44018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. </w:t>
      </w:r>
      <w:r w:rsidRPr="00A44018">
        <w:rPr>
          <w:rFonts w:ascii="Times New Roman" w:hAnsi="Times New Roman" w:cs="Times New Roman"/>
          <w:spacing w:val="-1"/>
        </w:rPr>
        <w:t>Описать преимущества и недостатки полупроводниковых приборов по сравнению с электронными лампами</w:t>
      </w:r>
      <w:r>
        <w:rPr>
          <w:rFonts w:ascii="Times New Roman" w:hAnsi="Times New Roman" w:cs="Times New Roman"/>
          <w:spacing w:val="-1"/>
        </w:rPr>
        <w:t>.</w:t>
      </w:r>
    </w:p>
    <w:p w:rsidR="00A44018" w:rsidRPr="00A44018" w:rsidRDefault="00A44018" w:rsidP="00A44018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Задача 52.</w:t>
      </w:r>
      <w:r w:rsidRPr="00A44018">
        <w:rPr>
          <w:spacing w:val="-1"/>
        </w:rPr>
        <w:t xml:space="preserve"> </w:t>
      </w:r>
      <w:r w:rsidRPr="00A44018">
        <w:rPr>
          <w:rFonts w:ascii="Times New Roman" w:hAnsi="Times New Roman" w:cs="Times New Roman"/>
          <w:spacing w:val="-1"/>
        </w:rPr>
        <w:t>Начертить схему фотореле с использованием фоторезистора. Объясните назначение элементов схемы и принцип работы</w:t>
      </w:r>
      <w:r w:rsidRPr="005D339C">
        <w:rPr>
          <w:spacing w:val="-1"/>
        </w:rPr>
        <w:t>.</w:t>
      </w:r>
    </w:p>
    <w:p w:rsidR="00A44018" w:rsidRPr="00A4401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b/>
        </w:rPr>
        <w:t>Задача 53.</w:t>
      </w:r>
      <w:r w:rsidRPr="00A44018">
        <w:rPr>
          <w:spacing w:val="-1"/>
        </w:rPr>
        <w:t xml:space="preserve"> </w:t>
      </w:r>
      <w:r w:rsidRPr="00A44018">
        <w:rPr>
          <w:rFonts w:ascii="Times New Roman" w:hAnsi="Times New Roman" w:cs="Times New Roman"/>
          <w:spacing w:val="-1"/>
        </w:rPr>
        <w:t>Начертить условные обозначения и дать краткую характеристику фотоэлектронным приборам</w:t>
      </w:r>
      <w:proofErr w:type="gramStart"/>
      <w:r w:rsidRPr="00A44018">
        <w:rPr>
          <w:rFonts w:ascii="Times New Roman" w:hAnsi="Times New Roman" w:cs="Times New Roman"/>
          <w:spacing w:val="-1"/>
        </w:rPr>
        <w:t xml:space="preserve">:, </w:t>
      </w:r>
      <w:proofErr w:type="gramEnd"/>
      <w:r w:rsidRPr="00A44018">
        <w:rPr>
          <w:rFonts w:ascii="Times New Roman" w:hAnsi="Times New Roman" w:cs="Times New Roman"/>
          <w:spacing w:val="-1"/>
        </w:rPr>
        <w:t>фотоэлементам, фоторезисторам, фотодиодам, фототранзисторам и светодиодам. Указать область их применения.</w:t>
      </w:r>
    </w:p>
    <w:p w:rsidR="00A44018" w:rsidRPr="0010529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A44018" w:rsidRPr="00A4401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A44018">
        <w:rPr>
          <w:rFonts w:ascii="Times New Roman" w:hAnsi="Times New Roman" w:cs="Times New Roman"/>
          <w:b/>
        </w:rPr>
        <w:lastRenderedPageBreak/>
        <w:t>Задача 54.</w:t>
      </w:r>
      <w:r w:rsidRPr="00A44018">
        <w:rPr>
          <w:rFonts w:ascii="Times New Roman" w:hAnsi="Times New Roman" w:cs="Times New Roman"/>
          <w:spacing w:val="-1"/>
        </w:rPr>
        <w:t xml:space="preserve"> Объяснить устройство фотоэлементов с внутренним фотоэффектом (фоторезисторов), их принцип работы и применение.</w:t>
      </w:r>
    </w:p>
    <w:p w:rsidR="00A44018" w:rsidRPr="00A44018" w:rsidRDefault="00A44018" w:rsidP="00A44018">
      <w:pPr>
        <w:spacing w:line="276" w:lineRule="auto"/>
        <w:ind w:firstLine="709"/>
        <w:rPr>
          <w:rFonts w:ascii="Times New Roman" w:hAnsi="Times New Roman" w:cs="Times New Roman"/>
          <w:spacing w:val="-1"/>
        </w:rPr>
      </w:pPr>
    </w:p>
    <w:p w:rsidR="00A44018" w:rsidRPr="00A4401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A44018">
        <w:rPr>
          <w:rFonts w:ascii="Times New Roman" w:hAnsi="Times New Roman" w:cs="Times New Roman"/>
          <w:b/>
        </w:rPr>
        <w:t>Задача 55.</w:t>
      </w:r>
      <w:r w:rsidRPr="00A44018">
        <w:rPr>
          <w:rFonts w:ascii="Times New Roman" w:hAnsi="Times New Roman" w:cs="Times New Roman"/>
          <w:spacing w:val="-1"/>
        </w:rPr>
        <w:t xml:space="preserve"> Описать устройство пятиэлектродной лампы - пентода. Начертить схему включения пентода с источником питания. Указать преимущество пентода перед другими усилительными лампами.</w:t>
      </w:r>
    </w:p>
    <w:p w:rsidR="00A44018" w:rsidRPr="00A44018" w:rsidRDefault="00A44018" w:rsidP="00A44018">
      <w:pPr>
        <w:spacing w:line="276" w:lineRule="auto"/>
        <w:ind w:firstLine="709"/>
        <w:rPr>
          <w:rFonts w:ascii="Times New Roman" w:hAnsi="Times New Roman" w:cs="Times New Roman"/>
        </w:rPr>
      </w:pPr>
    </w:p>
    <w:p w:rsidR="00A44018" w:rsidRPr="00A4401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A44018">
        <w:rPr>
          <w:rFonts w:ascii="Times New Roman" w:hAnsi="Times New Roman" w:cs="Times New Roman"/>
          <w:b/>
        </w:rPr>
        <w:t>Задача 56.</w:t>
      </w:r>
      <w:r w:rsidRPr="00A44018">
        <w:rPr>
          <w:rFonts w:ascii="Times New Roman" w:hAnsi="Times New Roman" w:cs="Times New Roman"/>
          <w:spacing w:val="-1"/>
        </w:rPr>
        <w:t xml:space="preserve"> Объяснить устройство </w:t>
      </w:r>
      <w:proofErr w:type="spellStart"/>
      <w:r w:rsidRPr="00A44018">
        <w:rPr>
          <w:rFonts w:ascii="Times New Roman" w:hAnsi="Times New Roman" w:cs="Times New Roman"/>
          <w:spacing w:val="-1"/>
        </w:rPr>
        <w:t>трехэлектродной</w:t>
      </w:r>
      <w:proofErr w:type="spellEnd"/>
      <w:r w:rsidRPr="00A44018">
        <w:rPr>
          <w:rFonts w:ascii="Times New Roman" w:hAnsi="Times New Roman" w:cs="Times New Roman"/>
          <w:spacing w:val="-1"/>
        </w:rPr>
        <w:t xml:space="preserve"> лампы - триода, назначение ее электродов и принцип работы.</w:t>
      </w:r>
    </w:p>
    <w:p w:rsidR="00A44018" w:rsidRPr="00A44018" w:rsidRDefault="00A44018" w:rsidP="00A44018">
      <w:pPr>
        <w:spacing w:line="276" w:lineRule="auto"/>
        <w:ind w:firstLine="709"/>
        <w:rPr>
          <w:rFonts w:ascii="Times New Roman" w:hAnsi="Times New Roman" w:cs="Times New Roman"/>
        </w:rPr>
      </w:pPr>
    </w:p>
    <w:p w:rsidR="00A44018" w:rsidRPr="00A4401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A44018">
        <w:rPr>
          <w:rFonts w:ascii="Times New Roman" w:hAnsi="Times New Roman" w:cs="Times New Roman"/>
          <w:b/>
        </w:rPr>
        <w:t>Задача 57.</w:t>
      </w:r>
      <w:r w:rsidRPr="00A44018">
        <w:rPr>
          <w:rFonts w:ascii="Times New Roman" w:hAnsi="Times New Roman" w:cs="Times New Roman"/>
          <w:spacing w:val="-1"/>
        </w:rPr>
        <w:t xml:space="preserve"> Начертить и объяснить </w:t>
      </w:r>
      <w:proofErr w:type="spellStart"/>
      <w:proofErr w:type="gramStart"/>
      <w:r w:rsidRPr="00A44018">
        <w:rPr>
          <w:rFonts w:ascii="Times New Roman" w:hAnsi="Times New Roman" w:cs="Times New Roman"/>
          <w:spacing w:val="-1"/>
        </w:rPr>
        <w:t>вольт-амперную</w:t>
      </w:r>
      <w:proofErr w:type="spellEnd"/>
      <w:proofErr w:type="gramEnd"/>
      <w:r w:rsidRPr="00A44018">
        <w:rPr>
          <w:rFonts w:ascii="Times New Roman" w:hAnsi="Times New Roman" w:cs="Times New Roman"/>
          <w:spacing w:val="-1"/>
        </w:rPr>
        <w:t xml:space="preserve"> характеристику двухэлектродной лампы и ее параметры.</w:t>
      </w:r>
    </w:p>
    <w:p w:rsidR="00A44018" w:rsidRPr="00A44018" w:rsidRDefault="00A44018" w:rsidP="00A44018">
      <w:pPr>
        <w:spacing w:line="276" w:lineRule="auto"/>
        <w:ind w:firstLine="709"/>
        <w:rPr>
          <w:rFonts w:ascii="Times New Roman" w:hAnsi="Times New Roman" w:cs="Times New Roman"/>
          <w:spacing w:val="-1"/>
        </w:rPr>
      </w:pPr>
    </w:p>
    <w:p w:rsidR="00A44018" w:rsidRPr="00A4401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A44018">
        <w:rPr>
          <w:rFonts w:ascii="Times New Roman" w:hAnsi="Times New Roman" w:cs="Times New Roman"/>
          <w:b/>
        </w:rPr>
        <w:t>Задача 58.</w:t>
      </w:r>
      <w:r w:rsidRPr="00A44018">
        <w:rPr>
          <w:rFonts w:ascii="Times New Roman" w:hAnsi="Times New Roman" w:cs="Times New Roman"/>
          <w:spacing w:val="-1"/>
        </w:rPr>
        <w:t xml:space="preserve"> Начертить </w:t>
      </w:r>
      <w:proofErr w:type="spellStart"/>
      <w:proofErr w:type="gramStart"/>
      <w:r w:rsidRPr="00A44018">
        <w:rPr>
          <w:rFonts w:ascii="Times New Roman" w:hAnsi="Times New Roman" w:cs="Times New Roman"/>
          <w:spacing w:val="-1"/>
        </w:rPr>
        <w:t>вольт-амперную</w:t>
      </w:r>
      <w:proofErr w:type="spellEnd"/>
      <w:proofErr w:type="gramEnd"/>
      <w:r w:rsidRPr="00A44018">
        <w:rPr>
          <w:rFonts w:ascii="Times New Roman" w:hAnsi="Times New Roman" w:cs="Times New Roman"/>
          <w:spacing w:val="-1"/>
        </w:rPr>
        <w:t xml:space="preserve"> характеристику полупроводниковых диодов и пояснить их параметры.</w:t>
      </w:r>
    </w:p>
    <w:p w:rsidR="00A44018" w:rsidRPr="00A44018" w:rsidRDefault="00A44018" w:rsidP="00A44018">
      <w:pPr>
        <w:spacing w:line="276" w:lineRule="auto"/>
        <w:ind w:firstLine="709"/>
        <w:rPr>
          <w:rFonts w:ascii="Times New Roman" w:hAnsi="Times New Roman" w:cs="Times New Roman"/>
          <w:spacing w:val="-1"/>
        </w:rPr>
      </w:pPr>
    </w:p>
    <w:p w:rsidR="00A44018" w:rsidRPr="00A4401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A44018">
        <w:rPr>
          <w:rFonts w:ascii="Times New Roman" w:hAnsi="Times New Roman" w:cs="Times New Roman"/>
          <w:b/>
        </w:rPr>
        <w:t>Задача 59.</w:t>
      </w:r>
      <w:r w:rsidRPr="00A44018">
        <w:rPr>
          <w:rFonts w:ascii="Times New Roman" w:hAnsi="Times New Roman" w:cs="Times New Roman"/>
          <w:spacing w:val="-1"/>
        </w:rPr>
        <w:t xml:space="preserve"> Объяснить физический смысл электронно-дырочного перехода (</w:t>
      </w:r>
      <w:proofErr w:type="spellStart"/>
      <w:r w:rsidRPr="00A44018">
        <w:rPr>
          <w:rFonts w:ascii="Times New Roman" w:hAnsi="Times New Roman" w:cs="Times New Roman"/>
          <w:spacing w:val="-1"/>
        </w:rPr>
        <w:t>р</w:t>
      </w:r>
      <w:proofErr w:type="spellEnd"/>
      <w:r w:rsidRPr="00A44018">
        <w:rPr>
          <w:rFonts w:ascii="Times New Roman" w:hAnsi="Times New Roman" w:cs="Times New Roman"/>
          <w:spacing w:val="-1"/>
        </w:rPr>
        <w:t>-</w:t>
      </w:r>
      <w:proofErr w:type="gramStart"/>
      <w:r w:rsidRPr="00A44018">
        <w:rPr>
          <w:rFonts w:ascii="Times New Roman" w:hAnsi="Times New Roman" w:cs="Times New Roman"/>
          <w:spacing w:val="-1"/>
          <w:lang w:val="en-US"/>
        </w:rPr>
        <w:t>n</w:t>
      </w:r>
      <w:proofErr w:type="gramEnd"/>
      <w:r w:rsidRPr="00A44018">
        <w:rPr>
          <w:rFonts w:ascii="Times New Roman" w:hAnsi="Times New Roman" w:cs="Times New Roman"/>
          <w:spacing w:val="-1"/>
        </w:rPr>
        <w:t>) полупроводников и его одностороннюю проводимость.</w:t>
      </w:r>
    </w:p>
    <w:p w:rsidR="00A44018" w:rsidRPr="00A44018" w:rsidRDefault="00A44018" w:rsidP="00A44018">
      <w:pPr>
        <w:spacing w:line="276" w:lineRule="auto"/>
        <w:ind w:firstLine="709"/>
        <w:rPr>
          <w:rFonts w:ascii="Times New Roman" w:hAnsi="Times New Roman" w:cs="Times New Roman"/>
          <w:spacing w:val="-1"/>
        </w:rPr>
      </w:pPr>
    </w:p>
    <w:p w:rsidR="00A44018" w:rsidRPr="00A44018" w:rsidRDefault="00A44018" w:rsidP="00A44018">
      <w:pPr>
        <w:shd w:val="clear" w:color="auto" w:fill="FFFFFF"/>
        <w:ind w:left="14" w:firstLine="553"/>
        <w:jc w:val="both"/>
        <w:rPr>
          <w:rFonts w:ascii="Times New Roman" w:hAnsi="Times New Roman" w:cs="Times New Roman"/>
          <w:spacing w:val="-1"/>
        </w:rPr>
      </w:pPr>
      <w:r w:rsidRPr="00A44018">
        <w:rPr>
          <w:rFonts w:ascii="Times New Roman" w:hAnsi="Times New Roman" w:cs="Times New Roman"/>
          <w:b/>
        </w:rPr>
        <w:t>Задача 60.</w:t>
      </w:r>
      <w:r w:rsidRPr="00A44018">
        <w:rPr>
          <w:rFonts w:ascii="Times New Roman" w:hAnsi="Times New Roman" w:cs="Times New Roman"/>
          <w:spacing w:val="-1"/>
        </w:rPr>
        <w:t xml:space="preserve"> Перечислите основные виды электронной </w:t>
      </w:r>
      <w:proofErr w:type="gramStart"/>
      <w:r w:rsidRPr="00A44018">
        <w:rPr>
          <w:rFonts w:ascii="Times New Roman" w:hAnsi="Times New Roman" w:cs="Times New Roman"/>
          <w:spacing w:val="-1"/>
        </w:rPr>
        <w:t>эмиссии</w:t>
      </w:r>
      <w:proofErr w:type="gramEnd"/>
      <w:r w:rsidRPr="00A44018">
        <w:rPr>
          <w:rFonts w:ascii="Times New Roman" w:hAnsi="Times New Roman" w:cs="Times New Roman"/>
          <w:spacing w:val="-1"/>
        </w:rPr>
        <w:t xml:space="preserve"> и привести примеры использования различных видов эмиссии в электронных приборах.</w:t>
      </w:r>
    </w:p>
    <w:p w:rsidR="00192C76" w:rsidRPr="002B55E1" w:rsidRDefault="00192C76" w:rsidP="004E11AF">
      <w:pPr>
        <w:spacing w:line="276" w:lineRule="auto"/>
        <w:ind w:firstLine="709"/>
        <w:rPr>
          <w:rFonts w:ascii="Times New Roman" w:hAnsi="Times New Roman" w:cs="Times New Roman"/>
          <w:b/>
          <w:i/>
        </w:rPr>
      </w:pPr>
      <w:r w:rsidRPr="002B55E1">
        <w:rPr>
          <w:rFonts w:ascii="Times New Roman" w:hAnsi="Times New Roman" w:cs="Times New Roman"/>
          <w:b/>
        </w:rPr>
        <w:t>Рисунки к задачам.</w:t>
      </w:r>
    </w:p>
    <w:p w:rsidR="003F257E" w:rsidRDefault="003F257E" w:rsidP="00CA3709">
      <w:pPr>
        <w:spacing w:line="276" w:lineRule="auto"/>
        <w:ind w:firstLine="709"/>
        <w:jc w:val="center"/>
        <w:rPr>
          <w:rFonts w:ascii="Times New Roman" w:hAnsi="Times New Roman" w:cs="Times New Roman"/>
          <w:lang w:val="en-US"/>
        </w:rPr>
      </w:pPr>
      <w:r w:rsidRPr="003F257E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1336675</wp:posOffset>
            </wp:positionV>
            <wp:extent cx="4022725" cy="1384935"/>
            <wp:effectExtent l="19050" t="0" r="0" b="0"/>
            <wp:wrapTight wrapText="bothSides">
              <wp:wrapPolygon edited="0">
                <wp:start x="-102" y="0"/>
                <wp:lineTo x="-102" y="21392"/>
                <wp:lineTo x="21583" y="21392"/>
                <wp:lineTo x="21583" y="0"/>
                <wp:lineTo x="-102" y="0"/>
              </wp:wrapPolygon>
            </wp:wrapTight>
            <wp:docPr id="31" name="Рисунок 28" descr="d:\Users\ADMIN\Desktop\Office Lens\Office Lens 20161212-1824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Office Lens\Office Lens 20161212-182449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57E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173990</wp:posOffset>
            </wp:positionV>
            <wp:extent cx="3648075" cy="1485900"/>
            <wp:effectExtent l="19050" t="0" r="9525" b="0"/>
            <wp:wrapTopAndBottom/>
            <wp:docPr id="30" name="Рисунок 27" descr="d:\Users\ADMIN\Desktop\Office Lens\Office Lens 20161212-18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Office Lens\Office Lens 20161212-182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709" w:rsidRPr="00CA3709" w:rsidRDefault="00CA3709" w:rsidP="00CA3709">
      <w:pPr>
        <w:spacing w:line="276" w:lineRule="auto"/>
        <w:ind w:firstLine="709"/>
        <w:jc w:val="center"/>
        <w:rPr>
          <w:rFonts w:ascii="Times New Roman" w:hAnsi="Times New Roman" w:cs="Times New Roman"/>
          <w:lang w:val="en-US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350D5" w:rsidP="003F25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-4152265</wp:posOffset>
            </wp:positionH>
            <wp:positionV relativeFrom="paragraph">
              <wp:posOffset>119380</wp:posOffset>
            </wp:positionV>
            <wp:extent cx="4016375" cy="1994535"/>
            <wp:effectExtent l="19050" t="0" r="3175" b="0"/>
            <wp:wrapTight wrapText="bothSides">
              <wp:wrapPolygon edited="0">
                <wp:start x="-102" y="0"/>
                <wp:lineTo x="-102" y="21456"/>
                <wp:lineTo x="21617" y="21456"/>
                <wp:lineTo x="21617" y="0"/>
                <wp:lineTo x="-102" y="0"/>
              </wp:wrapPolygon>
            </wp:wrapTight>
            <wp:docPr id="2" name="Рисунок 29" descr="d:\Users\ADMIN\Desktop\Office Lens\Office Lens 20161212-18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Office Lens\Office Lens 20161212-182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350D5" w:rsidP="003F25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-4053840</wp:posOffset>
            </wp:positionH>
            <wp:positionV relativeFrom="paragraph">
              <wp:posOffset>189865</wp:posOffset>
            </wp:positionV>
            <wp:extent cx="3822700" cy="1232535"/>
            <wp:effectExtent l="19050" t="0" r="6350" b="0"/>
            <wp:wrapTight wrapText="bothSides">
              <wp:wrapPolygon edited="0">
                <wp:start x="-108" y="0"/>
                <wp:lineTo x="-108" y="21366"/>
                <wp:lineTo x="21636" y="21366"/>
                <wp:lineTo x="21636" y="0"/>
                <wp:lineTo x="-108" y="0"/>
              </wp:wrapPolygon>
            </wp:wrapTight>
            <wp:docPr id="33" name="Рисунок 30" descr="d:\Users\ADMIN\Desktop\Office Lens\Office Lens 20161212-1824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Office Lens\Office Lens 20161212-182459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Default="003F257E" w:rsidP="003F257E">
      <w:pPr>
        <w:rPr>
          <w:rFonts w:ascii="Times New Roman" w:hAnsi="Times New Roman" w:cs="Times New Roman"/>
        </w:rPr>
      </w:pPr>
    </w:p>
    <w:p w:rsidR="003F257E" w:rsidRDefault="003F257E" w:rsidP="003F257E">
      <w:pPr>
        <w:tabs>
          <w:tab w:val="left" w:pos="17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Pr="003F257E" w:rsidRDefault="003F257E" w:rsidP="003F257E">
      <w:pPr>
        <w:rPr>
          <w:rFonts w:ascii="Times New Roman" w:hAnsi="Times New Roman" w:cs="Times New Roman"/>
        </w:rPr>
      </w:pPr>
    </w:p>
    <w:p w:rsidR="003F257E" w:rsidRDefault="003F257E" w:rsidP="003F25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27305</wp:posOffset>
            </wp:positionV>
            <wp:extent cx="3936365" cy="1504950"/>
            <wp:effectExtent l="19050" t="0" r="6985" b="0"/>
            <wp:wrapTight wrapText="bothSides">
              <wp:wrapPolygon edited="0">
                <wp:start x="-105" y="0"/>
                <wp:lineTo x="-105" y="21327"/>
                <wp:lineTo x="21638" y="21327"/>
                <wp:lineTo x="21638" y="0"/>
                <wp:lineTo x="-105" y="0"/>
              </wp:wrapPolygon>
            </wp:wrapTight>
            <wp:docPr id="35" name="Рисунок 32" descr="d:\Users\ADMIN\Desktop\Office Lens\Office Lens 20161212-18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Office Lens\Office Lens 20161212-182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7E" w:rsidRDefault="003F257E" w:rsidP="003F257E">
      <w:pPr>
        <w:rPr>
          <w:rFonts w:ascii="Times New Roman" w:hAnsi="Times New Roman" w:cs="Times New Roman"/>
        </w:rPr>
      </w:pPr>
    </w:p>
    <w:p w:rsidR="003F257E" w:rsidRDefault="003F257E" w:rsidP="003F257E">
      <w:pPr>
        <w:tabs>
          <w:tab w:val="left" w:pos="2805"/>
        </w:tabs>
        <w:rPr>
          <w:rFonts w:ascii="Times New Roman" w:hAnsi="Times New Roman" w:cs="Times New Roman"/>
        </w:rPr>
      </w:pPr>
    </w:p>
    <w:p w:rsidR="007E71C2" w:rsidRDefault="007E71C2" w:rsidP="003F257E">
      <w:pPr>
        <w:tabs>
          <w:tab w:val="left" w:pos="2805"/>
        </w:tabs>
        <w:rPr>
          <w:rFonts w:ascii="Times New Roman" w:hAnsi="Times New Roman" w:cs="Times New Roman"/>
        </w:rPr>
      </w:pPr>
    </w:p>
    <w:p w:rsidR="007E71C2" w:rsidRDefault="007E71C2" w:rsidP="003F257E">
      <w:pPr>
        <w:tabs>
          <w:tab w:val="left" w:pos="2805"/>
        </w:tabs>
        <w:rPr>
          <w:rFonts w:ascii="Times New Roman" w:hAnsi="Times New Roman" w:cs="Times New Roman"/>
          <w:lang w:val="en-US"/>
        </w:rPr>
      </w:pPr>
    </w:p>
    <w:p w:rsidR="00CA3709" w:rsidRDefault="00CA3709" w:rsidP="003F257E">
      <w:pPr>
        <w:tabs>
          <w:tab w:val="left" w:pos="2805"/>
        </w:tabs>
        <w:rPr>
          <w:rFonts w:ascii="Times New Roman" w:hAnsi="Times New Roman" w:cs="Times New Roman"/>
          <w:lang w:val="en-US"/>
        </w:rPr>
      </w:pPr>
    </w:p>
    <w:p w:rsidR="00CA3709" w:rsidRPr="00CA3709" w:rsidRDefault="00CA3709" w:rsidP="003F257E">
      <w:pPr>
        <w:tabs>
          <w:tab w:val="left" w:pos="2805"/>
        </w:tabs>
        <w:rPr>
          <w:rFonts w:ascii="Times New Roman" w:hAnsi="Times New Roman" w:cs="Times New Roman"/>
          <w:lang w:val="en-US"/>
        </w:rPr>
      </w:pPr>
    </w:p>
    <w:p w:rsidR="00790996" w:rsidRDefault="00790996" w:rsidP="007E71C2">
      <w:pPr>
        <w:spacing w:line="276" w:lineRule="auto"/>
        <w:ind w:firstLine="709"/>
        <w:rPr>
          <w:rFonts w:ascii="Times New Roman" w:hAnsi="Times New Roman" w:cs="Times New Roman"/>
          <w:b/>
        </w:rPr>
      </w:pPr>
    </w:p>
    <w:p w:rsidR="00CA3709" w:rsidRDefault="00CA3709" w:rsidP="003F257E">
      <w:pPr>
        <w:tabs>
          <w:tab w:val="left" w:pos="2805"/>
        </w:tabs>
        <w:rPr>
          <w:rFonts w:ascii="Times New Roman" w:hAnsi="Times New Roman" w:cs="Times New Roman"/>
          <w:b/>
          <w:lang w:val="en-US"/>
        </w:rPr>
      </w:pPr>
    </w:p>
    <w:p w:rsidR="00CA3709" w:rsidRDefault="00CA3709" w:rsidP="003F257E">
      <w:pPr>
        <w:tabs>
          <w:tab w:val="left" w:pos="2805"/>
        </w:tabs>
        <w:rPr>
          <w:rFonts w:ascii="Times New Roman" w:hAnsi="Times New Roman" w:cs="Times New Roman"/>
          <w:b/>
          <w:lang w:val="en-US"/>
        </w:rPr>
      </w:pPr>
    </w:p>
    <w:p w:rsidR="007E71C2" w:rsidRDefault="00581689" w:rsidP="003F257E">
      <w:pPr>
        <w:tabs>
          <w:tab w:val="left" w:pos="2805"/>
        </w:tabs>
        <w:rPr>
          <w:rFonts w:ascii="Times New Roman" w:hAnsi="Times New Roman" w:cs="Times New Roman"/>
        </w:rPr>
      </w:pPr>
      <w:r w:rsidRPr="0058168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38575" cy="1483995"/>
            <wp:effectExtent l="19050" t="0" r="9525" b="0"/>
            <wp:docPr id="29" name="Рисунок 26" descr="d:\Users\ADMIN\Desktop\Office Lens\Office Lens 20161212-18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Office Lens\Office Lens 20161212-182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Default="00790996" w:rsidP="003F257E">
      <w:pPr>
        <w:tabs>
          <w:tab w:val="left" w:pos="2805"/>
        </w:tabs>
        <w:rPr>
          <w:rFonts w:ascii="Times New Roman" w:hAnsi="Times New Roman" w:cs="Times New Roman"/>
        </w:rPr>
      </w:pPr>
    </w:p>
    <w:p w:rsidR="00790996" w:rsidRDefault="00790996" w:rsidP="003F257E">
      <w:pPr>
        <w:tabs>
          <w:tab w:val="left" w:pos="2805"/>
        </w:tabs>
        <w:rPr>
          <w:rFonts w:ascii="Times New Roman" w:hAnsi="Times New Roman" w:cs="Times New Roman"/>
        </w:rPr>
      </w:pPr>
    </w:p>
    <w:p w:rsidR="00790996" w:rsidRDefault="00790996" w:rsidP="003F257E">
      <w:pPr>
        <w:tabs>
          <w:tab w:val="left" w:pos="2805"/>
        </w:tabs>
        <w:rPr>
          <w:rFonts w:ascii="Times New Roman" w:hAnsi="Times New Roman" w:cs="Times New Roman"/>
        </w:rPr>
      </w:pPr>
    </w:p>
    <w:p w:rsidR="00790996" w:rsidRDefault="00790996" w:rsidP="003F257E">
      <w:pPr>
        <w:tabs>
          <w:tab w:val="left" w:pos="2805"/>
        </w:tabs>
        <w:rPr>
          <w:rFonts w:ascii="Times New Roman" w:hAnsi="Times New Roman" w:cs="Times New Roman"/>
        </w:rPr>
      </w:pPr>
    </w:p>
    <w:p w:rsidR="00790996" w:rsidRDefault="00790996" w:rsidP="003F257E">
      <w:pPr>
        <w:tabs>
          <w:tab w:val="left" w:pos="2805"/>
        </w:tabs>
        <w:rPr>
          <w:rFonts w:ascii="Times New Roman" w:hAnsi="Times New Roman" w:cs="Times New Roman"/>
        </w:rPr>
      </w:pPr>
    </w:p>
    <w:p w:rsidR="00790996" w:rsidRDefault="00790996" w:rsidP="003F257E">
      <w:pPr>
        <w:tabs>
          <w:tab w:val="left" w:pos="2805"/>
        </w:tabs>
        <w:rPr>
          <w:rFonts w:ascii="Times New Roman" w:hAnsi="Times New Roman" w:cs="Times New Roman"/>
        </w:rPr>
      </w:pPr>
    </w:p>
    <w:p w:rsidR="00790996" w:rsidRDefault="00790996" w:rsidP="003F257E">
      <w:pPr>
        <w:tabs>
          <w:tab w:val="left" w:pos="2805"/>
        </w:tabs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81755" cy="1569720"/>
            <wp:effectExtent l="19050" t="0" r="4445" b="0"/>
            <wp:docPr id="8" name="Рисунок 8" descr="d:\Users\ADMIN\Desktop\Office Lens\Office Lens 20161212-141439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Office Lens\Office Lens 20161212-141439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Pr="00790996" w:rsidRDefault="00790996" w:rsidP="00790996">
      <w:pPr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81755" cy="1302385"/>
            <wp:effectExtent l="19050" t="0" r="4445" b="0"/>
            <wp:docPr id="3" name="Рисунок 9" descr="d:\Users\ADMIN\Desktop\Office Lens\Office Lens 20161212-1414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Office Lens\Office Lens 20161212-141439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Default="00790996" w:rsidP="00790996">
      <w:pPr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04285" cy="1630680"/>
            <wp:effectExtent l="19050" t="0" r="5715" b="0"/>
            <wp:docPr id="4" name="Рисунок 24" descr="d:\Users\ADMIN\Desktop\Office Lens\Office Lens 20161212-1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Office Lens\Office Lens 20161212-18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Default="00790996" w:rsidP="00790996">
      <w:pPr>
        <w:tabs>
          <w:tab w:val="left" w:pos="1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Pr="00790996" w:rsidRDefault="00790996" w:rsidP="00790996">
      <w:pPr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804285" cy="1259205"/>
            <wp:effectExtent l="19050" t="0" r="5715" b="0"/>
            <wp:docPr id="5" name="Рисунок 25" descr="d:\Users\ADMIN\Desktop\Office Lens\Office Lens 20161212-18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Office Lens\Office Lens 20161212-181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Default="00790996" w:rsidP="00790996">
      <w:pPr>
        <w:rPr>
          <w:rFonts w:ascii="Times New Roman" w:hAnsi="Times New Roman" w:cs="Times New Roman"/>
        </w:rPr>
      </w:pPr>
    </w:p>
    <w:p w:rsidR="00790996" w:rsidRDefault="00790996" w:rsidP="00790996">
      <w:pPr>
        <w:rPr>
          <w:rFonts w:ascii="Times New Roman" w:hAnsi="Times New Roman" w:cs="Times New Roman"/>
        </w:rPr>
      </w:pPr>
    </w:p>
    <w:p w:rsidR="00790996" w:rsidRDefault="00790996" w:rsidP="00790996">
      <w:pPr>
        <w:pStyle w:val="aa"/>
        <w:spacing w:line="276" w:lineRule="auto"/>
        <w:rPr>
          <w:b/>
        </w:rPr>
      </w:pPr>
    </w:p>
    <w:p w:rsidR="00790996" w:rsidRDefault="00790996" w:rsidP="00790996">
      <w:pPr>
        <w:tabs>
          <w:tab w:val="left" w:pos="1365"/>
        </w:tabs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149090" cy="1612900"/>
            <wp:effectExtent l="19050" t="0" r="3810" b="0"/>
            <wp:docPr id="19" name="Рисунок 17" descr="d:\Users\ADMIN\Desktop\Office Lens\Office Lens 20161212-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Office Lens\Office Lens 20161212-141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Default="00790996" w:rsidP="00790996">
      <w:pPr>
        <w:tabs>
          <w:tab w:val="left" w:pos="1365"/>
        </w:tabs>
        <w:rPr>
          <w:rFonts w:ascii="Times New Roman" w:hAnsi="Times New Roman" w:cs="Times New Roman"/>
        </w:rPr>
      </w:pPr>
    </w:p>
    <w:p w:rsidR="00790996" w:rsidRDefault="00790996" w:rsidP="00790996">
      <w:pPr>
        <w:tabs>
          <w:tab w:val="left" w:pos="1365"/>
        </w:tabs>
        <w:rPr>
          <w:rFonts w:ascii="Times New Roman" w:hAnsi="Times New Roman" w:cs="Times New Roman"/>
        </w:rPr>
      </w:pPr>
    </w:p>
    <w:p w:rsidR="00790996" w:rsidRDefault="00790996" w:rsidP="00790996">
      <w:pPr>
        <w:tabs>
          <w:tab w:val="left" w:pos="1365"/>
        </w:tabs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985260" cy="1069975"/>
            <wp:effectExtent l="19050" t="0" r="0" b="0"/>
            <wp:docPr id="20" name="Рисунок 18" descr="d:\Users\ADMIN\Desktop\Office Lens\Office Lens 20161212-1415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Office Lens\Office Lens 20161212-141552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Default="00790996" w:rsidP="00790996">
      <w:pPr>
        <w:tabs>
          <w:tab w:val="left" w:pos="1365"/>
        </w:tabs>
        <w:rPr>
          <w:rFonts w:ascii="Times New Roman" w:hAnsi="Times New Roman" w:cs="Times New Roman"/>
        </w:rPr>
      </w:pP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Default="00790996" w:rsidP="00790996">
      <w:pPr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054475" cy="1612900"/>
            <wp:effectExtent l="19050" t="0" r="3175" b="0"/>
            <wp:docPr id="6" name="Рисунок 19" descr="d:\Users\ADMIN\Desktop\Office Lens\Office Lens 20161212-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Office Lens\Office Lens 20161212-141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Default="00790996" w:rsidP="00790996">
      <w:pPr>
        <w:tabs>
          <w:tab w:val="left" w:pos="1500"/>
        </w:tabs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4054475" cy="1915160"/>
            <wp:effectExtent l="19050" t="0" r="3175" b="0"/>
            <wp:docPr id="7" name="Рисунок 20" descr="d:\Users\ADMIN\Desktop\Office Lens\Office Lens 20161212-1416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Office Lens\Office Lens 20161212-141604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Pr="00790996" w:rsidRDefault="00790996" w:rsidP="00790996">
      <w:pPr>
        <w:rPr>
          <w:rFonts w:ascii="Times New Roman" w:hAnsi="Times New Roman" w:cs="Times New Roman"/>
        </w:rPr>
      </w:pPr>
      <w:r w:rsidRPr="00790996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054475" cy="1915160"/>
            <wp:effectExtent l="19050" t="0" r="3175" b="0"/>
            <wp:docPr id="11" name="Рисунок 21" descr="d:\Users\ADMIN\Desktop\Office Lens\Office Lens 20161212-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Office Lens\Office Lens 20161212-141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Default="00790996" w:rsidP="00790996">
      <w:pPr>
        <w:rPr>
          <w:rFonts w:ascii="Times New Roman" w:hAnsi="Times New Roman" w:cs="Times New Roman"/>
        </w:rPr>
      </w:pPr>
    </w:p>
    <w:p w:rsidR="00790996" w:rsidRDefault="00790996" w:rsidP="00790996">
      <w:pPr>
        <w:tabs>
          <w:tab w:val="left" w:pos="20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90996" w:rsidRPr="00790996" w:rsidRDefault="00790996" w:rsidP="00790996">
      <w:pPr>
        <w:rPr>
          <w:rFonts w:ascii="Times New Roman" w:hAnsi="Times New Roman" w:cs="Times New Roman"/>
        </w:rPr>
      </w:pPr>
    </w:p>
    <w:p w:rsidR="00790996" w:rsidRDefault="00790996" w:rsidP="00790996">
      <w:pPr>
        <w:rPr>
          <w:rFonts w:ascii="Times New Roman" w:hAnsi="Times New Roman" w:cs="Times New Roman"/>
        </w:rPr>
      </w:pPr>
    </w:p>
    <w:p w:rsidR="00790996" w:rsidRDefault="00790996" w:rsidP="00790996">
      <w:pPr>
        <w:tabs>
          <w:tab w:val="left" w:pos="20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D1FC4" w:rsidRDefault="000D1FC4" w:rsidP="00FE2CC5">
      <w:pPr>
        <w:tabs>
          <w:tab w:val="left" w:pos="99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</w:t>
      </w:r>
      <w:r w:rsidRPr="000D1FC4">
        <w:rPr>
          <w:rFonts w:ascii="Times New Roman" w:hAnsi="Times New Roman" w:cs="Times New Roman"/>
          <w:b/>
        </w:rPr>
        <w:t>аблица 1</w:t>
      </w:r>
    </w:p>
    <w:p w:rsidR="000D1FC4" w:rsidRDefault="000D1FC4" w:rsidP="000D1FC4">
      <w:pPr>
        <w:rPr>
          <w:rFonts w:ascii="Times New Roman" w:hAnsi="Times New Roman" w:cs="Times New Roman"/>
        </w:rPr>
      </w:pPr>
    </w:p>
    <w:tbl>
      <w:tblPr>
        <w:tblStyle w:val="ac"/>
        <w:tblW w:w="0" w:type="auto"/>
        <w:tblLook w:val="04A0"/>
      </w:tblPr>
      <w:tblGrid>
        <w:gridCol w:w="1344"/>
        <w:gridCol w:w="592"/>
        <w:gridCol w:w="593"/>
        <w:gridCol w:w="593"/>
        <w:gridCol w:w="593"/>
        <w:gridCol w:w="594"/>
        <w:gridCol w:w="594"/>
        <w:gridCol w:w="1327"/>
        <w:gridCol w:w="559"/>
        <w:gridCol w:w="558"/>
        <w:gridCol w:w="557"/>
        <w:gridCol w:w="556"/>
        <w:gridCol w:w="556"/>
        <w:gridCol w:w="555"/>
      </w:tblGrid>
      <w:tr w:rsidR="000D1FC4" w:rsidTr="000F6CD0">
        <w:tc>
          <w:tcPr>
            <w:tcW w:w="1344" w:type="dxa"/>
          </w:tcPr>
          <w:p w:rsidR="000D1FC4" w:rsidRPr="000F6CD0" w:rsidRDefault="000D1FC4" w:rsidP="000D1FC4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>№ варианта (две последние цифры шифра)</w:t>
            </w:r>
          </w:p>
        </w:tc>
        <w:tc>
          <w:tcPr>
            <w:tcW w:w="3559" w:type="dxa"/>
            <w:gridSpan w:val="6"/>
          </w:tcPr>
          <w:p w:rsidR="000D1FC4" w:rsidRPr="000F6CD0" w:rsidRDefault="000D1FC4" w:rsidP="000D1FC4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>Номер контрольных задач</w:t>
            </w:r>
          </w:p>
        </w:tc>
        <w:tc>
          <w:tcPr>
            <w:tcW w:w="1327" w:type="dxa"/>
          </w:tcPr>
          <w:p w:rsidR="000D1FC4" w:rsidRPr="000F6CD0" w:rsidRDefault="000D1FC4" w:rsidP="000D1FC4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 xml:space="preserve">№ варианта </w:t>
            </w:r>
          </w:p>
          <w:p w:rsidR="000D1FC4" w:rsidRPr="000F6CD0" w:rsidRDefault="000D1FC4" w:rsidP="000D1FC4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>(две последние цифры шифра)</w:t>
            </w:r>
          </w:p>
        </w:tc>
        <w:tc>
          <w:tcPr>
            <w:tcW w:w="3341" w:type="dxa"/>
            <w:gridSpan w:val="6"/>
          </w:tcPr>
          <w:p w:rsidR="000D1FC4" w:rsidRPr="000F6CD0" w:rsidRDefault="000D1FC4" w:rsidP="000D1FC4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>Номер контрольных задач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07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592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3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94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559" w:type="dxa"/>
          </w:tcPr>
          <w:p w:rsidR="00451551" w:rsidRDefault="00451551" w:rsidP="004515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8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7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56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55" w:type="dxa"/>
          </w:tcPr>
          <w:p w:rsidR="00451551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92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94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94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559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7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56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56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55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92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94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94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559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7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6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6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55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92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94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94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559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7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56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56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55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92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93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94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94" w:type="dxa"/>
          </w:tcPr>
          <w:p w:rsidR="000D1FC4" w:rsidRDefault="001B6D5F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559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7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56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56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55" w:type="dxa"/>
          </w:tcPr>
          <w:p w:rsidR="000D1FC4" w:rsidRDefault="00451551" w:rsidP="000D1F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0F6CD0" w:rsidTr="00973513">
        <w:tc>
          <w:tcPr>
            <w:tcW w:w="1344" w:type="dxa"/>
          </w:tcPr>
          <w:p w:rsidR="000F6CD0" w:rsidRPr="001B6D5F" w:rsidRDefault="000F6CD0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F6CD0">
              <w:rPr>
                <w:rFonts w:ascii="Times New Roman" w:hAnsi="Times New Roman" w:cs="Times New Roman"/>
                <w:b/>
              </w:rPr>
              <w:lastRenderedPageBreak/>
              <w:t>№ варианта (две последние цифры шифра</w:t>
            </w:r>
            <w:proofErr w:type="gramEnd"/>
          </w:p>
        </w:tc>
        <w:tc>
          <w:tcPr>
            <w:tcW w:w="3559" w:type="dxa"/>
            <w:gridSpan w:val="6"/>
          </w:tcPr>
          <w:p w:rsidR="000F6CD0" w:rsidRPr="000F6CD0" w:rsidRDefault="000F6CD0" w:rsidP="00973513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>Номер контрольных задач</w:t>
            </w:r>
          </w:p>
        </w:tc>
        <w:tc>
          <w:tcPr>
            <w:tcW w:w="1327" w:type="dxa"/>
          </w:tcPr>
          <w:p w:rsidR="000F6CD0" w:rsidRPr="000F6CD0" w:rsidRDefault="000F6CD0" w:rsidP="00973513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 xml:space="preserve">№ варианта </w:t>
            </w:r>
          </w:p>
          <w:p w:rsidR="000F6CD0" w:rsidRPr="000F6CD0" w:rsidRDefault="000F6CD0" w:rsidP="00973513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>(две последние цифры шифра)</w:t>
            </w:r>
          </w:p>
        </w:tc>
        <w:tc>
          <w:tcPr>
            <w:tcW w:w="3341" w:type="dxa"/>
            <w:gridSpan w:val="6"/>
          </w:tcPr>
          <w:p w:rsidR="000F6CD0" w:rsidRPr="000F6CD0" w:rsidRDefault="000F6CD0" w:rsidP="00973513">
            <w:pPr>
              <w:rPr>
                <w:rFonts w:ascii="Times New Roman" w:hAnsi="Times New Roman" w:cs="Times New Roman"/>
                <w:b/>
              </w:rPr>
            </w:pPr>
            <w:r w:rsidRPr="000F6CD0">
              <w:rPr>
                <w:rFonts w:ascii="Times New Roman" w:hAnsi="Times New Roman" w:cs="Times New Roman"/>
                <w:b/>
              </w:rPr>
              <w:t>Номер контрольных задач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92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94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94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559" w:type="dxa"/>
          </w:tcPr>
          <w:p w:rsidR="000D1FC4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7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55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92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94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94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559" w:type="dxa"/>
          </w:tcPr>
          <w:p w:rsidR="000D1FC4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8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7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55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92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94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94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559" w:type="dxa"/>
          </w:tcPr>
          <w:p w:rsidR="000D1FC4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8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7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55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92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93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3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94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94" w:type="dxa"/>
          </w:tcPr>
          <w:p w:rsidR="000D1FC4" w:rsidRDefault="001B6D5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559" w:type="dxa"/>
          </w:tcPr>
          <w:p w:rsidR="000D1FC4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8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7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55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92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93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93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94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94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559" w:type="dxa"/>
          </w:tcPr>
          <w:p w:rsidR="000D1FC4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8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7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55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0F6CD0" w:rsidTr="000F6CD0">
        <w:tc>
          <w:tcPr>
            <w:tcW w:w="1344" w:type="dxa"/>
          </w:tcPr>
          <w:p w:rsidR="000D1FC4" w:rsidRPr="001B6D5F" w:rsidRDefault="000D1FC4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92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3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3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3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94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94" w:type="dxa"/>
          </w:tcPr>
          <w:p w:rsidR="000D1FC4" w:rsidRDefault="00D4350F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7" w:type="dxa"/>
          </w:tcPr>
          <w:p w:rsidR="000D1FC4" w:rsidRPr="001B6D5F" w:rsidRDefault="001B6D5F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559" w:type="dxa"/>
          </w:tcPr>
          <w:p w:rsidR="000D1FC4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8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7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56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55" w:type="dxa"/>
          </w:tcPr>
          <w:p w:rsidR="000D1FC4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76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77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79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81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83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87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89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91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92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94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97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99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0F6CD0" w:rsidTr="000F6CD0">
        <w:tc>
          <w:tcPr>
            <w:tcW w:w="1344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592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3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94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27" w:type="dxa"/>
          </w:tcPr>
          <w:p w:rsidR="00451551" w:rsidRPr="001B6D5F" w:rsidRDefault="00451551" w:rsidP="000F6C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6D5F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59" w:type="dxa"/>
          </w:tcPr>
          <w:p w:rsidR="00451551" w:rsidRDefault="00451551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7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56" w:type="dxa"/>
          </w:tcPr>
          <w:p w:rsidR="00451551" w:rsidRDefault="00D36117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55" w:type="dxa"/>
          </w:tcPr>
          <w:p w:rsidR="00451551" w:rsidRDefault="000F6CD0" w:rsidP="000F6C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</w:tbl>
    <w:p w:rsidR="00790996" w:rsidRPr="000D1FC4" w:rsidRDefault="00790996" w:rsidP="000F6CD0">
      <w:pPr>
        <w:jc w:val="center"/>
        <w:rPr>
          <w:rFonts w:ascii="Times New Roman" w:hAnsi="Times New Roman" w:cs="Times New Roman"/>
        </w:rPr>
      </w:pPr>
    </w:p>
    <w:sectPr w:rsidR="00790996" w:rsidRPr="000D1FC4" w:rsidSect="00973513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9FF" w:rsidRDefault="00E369FF" w:rsidP="003F257E">
      <w:r>
        <w:separator/>
      </w:r>
    </w:p>
  </w:endnote>
  <w:endnote w:type="continuationSeparator" w:id="0">
    <w:p w:rsidR="00E369FF" w:rsidRDefault="00E369FF" w:rsidP="003F2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0D5" w:rsidRDefault="003350D5">
    <w:pPr>
      <w:pStyle w:val="a8"/>
    </w:pPr>
  </w:p>
  <w:p w:rsidR="003350D5" w:rsidRDefault="003350D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9FF" w:rsidRDefault="00E369FF" w:rsidP="003F257E">
      <w:r>
        <w:separator/>
      </w:r>
    </w:p>
  </w:footnote>
  <w:footnote w:type="continuationSeparator" w:id="0">
    <w:p w:rsidR="00E369FF" w:rsidRDefault="00E369FF" w:rsidP="003F25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DD2371"/>
    <w:rsid w:val="00072A53"/>
    <w:rsid w:val="000D1FC4"/>
    <w:rsid w:val="000F6CD0"/>
    <w:rsid w:val="00105298"/>
    <w:rsid w:val="00152663"/>
    <w:rsid w:val="00192C76"/>
    <w:rsid w:val="001B6D5F"/>
    <w:rsid w:val="00225459"/>
    <w:rsid w:val="00310979"/>
    <w:rsid w:val="00324124"/>
    <w:rsid w:val="003350D5"/>
    <w:rsid w:val="003F257E"/>
    <w:rsid w:val="00451551"/>
    <w:rsid w:val="004945C7"/>
    <w:rsid w:val="004B40E5"/>
    <w:rsid w:val="004D7686"/>
    <w:rsid w:val="004E11AF"/>
    <w:rsid w:val="00521610"/>
    <w:rsid w:val="00535D96"/>
    <w:rsid w:val="005372E7"/>
    <w:rsid w:val="00581689"/>
    <w:rsid w:val="00596886"/>
    <w:rsid w:val="005D6875"/>
    <w:rsid w:val="006A7830"/>
    <w:rsid w:val="006C215C"/>
    <w:rsid w:val="00790996"/>
    <w:rsid w:val="007E71C2"/>
    <w:rsid w:val="0085583E"/>
    <w:rsid w:val="008635B0"/>
    <w:rsid w:val="008B749C"/>
    <w:rsid w:val="00973513"/>
    <w:rsid w:val="00984B37"/>
    <w:rsid w:val="0098585E"/>
    <w:rsid w:val="009E136D"/>
    <w:rsid w:val="00A35CF9"/>
    <w:rsid w:val="00A44018"/>
    <w:rsid w:val="00A54AC7"/>
    <w:rsid w:val="00A8018D"/>
    <w:rsid w:val="00A9008B"/>
    <w:rsid w:val="00A96AE8"/>
    <w:rsid w:val="00B03A87"/>
    <w:rsid w:val="00B23646"/>
    <w:rsid w:val="00B31991"/>
    <w:rsid w:val="00B328DC"/>
    <w:rsid w:val="00BC0562"/>
    <w:rsid w:val="00C040B3"/>
    <w:rsid w:val="00CA3709"/>
    <w:rsid w:val="00CF00B9"/>
    <w:rsid w:val="00D063EB"/>
    <w:rsid w:val="00D36117"/>
    <w:rsid w:val="00D4350F"/>
    <w:rsid w:val="00DD2371"/>
    <w:rsid w:val="00DD58C7"/>
    <w:rsid w:val="00E01F95"/>
    <w:rsid w:val="00E34622"/>
    <w:rsid w:val="00E369FF"/>
    <w:rsid w:val="00E734DB"/>
    <w:rsid w:val="00EC3202"/>
    <w:rsid w:val="00F34CC1"/>
    <w:rsid w:val="00F41F88"/>
    <w:rsid w:val="00F509D7"/>
    <w:rsid w:val="00FE2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2371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3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257E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57E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3F25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257E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semiHidden/>
    <w:unhideWhenUsed/>
    <w:rsid w:val="003F25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F257E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customStyle="1" w:styleId="aa">
    <w:name w:val="ТОРОПОВА"/>
    <w:basedOn w:val="a"/>
    <w:link w:val="ab"/>
    <w:qFormat/>
    <w:rsid w:val="00790996"/>
    <w:pPr>
      <w:ind w:firstLine="709"/>
    </w:pPr>
    <w:rPr>
      <w:rFonts w:ascii="Times New Roman" w:hAnsi="Times New Roman" w:cs="Times New Roman"/>
    </w:rPr>
  </w:style>
  <w:style w:type="character" w:customStyle="1" w:styleId="ab">
    <w:name w:val="ТОРОПОВА Знак"/>
    <w:basedOn w:val="a0"/>
    <w:link w:val="aa"/>
    <w:rsid w:val="00790996"/>
    <w:rPr>
      <w:rFonts w:ascii="Times New Roman" w:eastAsia="Tahoma" w:hAnsi="Times New Roman" w:cs="Times New Roman"/>
      <w:color w:val="000000"/>
      <w:sz w:val="24"/>
      <w:szCs w:val="24"/>
      <w:lang w:eastAsia="ru-RU" w:bidi="ru-RU"/>
    </w:rPr>
  </w:style>
  <w:style w:type="table" w:styleId="ac">
    <w:name w:val="Table Grid"/>
    <w:basedOn w:val="a1"/>
    <w:uiPriority w:val="59"/>
    <w:rsid w:val="00790996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4AC5C3-8852-4B82-B577-644A2F648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2583</Words>
  <Characters>14728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ВПО «Мурманский государственный технический уни</Company>
  <LinksUpToDate>false</LinksUpToDate>
  <CharactersWithSpaces>17277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toropovaai</dc:creator>
  <cp:keywords/>
  <dc:description/>
  <cp:lastModifiedBy>toropovaai</cp:lastModifiedBy>
  <cp:revision>28</cp:revision>
  <cp:lastPrinted>2017-09-19T06:57:00Z</cp:lastPrinted>
  <dcterms:created xsi:type="dcterms:W3CDTF">2017-09-08T11:02:00Z</dcterms:created>
  <dcterms:modified xsi:type="dcterms:W3CDTF">2017-10-10T12:54:00Z</dcterms:modified>
</cp:coreProperties>
</file>