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37" w:rsidRPr="00D26258" w:rsidRDefault="00E42837" w:rsidP="00D26258">
      <w:pPr>
        <w:pStyle w:val="6"/>
        <w:jc w:val="center"/>
        <w:rPr>
          <w:sz w:val="24"/>
          <w:szCs w:val="24"/>
        </w:rPr>
      </w:pPr>
      <w:r w:rsidRPr="00D26258">
        <w:rPr>
          <w:sz w:val="24"/>
          <w:szCs w:val="24"/>
        </w:rPr>
        <w:t>ЭКОЛОГИЧЕСКОЕ ПРАВО</w:t>
      </w:r>
    </w:p>
    <w:p w:rsidR="00E42837" w:rsidRPr="00D26258" w:rsidRDefault="00E42837" w:rsidP="00E42837">
      <w:pPr>
        <w:pStyle w:val="4"/>
        <w:rPr>
          <w:szCs w:val="24"/>
        </w:rPr>
      </w:pPr>
    </w:p>
    <w:p w:rsidR="00E42837" w:rsidRPr="00635279" w:rsidRDefault="00E42837" w:rsidP="00E42837">
      <w:pPr>
        <w:pStyle w:val="4"/>
        <w:rPr>
          <w:sz w:val="28"/>
          <w:szCs w:val="28"/>
        </w:rPr>
      </w:pPr>
      <w:r w:rsidRPr="00635279">
        <w:rPr>
          <w:sz w:val="28"/>
          <w:szCs w:val="28"/>
        </w:rPr>
        <w:t>Варианты контрольных работ</w:t>
      </w:r>
    </w:p>
    <w:p w:rsidR="00E42837" w:rsidRPr="00635279" w:rsidRDefault="00E42837" w:rsidP="00E42837">
      <w:pPr>
        <w:jc w:val="both"/>
        <w:rPr>
          <w:sz w:val="28"/>
          <w:szCs w:val="28"/>
        </w:rPr>
      </w:pPr>
    </w:p>
    <w:p w:rsidR="00635279" w:rsidRPr="00635279" w:rsidRDefault="00E42837" w:rsidP="00E42837">
      <w:pPr>
        <w:jc w:val="both"/>
        <w:rPr>
          <w:sz w:val="28"/>
          <w:szCs w:val="28"/>
        </w:rPr>
      </w:pPr>
      <w:r w:rsidRPr="00635279">
        <w:rPr>
          <w:sz w:val="28"/>
          <w:szCs w:val="28"/>
        </w:rPr>
        <w:t xml:space="preserve">     Вариант контрольной работы выбирается студентом самостоятельно, по первой букве ф</w:t>
      </w:r>
      <w:r w:rsidRPr="00635279">
        <w:rPr>
          <w:sz w:val="28"/>
          <w:szCs w:val="28"/>
        </w:rPr>
        <w:t>а</w:t>
      </w:r>
      <w:r w:rsidRPr="00635279">
        <w:rPr>
          <w:sz w:val="28"/>
          <w:szCs w:val="28"/>
        </w:rPr>
        <w:t xml:space="preserve">милии: </w:t>
      </w:r>
    </w:p>
    <w:p w:rsidR="00635279" w:rsidRPr="00635279" w:rsidRDefault="00E42837" w:rsidP="00E42837">
      <w:pPr>
        <w:jc w:val="both"/>
        <w:rPr>
          <w:sz w:val="28"/>
          <w:szCs w:val="28"/>
        </w:rPr>
      </w:pPr>
      <w:r w:rsidRPr="00635279">
        <w:rPr>
          <w:b/>
          <w:i/>
          <w:sz w:val="28"/>
          <w:szCs w:val="28"/>
        </w:rPr>
        <w:t>1 вариант</w:t>
      </w:r>
      <w:r w:rsidR="00635279" w:rsidRPr="00635279">
        <w:rPr>
          <w:sz w:val="28"/>
          <w:szCs w:val="28"/>
        </w:rPr>
        <w:t xml:space="preserve"> –  А, Б, </w:t>
      </w:r>
      <w:proofErr w:type="gramStart"/>
      <w:r w:rsidR="00635279" w:rsidRPr="00635279">
        <w:rPr>
          <w:sz w:val="28"/>
          <w:szCs w:val="28"/>
        </w:rPr>
        <w:t>В</w:t>
      </w:r>
      <w:proofErr w:type="gramEnd"/>
      <w:r w:rsidRPr="00635279">
        <w:rPr>
          <w:sz w:val="28"/>
          <w:szCs w:val="28"/>
        </w:rPr>
        <w:t xml:space="preserve">; </w:t>
      </w:r>
    </w:p>
    <w:p w:rsidR="00635279" w:rsidRPr="00635279" w:rsidRDefault="00E42837" w:rsidP="00E42837">
      <w:pPr>
        <w:jc w:val="both"/>
        <w:rPr>
          <w:sz w:val="28"/>
          <w:szCs w:val="28"/>
        </w:rPr>
      </w:pPr>
      <w:r w:rsidRPr="00635279">
        <w:rPr>
          <w:b/>
          <w:i/>
          <w:sz w:val="28"/>
          <w:szCs w:val="28"/>
        </w:rPr>
        <w:t>2 вариант</w:t>
      </w:r>
      <w:r w:rsidR="00330EF6" w:rsidRPr="00635279">
        <w:rPr>
          <w:sz w:val="28"/>
          <w:szCs w:val="28"/>
        </w:rPr>
        <w:t xml:space="preserve"> – </w:t>
      </w:r>
      <w:r w:rsidR="00635279" w:rsidRPr="00635279">
        <w:rPr>
          <w:sz w:val="28"/>
          <w:szCs w:val="28"/>
        </w:rPr>
        <w:t>Г, Д, Е</w:t>
      </w:r>
      <w:r w:rsidRPr="00635279">
        <w:rPr>
          <w:sz w:val="28"/>
          <w:szCs w:val="28"/>
        </w:rPr>
        <w:t xml:space="preserve">; </w:t>
      </w:r>
    </w:p>
    <w:p w:rsidR="00635279" w:rsidRPr="00635279" w:rsidRDefault="00E42837" w:rsidP="00E42837">
      <w:pPr>
        <w:jc w:val="both"/>
        <w:rPr>
          <w:sz w:val="28"/>
          <w:szCs w:val="28"/>
        </w:rPr>
      </w:pPr>
      <w:r w:rsidRPr="00635279">
        <w:rPr>
          <w:b/>
          <w:i/>
          <w:sz w:val="28"/>
          <w:szCs w:val="28"/>
        </w:rPr>
        <w:t>3</w:t>
      </w:r>
      <w:r w:rsidR="00330EF6" w:rsidRPr="00635279">
        <w:rPr>
          <w:sz w:val="28"/>
          <w:szCs w:val="28"/>
        </w:rPr>
        <w:t xml:space="preserve"> </w:t>
      </w:r>
      <w:r w:rsidR="00635279" w:rsidRPr="00635279">
        <w:rPr>
          <w:b/>
          <w:i/>
          <w:sz w:val="28"/>
          <w:szCs w:val="28"/>
        </w:rPr>
        <w:t>вариант</w:t>
      </w:r>
      <w:r w:rsidR="00635279" w:rsidRPr="00635279">
        <w:rPr>
          <w:sz w:val="28"/>
          <w:szCs w:val="28"/>
        </w:rPr>
        <w:t xml:space="preserve"> </w:t>
      </w:r>
      <w:r w:rsidR="00330EF6" w:rsidRPr="00635279">
        <w:rPr>
          <w:sz w:val="28"/>
          <w:szCs w:val="28"/>
        </w:rPr>
        <w:t xml:space="preserve">– </w:t>
      </w:r>
      <w:r w:rsidR="00635279" w:rsidRPr="00635279">
        <w:rPr>
          <w:sz w:val="28"/>
          <w:szCs w:val="28"/>
        </w:rPr>
        <w:t xml:space="preserve">Ж, </w:t>
      </w:r>
      <w:proofErr w:type="gramStart"/>
      <w:r w:rsidR="00635279" w:rsidRPr="00635279">
        <w:rPr>
          <w:sz w:val="28"/>
          <w:szCs w:val="28"/>
        </w:rPr>
        <w:t>З</w:t>
      </w:r>
      <w:proofErr w:type="gramEnd"/>
      <w:r w:rsidR="00635279" w:rsidRPr="00635279">
        <w:rPr>
          <w:sz w:val="28"/>
          <w:szCs w:val="28"/>
        </w:rPr>
        <w:t>, И</w:t>
      </w:r>
      <w:r w:rsidRPr="00635279">
        <w:rPr>
          <w:sz w:val="28"/>
          <w:szCs w:val="28"/>
        </w:rPr>
        <w:t xml:space="preserve">; </w:t>
      </w:r>
    </w:p>
    <w:p w:rsidR="00635279" w:rsidRPr="00635279" w:rsidRDefault="00E42837" w:rsidP="00E42837">
      <w:pPr>
        <w:jc w:val="both"/>
        <w:rPr>
          <w:sz w:val="28"/>
          <w:szCs w:val="28"/>
        </w:rPr>
      </w:pPr>
      <w:r w:rsidRPr="00635279">
        <w:rPr>
          <w:b/>
          <w:i/>
          <w:sz w:val="28"/>
          <w:szCs w:val="28"/>
        </w:rPr>
        <w:t>4</w:t>
      </w:r>
      <w:r w:rsidR="00330EF6" w:rsidRPr="00635279">
        <w:rPr>
          <w:sz w:val="28"/>
          <w:szCs w:val="28"/>
        </w:rPr>
        <w:t xml:space="preserve"> </w:t>
      </w:r>
      <w:r w:rsidR="00635279" w:rsidRPr="00635279">
        <w:rPr>
          <w:b/>
          <w:i/>
          <w:sz w:val="28"/>
          <w:szCs w:val="28"/>
        </w:rPr>
        <w:t>вариант</w:t>
      </w:r>
      <w:r w:rsidR="00635279" w:rsidRPr="00635279">
        <w:rPr>
          <w:sz w:val="28"/>
          <w:szCs w:val="28"/>
        </w:rPr>
        <w:t xml:space="preserve"> </w:t>
      </w:r>
      <w:r w:rsidR="00330EF6" w:rsidRPr="00635279">
        <w:rPr>
          <w:sz w:val="28"/>
          <w:szCs w:val="28"/>
        </w:rPr>
        <w:t xml:space="preserve">– </w:t>
      </w:r>
      <w:r w:rsidR="00635279" w:rsidRPr="00635279">
        <w:rPr>
          <w:sz w:val="28"/>
          <w:szCs w:val="28"/>
        </w:rPr>
        <w:t>К, Л</w:t>
      </w:r>
      <w:r w:rsidRPr="00635279">
        <w:rPr>
          <w:sz w:val="28"/>
          <w:szCs w:val="28"/>
        </w:rPr>
        <w:t xml:space="preserve">; </w:t>
      </w:r>
    </w:p>
    <w:p w:rsidR="00E42837" w:rsidRPr="00635279" w:rsidRDefault="00E42837" w:rsidP="00E42837">
      <w:pPr>
        <w:jc w:val="both"/>
        <w:rPr>
          <w:sz w:val="28"/>
          <w:szCs w:val="28"/>
        </w:rPr>
      </w:pPr>
      <w:r w:rsidRPr="00635279">
        <w:rPr>
          <w:b/>
          <w:i/>
          <w:sz w:val="28"/>
          <w:szCs w:val="28"/>
        </w:rPr>
        <w:t>5</w:t>
      </w:r>
      <w:r w:rsidR="00330EF6" w:rsidRPr="00635279">
        <w:rPr>
          <w:sz w:val="28"/>
          <w:szCs w:val="28"/>
        </w:rPr>
        <w:t xml:space="preserve"> </w:t>
      </w:r>
      <w:r w:rsidR="00635279" w:rsidRPr="00635279">
        <w:rPr>
          <w:b/>
          <w:i/>
          <w:sz w:val="28"/>
          <w:szCs w:val="28"/>
        </w:rPr>
        <w:t>вариант</w:t>
      </w:r>
      <w:r w:rsidR="00635279" w:rsidRPr="00635279">
        <w:rPr>
          <w:sz w:val="28"/>
          <w:szCs w:val="28"/>
        </w:rPr>
        <w:t xml:space="preserve"> </w:t>
      </w:r>
      <w:r w:rsidR="00330EF6" w:rsidRPr="00635279">
        <w:rPr>
          <w:sz w:val="28"/>
          <w:szCs w:val="28"/>
        </w:rPr>
        <w:t xml:space="preserve">– </w:t>
      </w:r>
      <w:r w:rsidR="00635279" w:rsidRPr="00635279">
        <w:rPr>
          <w:sz w:val="28"/>
          <w:szCs w:val="28"/>
        </w:rPr>
        <w:t>М, Н, О</w:t>
      </w:r>
      <w:r w:rsidRPr="00635279">
        <w:rPr>
          <w:sz w:val="28"/>
          <w:szCs w:val="28"/>
        </w:rPr>
        <w:t>;</w:t>
      </w:r>
    </w:p>
    <w:p w:rsidR="00635279" w:rsidRPr="00635279" w:rsidRDefault="00635279" w:rsidP="00635279">
      <w:pPr>
        <w:jc w:val="both"/>
        <w:rPr>
          <w:sz w:val="28"/>
          <w:szCs w:val="28"/>
        </w:rPr>
      </w:pPr>
      <w:r w:rsidRPr="00635279">
        <w:rPr>
          <w:b/>
          <w:i/>
          <w:sz w:val="28"/>
          <w:szCs w:val="28"/>
        </w:rPr>
        <w:t>6 вариант</w:t>
      </w:r>
      <w:r w:rsidRPr="00635279">
        <w:rPr>
          <w:sz w:val="28"/>
          <w:szCs w:val="28"/>
        </w:rPr>
        <w:t xml:space="preserve"> – </w:t>
      </w:r>
      <w:proofErr w:type="gramStart"/>
      <w:r w:rsidRPr="00635279">
        <w:rPr>
          <w:sz w:val="28"/>
          <w:szCs w:val="28"/>
        </w:rPr>
        <w:t>П</w:t>
      </w:r>
      <w:proofErr w:type="gramEnd"/>
      <w:r w:rsidRPr="00635279">
        <w:rPr>
          <w:sz w:val="28"/>
          <w:szCs w:val="28"/>
        </w:rPr>
        <w:t xml:space="preserve">, Р; </w:t>
      </w:r>
    </w:p>
    <w:p w:rsidR="00635279" w:rsidRPr="00635279" w:rsidRDefault="00635279" w:rsidP="00635279">
      <w:pPr>
        <w:jc w:val="both"/>
        <w:rPr>
          <w:sz w:val="28"/>
          <w:szCs w:val="28"/>
        </w:rPr>
      </w:pPr>
      <w:r w:rsidRPr="00635279">
        <w:rPr>
          <w:b/>
          <w:i/>
          <w:sz w:val="28"/>
          <w:szCs w:val="28"/>
        </w:rPr>
        <w:t>7 вариант</w:t>
      </w:r>
      <w:r w:rsidRPr="00635279">
        <w:rPr>
          <w:sz w:val="28"/>
          <w:szCs w:val="28"/>
        </w:rPr>
        <w:t xml:space="preserve"> – С, Т, У; </w:t>
      </w:r>
    </w:p>
    <w:p w:rsidR="00635279" w:rsidRPr="00635279" w:rsidRDefault="00635279" w:rsidP="00635279">
      <w:pPr>
        <w:jc w:val="both"/>
        <w:rPr>
          <w:sz w:val="28"/>
          <w:szCs w:val="28"/>
        </w:rPr>
      </w:pPr>
      <w:r w:rsidRPr="00635279">
        <w:rPr>
          <w:b/>
          <w:sz w:val="28"/>
          <w:szCs w:val="28"/>
        </w:rPr>
        <w:t xml:space="preserve">8 </w:t>
      </w:r>
      <w:r w:rsidRPr="00635279">
        <w:rPr>
          <w:b/>
          <w:i/>
          <w:sz w:val="28"/>
          <w:szCs w:val="28"/>
        </w:rPr>
        <w:t>вариант</w:t>
      </w:r>
      <w:r w:rsidRPr="00635279">
        <w:rPr>
          <w:sz w:val="28"/>
          <w:szCs w:val="28"/>
        </w:rPr>
        <w:t xml:space="preserve"> – Ф, Х, </w:t>
      </w:r>
      <w:proofErr w:type="gramStart"/>
      <w:r w:rsidRPr="00635279">
        <w:rPr>
          <w:sz w:val="28"/>
          <w:szCs w:val="28"/>
        </w:rPr>
        <w:t>Ц</w:t>
      </w:r>
      <w:proofErr w:type="gramEnd"/>
      <w:r w:rsidRPr="00635279">
        <w:rPr>
          <w:sz w:val="28"/>
          <w:szCs w:val="28"/>
        </w:rPr>
        <w:t xml:space="preserve">; </w:t>
      </w:r>
    </w:p>
    <w:p w:rsidR="00635279" w:rsidRPr="00635279" w:rsidRDefault="00635279" w:rsidP="00635279">
      <w:pPr>
        <w:jc w:val="both"/>
        <w:rPr>
          <w:sz w:val="28"/>
          <w:szCs w:val="28"/>
        </w:rPr>
      </w:pPr>
      <w:r w:rsidRPr="00635279">
        <w:rPr>
          <w:b/>
          <w:sz w:val="28"/>
          <w:szCs w:val="28"/>
        </w:rPr>
        <w:t xml:space="preserve">9 </w:t>
      </w:r>
      <w:r w:rsidRPr="00635279">
        <w:rPr>
          <w:b/>
          <w:i/>
          <w:sz w:val="28"/>
          <w:szCs w:val="28"/>
        </w:rPr>
        <w:t>вариант</w:t>
      </w:r>
      <w:r w:rsidRPr="00635279">
        <w:rPr>
          <w:sz w:val="28"/>
          <w:szCs w:val="28"/>
        </w:rPr>
        <w:t xml:space="preserve"> – Ч, </w:t>
      </w:r>
      <w:proofErr w:type="gramStart"/>
      <w:r w:rsidRPr="00635279">
        <w:rPr>
          <w:sz w:val="28"/>
          <w:szCs w:val="28"/>
        </w:rPr>
        <w:t>Ш</w:t>
      </w:r>
      <w:proofErr w:type="gramEnd"/>
      <w:r w:rsidRPr="00635279">
        <w:rPr>
          <w:sz w:val="28"/>
          <w:szCs w:val="28"/>
        </w:rPr>
        <w:t xml:space="preserve">, Щ; </w:t>
      </w:r>
    </w:p>
    <w:p w:rsidR="00635279" w:rsidRPr="00635279" w:rsidRDefault="00635279" w:rsidP="00635279">
      <w:pPr>
        <w:jc w:val="both"/>
        <w:rPr>
          <w:sz w:val="28"/>
          <w:szCs w:val="28"/>
        </w:rPr>
      </w:pPr>
      <w:r w:rsidRPr="00635279">
        <w:rPr>
          <w:b/>
          <w:sz w:val="28"/>
          <w:szCs w:val="28"/>
        </w:rPr>
        <w:t>10</w:t>
      </w:r>
      <w:r w:rsidRPr="00635279">
        <w:rPr>
          <w:sz w:val="28"/>
          <w:szCs w:val="28"/>
        </w:rPr>
        <w:t xml:space="preserve"> </w:t>
      </w:r>
      <w:r w:rsidRPr="00635279">
        <w:rPr>
          <w:b/>
          <w:i/>
          <w:sz w:val="28"/>
          <w:szCs w:val="28"/>
        </w:rPr>
        <w:t>вариант</w:t>
      </w:r>
      <w:r w:rsidRPr="00635279">
        <w:rPr>
          <w:sz w:val="28"/>
          <w:szCs w:val="28"/>
        </w:rPr>
        <w:t xml:space="preserve"> – Э, </w:t>
      </w:r>
      <w:proofErr w:type="gramStart"/>
      <w:r w:rsidRPr="00635279">
        <w:rPr>
          <w:sz w:val="28"/>
          <w:szCs w:val="28"/>
        </w:rPr>
        <w:t>Ю</w:t>
      </w:r>
      <w:proofErr w:type="gramEnd"/>
      <w:r w:rsidRPr="00635279">
        <w:rPr>
          <w:sz w:val="28"/>
          <w:szCs w:val="28"/>
        </w:rPr>
        <w:t>, Я;</w:t>
      </w:r>
    </w:p>
    <w:p w:rsidR="00104882" w:rsidRPr="00635279" w:rsidRDefault="00104882" w:rsidP="00E42837">
      <w:pPr>
        <w:jc w:val="both"/>
        <w:rPr>
          <w:sz w:val="28"/>
          <w:szCs w:val="28"/>
        </w:rPr>
      </w:pPr>
    </w:p>
    <w:p w:rsidR="00E42837" w:rsidRPr="00635279" w:rsidRDefault="00E42837" w:rsidP="00E42837">
      <w:pPr>
        <w:jc w:val="both"/>
        <w:rPr>
          <w:sz w:val="28"/>
          <w:szCs w:val="28"/>
        </w:rPr>
      </w:pPr>
      <w:r w:rsidRPr="00635279">
        <w:rPr>
          <w:sz w:val="28"/>
          <w:szCs w:val="28"/>
        </w:rPr>
        <w:t xml:space="preserve">     При написании контрольной работы необходимо использовать систему </w:t>
      </w:r>
      <w:proofErr w:type="gramStart"/>
      <w:r w:rsidRPr="00635279">
        <w:rPr>
          <w:sz w:val="28"/>
          <w:szCs w:val="28"/>
        </w:rPr>
        <w:t>действующих</w:t>
      </w:r>
      <w:proofErr w:type="gramEnd"/>
      <w:r w:rsidRPr="00635279">
        <w:rPr>
          <w:sz w:val="28"/>
          <w:szCs w:val="28"/>
        </w:rPr>
        <w:t xml:space="preserve"> НПА, делать ссылки. В работе должно присутствовать не менее 2 учебных пособий, а так же дополнительная научная литература. Жел</w:t>
      </w:r>
      <w:r w:rsidRPr="00635279">
        <w:rPr>
          <w:sz w:val="28"/>
          <w:szCs w:val="28"/>
        </w:rPr>
        <w:t>а</w:t>
      </w:r>
      <w:r w:rsidRPr="00635279">
        <w:rPr>
          <w:sz w:val="28"/>
          <w:szCs w:val="28"/>
        </w:rPr>
        <w:t>тельно привлечение практических примеров.</w:t>
      </w:r>
    </w:p>
    <w:p w:rsidR="00104882" w:rsidRPr="00635279" w:rsidRDefault="00104882" w:rsidP="0010488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882" w:rsidRPr="00635279" w:rsidRDefault="00104882" w:rsidP="00635279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279">
        <w:rPr>
          <w:rFonts w:ascii="Times New Roman" w:hAnsi="Times New Roman" w:cs="Times New Roman"/>
          <w:b/>
          <w:sz w:val="28"/>
          <w:szCs w:val="28"/>
        </w:rPr>
        <w:t>План решения задачи:</w:t>
      </w:r>
    </w:p>
    <w:p w:rsidR="00104882" w:rsidRPr="00635279" w:rsidRDefault="00104882" w:rsidP="00104882">
      <w:pPr>
        <w:pStyle w:val="Con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5279">
        <w:rPr>
          <w:rFonts w:ascii="Times New Roman" w:hAnsi="Times New Roman" w:cs="Times New Roman"/>
          <w:sz w:val="28"/>
          <w:szCs w:val="28"/>
        </w:rPr>
        <w:t>Состав правонарушения (объект, субъект, объективная и субъективная сторона).</w:t>
      </w:r>
    </w:p>
    <w:p w:rsidR="00104882" w:rsidRPr="00635279" w:rsidRDefault="00104882" w:rsidP="00104882">
      <w:pPr>
        <w:pStyle w:val="Con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5279">
        <w:rPr>
          <w:rFonts w:ascii="Times New Roman" w:hAnsi="Times New Roman" w:cs="Times New Roman"/>
          <w:sz w:val="28"/>
          <w:szCs w:val="28"/>
        </w:rPr>
        <w:t>Перечень требований экологического законодательства, которые нарушены в данной ситуации.</w:t>
      </w:r>
    </w:p>
    <w:p w:rsidR="00104882" w:rsidRPr="00635279" w:rsidRDefault="00104882" w:rsidP="00104882">
      <w:pPr>
        <w:pStyle w:val="Con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5279">
        <w:rPr>
          <w:rFonts w:ascii="Times New Roman" w:hAnsi="Times New Roman" w:cs="Times New Roman"/>
          <w:sz w:val="28"/>
          <w:szCs w:val="28"/>
        </w:rPr>
        <w:t>Квалифицируйте правонарушение. Установите виды юридической ответственности в соответствии с законом и применимые санкции за данное правонарушение.</w:t>
      </w:r>
    </w:p>
    <w:p w:rsidR="00104882" w:rsidRPr="00635279" w:rsidRDefault="00104882" w:rsidP="00E42837">
      <w:pPr>
        <w:jc w:val="both"/>
        <w:rPr>
          <w:sz w:val="28"/>
          <w:szCs w:val="28"/>
        </w:rPr>
      </w:pPr>
    </w:p>
    <w:p w:rsidR="00E42837" w:rsidRPr="00635279" w:rsidRDefault="00E42837" w:rsidP="00E42837">
      <w:pPr>
        <w:jc w:val="both"/>
        <w:rPr>
          <w:sz w:val="28"/>
          <w:szCs w:val="28"/>
        </w:rPr>
      </w:pPr>
    </w:p>
    <w:p w:rsidR="00635279" w:rsidRDefault="00635279">
      <w:pPr>
        <w:rPr>
          <w:sz w:val="24"/>
          <w:szCs w:val="24"/>
          <w:u w:val="single"/>
        </w:rPr>
      </w:pPr>
      <w:r>
        <w:rPr>
          <w:szCs w:val="24"/>
        </w:rPr>
        <w:br w:type="page"/>
      </w:r>
    </w:p>
    <w:p w:rsidR="00E42837" w:rsidRPr="00330EF6" w:rsidRDefault="00E42837" w:rsidP="00E42837">
      <w:pPr>
        <w:pStyle w:val="5"/>
        <w:rPr>
          <w:szCs w:val="24"/>
        </w:rPr>
      </w:pPr>
      <w:r w:rsidRPr="00330EF6">
        <w:rPr>
          <w:szCs w:val="24"/>
        </w:rPr>
        <w:lastRenderedPageBreak/>
        <w:t>Вариант 1</w:t>
      </w:r>
    </w:p>
    <w:p w:rsidR="00E42837" w:rsidRPr="00330EF6" w:rsidRDefault="00344AA5" w:rsidP="00E42837">
      <w:pPr>
        <w:numPr>
          <w:ilvl w:val="0"/>
          <w:numId w:val="2"/>
        </w:numPr>
        <w:jc w:val="both"/>
        <w:rPr>
          <w:sz w:val="24"/>
          <w:szCs w:val="24"/>
        </w:rPr>
      </w:pPr>
      <w:r w:rsidRPr="00330EF6">
        <w:rPr>
          <w:sz w:val="24"/>
          <w:szCs w:val="24"/>
        </w:rPr>
        <w:t xml:space="preserve">Экологические </w:t>
      </w:r>
      <w:r w:rsidR="00037FED">
        <w:rPr>
          <w:sz w:val="24"/>
          <w:szCs w:val="24"/>
        </w:rPr>
        <w:t>преступле</w:t>
      </w:r>
      <w:r w:rsidRPr="00330EF6">
        <w:rPr>
          <w:sz w:val="24"/>
          <w:szCs w:val="24"/>
        </w:rPr>
        <w:t>ния: понятие, состав</w:t>
      </w:r>
      <w:r w:rsidR="007A4A4C">
        <w:rPr>
          <w:sz w:val="24"/>
          <w:szCs w:val="24"/>
        </w:rPr>
        <w:t>, ответственность</w:t>
      </w:r>
      <w:r w:rsidRPr="00330EF6">
        <w:rPr>
          <w:sz w:val="24"/>
          <w:szCs w:val="24"/>
        </w:rPr>
        <w:t>.</w:t>
      </w:r>
    </w:p>
    <w:p w:rsidR="00E42837" w:rsidRPr="00330EF6" w:rsidRDefault="00E42837" w:rsidP="00E42837">
      <w:pPr>
        <w:pStyle w:val="a3"/>
        <w:jc w:val="both"/>
        <w:rPr>
          <w:sz w:val="24"/>
          <w:szCs w:val="24"/>
        </w:rPr>
      </w:pPr>
      <w:r w:rsidRPr="00330EF6">
        <w:rPr>
          <w:sz w:val="24"/>
          <w:szCs w:val="24"/>
        </w:rPr>
        <w:t>2.   Задача:</w:t>
      </w:r>
    </w:p>
    <w:p w:rsidR="00B00829" w:rsidRPr="00DE30D1" w:rsidRDefault="00B00829" w:rsidP="00B0082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0D1">
        <w:rPr>
          <w:rFonts w:ascii="Times New Roman" w:hAnsi="Times New Roman" w:cs="Times New Roman"/>
          <w:sz w:val="24"/>
          <w:szCs w:val="24"/>
        </w:rPr>
        <w:t xml:space="preserve">В результате оперативных выездов инспекторами </w:t>
      </w:r>
      <w:r w:rsidRPr="00DE30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E30D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E30D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E30D1">
        <w:rPr>
          <w:rFonts w:ascii="Times New Roman" w:hAnsi="Times New Roman" w:cs="Times New Roman"/>
          <w:sz w:val="24"/>
          <w:szCs w:val="24"/>
        </w:rPr>
        <w:t xml:space="preserve"> района выявлен целый ряд н</w:t>
      </w:r>
      <w:r w:rsidRPr="00DE30D1">
        <w:rPr>
          <w:rFonts w:ascii="Times New Roman" w:hAnsi="Times New Roman" w:cs="Times New Roman"/>
          <w:sz w:val="24"/>
          <w:szCs w:val="24"/>
        </w:rPr>
        <w:t>а</w:t>
      </w:r>
      <w:r w:rsidRPr="00DE30D1">
        <w:rPr>
          <w:rFonts w:ascii="Times New Roman" w:hAnsi="Times New Roman" w:cs="Times New Roman"/>
          <w:sz w:val="24"/>
          <w:szCs w:val="24"/>
        </w:rPr>
        <w:t>рушений природоохранного законодательства. ООО «</w:t>
      </w:r>
      <w:proofErr w:type="spellStart"/>
      <w:r w:rsidRPr="00DE30D1">
        <w:rPr>
          <w:rFonts w:ascii="Times New Roman" w:hAnsi="Times New Roman" w:cs="Times New Roman"/>
          <w:sz w:val="24"/>
          <w:szCs w:val="24"/>
        </w:rPr>
        <w:t>Техремонт</w:t>
      </w:r>
      <w:proofErr w:type="spellEnd"/>
      <w:r w:rsidRPr="00DE30D1">
        <w:rPr>
          <w:rFonts w:ascii="Times New Roman" w:hAnsi="Times New Roman" w:cs="Times New Roman"/>
          <w:sz w:val="24"/>
          <w:szCs w:val="24"/>
        </w:rPr>
        <w:t xml:space="preserve">», занимающийся перевозкой нефти с промысла Топливной компании на УППН «Нефть» допустил загрязнение автодороги и придорожной полосы на площади </w:t>
      </w:r>
      <w:smartTag w:uri="urn:schemas-microsoft-com:office:smarttags" w:element="metricconverter">
        <w:smartTagPr>
          <w:attr w:name="ProductID" w:val="0,17 га"/>
        </w:smartTagPr>
        <w:r w:rsidRPr="00DE30D1">
          <w:rPr>
            <w:rFonts w:ascii="Times New Roman" w:hAnsi="Times New Roman" w:cs="Times New Roman"/>
            <w:sz w:val="24"/>
            <w:szCs w:val="24"/>
          </w:rPr>
          <w:t>0,17 га</w:t>
        </w:r>
      </w:smartTag>
      <w:r w:rsidRPr="00DE30D1">
        <w:rPr>
          <w:rFonts w:ascii="Times New Roman" w:hAnsi="Times New Roman" w:cs="Times New Roman"/>
          <w:sz w:val="24"/>
          <w:szCs w:val="24"/>
        </w:rPr>
        <w:t>.</w:t>
      </w:r>
    </w:p>
    <w:p w:rsidR="00344AA5" w:rsidRPr="00330EF6" w:rsidRDefault="00344AA5" w:rsidP="00344AA5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0EF6">
        <w:rPr>
          <w:rFonts w:ascii="Times New Roman" w:hAnsi="Times New Roman" w:cs="Times New Roman"/>
          <w:sz w:val="24"/>
          <w:szCs w:val="24"/>
        </w:rPr>
        <w:t>Какие нормы природоохранного законодательства нарушены? Квалифицируйте данные правонарушения. Установите виды юридической ответственности.</w:t>
      </w:r>
    </w:p>
    <w:p w:rsidR="00E42837" w:rsidRPr="00330EF6" w:rsidRDefault="00E42837" w:rsidP="00E42837">
      <w:pPr>
        <w:jc w:val="both"/>
        <w:rPr>
          <w:sz w:val="24"/>
          <w:szCs w:val="24"/>
        </w:rPr>
      </w:pPr>
    </w:p>
    <w:p w:rsidR="00E42837" w:rsidRPr="00330EF6" w:rsidRDefault="00E42837" w:rsidP="00E42837">
      <w:pPr>
        <w:pStyle w:val="5"/>
        <w:rPr>
          <w:szCs w:val="24"/>
        </w:rPr>
      </w:pPr>
      <w:r w:rsidRPr="00330EF6">
        <w:rPr>
          <w:szCs w:val="24"/>
        </w:rPr>
        <w:t>Вариант 2</w:t>
      </w:r>
    </w:p>
    <w:p w:rsidR="00E42837" w:rsidRPr="00330EF6" w:rsidRDefault="007A4A4C" w:rsidP="00E4283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Виды прав</w:t>
      </w:r>
      <w:r w:rsidR="00344AA5" w:rsidRPr="00330EF6">
        <w:rPr>
          <w:sz w:val="24"/>
          <w:szCs w:val="24"/>
        </w:rPr>
        <w:t xml:space="preserve"> на природные ресурсы</w:t>
      </w:r>
      <w:r w:rsidR="00E42837" w:rsidRPr="00330EF6">
        <w:rPr>
          <w:sz w:val="24"/>
          <w:szCs w:val="24"/>
        </w:rPr>
        <w:t>.</w:t>
      </w:r>
    </w:p>
    <w:p w:rsidR="00E42837" w:rsidRPr="00330EF6" w:rsidRDefault="00E42837" w:rsidP="00E42837">
      <w:pPr>
        <w:pStyle w:val="a3"/>
        <w:jc w:val="both"/>
        <w:rPr>
          <w:sz w:val="24"/>
          <w:szCs w:val="24"/>
        </w:rPr>
      </w:pPr>
      <w:r w:rsidRPr="00330EF6">
        <w:rPr>
          <w:sz w:val="24"/>
          <w:szCs w:val="24"/>
        </w:rPr>
        <w:t xml:space="preserve">2.   Задача: </w:t>
      </w:r>
    </w:p>
    <w:p w:rsidR="00B00829" w:rsidRPr="00B00829" w:rsidRDefault="00B00829" w:rsidP="00B00829">
      <w:pPr>
        <w:ind w:firstLine="708"/>
        <w:jc w:val="both"/>
        <w:rPr>
          <w:sz w:val="24"/>
          <w:szCs w:val="24"/>
        </w:rPr>
      </w:pPr>
      <w:r w:rsidRPr="00B00829">
        <w:rPr>
          <w:sz w:val="24"/>
          <w:szCs w:val="24"/>
        </w:rPr>
        <w:t>При производстве работ Энским управлением буровых работ, на буровой установке эк</w:t>
      </w:r>
      <w:r w:rsidRPr="00B00829">
        <w:rPr>
          <w:sz w:val="24"/>
          <w:szCs w:val="24"/>
        </w:rPr>
        <w:t>с</w:t>
      </w:r>
      <w:r w:rsidRPr="00B00829">
        <w:rPr>
          <w:sz w:val="24"/>
          <w:szCs w:val="24"/>
        </w:rPr>
        <w:t xml:space="preserve">плуатационной скважины № 659, произошла утечка нефтепродуктов, что повлекло загрязнение государственного лесного фонда на площади </w:t>
      </w:r>
      <w:smartTag w:uri="urn:schemas-microsoft-com:office:smarttags" w:element="metricconverter">
        <w:smartTagPr>
          <w:attr w:name="ProductID" w:val="0,5 га"/>
        </w:smartTagPr>
        <w:r w:rsidRPr="00B00829">
          <w:rPr>
            <w:sz w:val="24"/>
            <w:szCs w:val="24"/>
          </w:rPr>
          <w:t>0,5 га</w:t>
        </w:r>
      </w:smartTag>
      <w:r w:rsidRPr="00B00829">
        <w:rPr>
          <w:sz w:val="24"/>
          <w:szCs w:val="24"/>
        </w:rPr>
        <w:t xml:space="preserve">, в квартале 63 </w:t>
      </w:r>
      <w:proofErr w:type="spellStart"/>
      <w:r w:rsidRPr="00B00829">
        <w:rPr>
          <w:sz w:val="24"/>
          <w:szCs w:val="24"/>
        </w:rPr>
        <w:t>Кортовского</w:t>
      </w:r>
      <w:proofErr w:type="spellEnd"/>
      <w:r w:rsidRPr="00B00829">
        <w:rPr>
          <w:sz w:val="24"/>
          <w:szCs w:val="24"/>
        </w:rPr>
        <w:t xml:space="preserve"> лесничества Э</w:t>
      </w:r>
      <w:r w:rsidRPr="00B00829">
        <w:rPr>
          <w:sz w:val="24"/>
          <w:szCs w:val="24"/>
        </w:rPr>
        <w:t>н</w:t>
      </w:r>
      <w:r w:rsidRPr="00B00829">
        <w:rPr>
          <w:sz w:val="24"/>
          <w:szCs w:val="24"/>
        </w:rPr>
        <w:t>ского лесхоза, выразившееся в порче плодородного слоя лесных почв и порчи лесной подсти</w:t>
      </w:r>
      <w:r w:rsidRPr="00B00829">
        <w:rPr>
          <w:sz w:val="24"/>
          <w:szCs w:val="24"/>
        </w:rPr>
        <w:t>л</w:t>
      </w:r>
      <w:r w:rsidRPr="00B00829">
        <w:rPr>
          <w:sz w:val="24"/>
          <w:szCs w:val="24"/>
        </w:rPr>
        <w:t>ки нефтепродуктами.  Согласно актам № 5-7 отбора проб почвы, отобранных на территории, где произошло загрязнение почвы нефтепродуктами и протоколам результатов анализа почвы, проведенных в аккредитованной специализированной инспекции аналитического контроля, з</w:t>
      </w:r>
      <w:r w:rsidRPr="00B00829">
        <w:rPr>
          <w:sz w:val="24"/>
          <w:szCs w:val="24"/>
        </w:rPr>
        <w:t>а</w:t>
      </w:r>
      <w:r w:rsidRPr="00B00829">
        <w:rPr>
          <w:sz w:val="24"/>
          <w:szCs w:val="24"/>
        </w:rPr>
        <w:t>фиксировано превышение в 2,6 раз ПДК по нефтепродуктам.</w:t>
      </w:r>
    </w:p>
    <w:p w:rsidR="00B00829" w:rsidRPr="00B00829" w:rsidRDefault="00B00829" w:rsidP="00B00829">
      <w:pPr>
        <w:ind w:firstLine="720"/>
        <w:jc w:val="both"/>
        <w:rPr>
          <w:sz w:val="24"/>
          <w:szCs w:val="24"/>
        </w:rPr>
      </w:pPr>
      <w:proofErr w:type="gramStart"/>
      <w:r w:rsidRPr="00B00829">
        <w:rPr>
          <w:sz w:val="24"/>
          <w:szCs w:val="24"/>
        </w:rPr>
        <w:t xml:space="preserve">Установлено, что ответственным лицом  за соблюдение и контроль технологического процесса бурения, с учетом мероприятий по экологической безопасности окружающей среды, является буровой мастер ЭУБР Иванов И.В., который «обязан не допустить ухода воды при таянии снега за территорию </w:t>
      </w:r>
      <w:proofErr w:type="spellStart"/>
      <w:r w:rsidRPr="00B00829">
        <w:rPr>
          <w:sz w:val="24"/>
          <w:szCs w:val="24"/>
        </w:rPr>
        <w:t>обваловки</w:t>
      </w:r>
      <w:proofErr w:type="spellEnd"/>
      <w:r w:rsidRPr="00B00829">
        <w:rPr>
          <w:sz w:val="24"/>
          <w:szCs w:val="24"/>
        </w:rPr>
        <w:t xml:space="preserve">, снизить уровень воды в амбарах до минимума путем откачки и вывоза </w:t>
      </w:r>
      <w:proofErr w:type="spellStart"/>
      <w:r w:rsidRPr="00B00829">
        <w:rPr>
          <w:sz w:val="24"/>
          <w:szCs w:val="24"/>
        </w:rPr>
        <w:t>нефтеводной</w:t>
      </w:r>
      <w:proofErr w:type="spellEnd"/>
      <w:r w:rsidRPr="00B00829">
        <w:rPr>
          <w:sz w:val="24"/>
          <w:szCs w:val="24"/>
        </w:rPr>
        <w:t xml:space="preserve"> эмульсии, стоки направить в санитарный амбар». </w:t>
      </w:r>
      <w:proofErr w:type="gramEnd"/>
    </w:p>
    <w:p w:rsidR="00B00829" w:rsidRPr="00B00829" w:rsidRDefault="00B00829" w:rsidP="006352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0829">
        <w:rPr>
          <w:rFonts w:ascii="Times New Roman" w:hAnsi="Times New Roman" w:cs="Times New Roman"/>
          <w:sz w:val="24"/>
          <w:szCs w:val="24"/>
        </w:rPr>
        <w:t>Квалифицируйте правонарушения. Установите виды юридической ответственности.</w:t>
      </w:r>
    </w:p>
    <w:p w:rsidR="00E42837" w:rsidRDefault="00E42837" w:rsidP="00E42837">
      <w:pPr>
        <w:ind w:firstLine="709"/>
        <w:jc w:val="both"/>
        <w:rPr>
          <w:sz w:val="24"/>
          <w:szCs w:val="24"/>
        </w:rPr>
      </w:pPr>
    </w:p>
    <w:p w:rsidR="00104882" w:rsidRPr="00330EF6" w:rsidRDefault="00104882" w:rsidP="00E42837">
      <w:pPr>
        <w:ind w:firstLine="709"/>
        <w:jc w:val="both"/>
        <w:rPr>
          <w:sz w:val="24"/>
          <w:szCs w:val="24"/>
        </w:rPr>
      </w:pPr>
    </w:p>
    <w:p w:rsidR="00E42837" w:rsidRPr="00330EF6" w:rsidRDefault="00E42837" w:rsidP="00E42837">
      <w:pPr>
        <w:pStyle w:val="7"/>
        <w:rPr>
          <w:szCs w:val="24"/>
          <w:u w:val="single"/>
        </w:rPr>
      </w:pPr>
      <w:r w:rsidRPr="00330EF6">
        <w:rPr>
          <w:szCs w:val="24"/>
          <w:u w:val="single"/>
        </w:rPr>
        <w:t>Вариант 3</w:t>
      </w:r>
    </w:p>
    <w:p w:rsidR="00E42837" w:rsidRPr="00330EF6" w:rsidRDefault="007A4A4C" w:rsidP="00E42837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Экологическая безопасность предприятий и ее обеспечение</w:t>
      </w:r>
      <w:r w:rsidR="00E42837" w:rsidRPr="00330EF6">
        <w:rPr>
          <w:sz w:val="24"/>
          <w:szCs w:val="24"/>
        </w:rPr>
        <w:t>.</w:t>
      </w:r>
    </w:p>
    <w:p w:rsidR="00E42837" w:rsidRPr="00330EF6" w:rsidRDefault="00E42837" w:rsidP="00B00829">
      <w:pPr>
        <w:pStyle w:val="a3"/>
        <w:jc w:val="both"/>
        <w:rPr>
          <w:sz w:val="24"/>
          <w:szCs w:val="24"/>
        </w:rPr>
      </w:pPr>
      <w:r w:rsidRPr="00330EF6">
        <w:rPr>
          <w:sz w:val="24"/>
          <w:szCs w:val="24"/>
        </w:rPr>
        <w:t>2.   Задача:</w:t>
      </w:r>
    </w:p>
    <w:p w:rsidR="00B00829" w:rsidRPr="00B00829" w:rsidRDefault="00B00829" w:rsidP="00B00829">
      <w:pPr>
        <w:ind w:firstLine="709"/>
        <w:jc w:val="both"/>
        <w:rPr>
          <w:sz w:val="24"/>
          <w:szCs w:val="24"/>
        </w:rPr>
      </w:pPr>
      <w:r w:rsidRPr="00B00829">
        <w:rPr>
          <w:color w:val="000000"/>
          <w:sz w:val="24"/>
          <w:szCs w:val="24"/>
        </w:rPr>
        <w:t xml:space="preserve">Основанием для возбуждения послужил факт нарушения ЗАО «Птицефабрика Чайковская»  п.2 ч.2 ст.11 Водного кодекса РФ, выразившийся в самовольном использовании поверхностного водного объекта - части р. </w:t>
      </w:r>
      <w:proofErr w:type="spellStart"/>
      <w:r w:rsidRPr="00B00829">
        <w:rPr>
          <w:color w:val="000000"/>
          <w:sz w:val="24"/>
          <w:szCs w:val="24"/>
        </w:rPr>
        <w:t>Лукинка</w:t>
      </w:r>
      <w:proofErr w:type="spellEnd"/>
      <w:r w:rsidRPr="00B00829">
        <w:rPr>
          <w:color w:val="000000"/>
          <w:sz w:val="24"/>
          <w:szCs w:val="24"/>
        </w:rPr>
        <w:t xml:space="preserve"> в 2,5 км от устья, водотока для сброса сточных вод без с</w:t>
      </w:r>
      <w:r w:rsidRPr="00B00829">
        <w:rPr>
          <w:color w:val="000000"/>
          <w:sz w:val="24"/>
          <w:szCs w:val="24"/>
        </w:rPr>
        <w:t>о</w:t>
      </w:r>
      <w:r w:rsidRPr="00B00829">
        <w:rPr>
          <w:color w:val="000000"/>
          <w:sz w:val="24"/>
          <w:szCs w:val="24"/>
        </w:rPr>
        <w:t>ответствующего решения о предоставлении водного объекта в пользование.</w:t>
      </w:r>
      <w:r w:rsidRPr="00B00829">
        <w:rPr>
          <w:rStyle w:val="apple-converted-space"/>
          <w:color w:val="000000"/>
          <w:sz w:val="24"/>
          <w:szCs w:val="24"/>
        </w:rPr>
        <w:t> </w:t>
      </w:r>
    </w:p>
    <w:p w:rsidR="00B00829" w:rsidRPr="00B00829" w:rsidRDefault="00B00829" w:rsidP="006352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0829">
        <w:rPr>
          <w:rFonts w:ascii="Times New Roman" w:hAnsi="Times New Roman" w:cs="Times New Roman"/>
          <w:sz w:val="24"/>
          <w:szCs w:val="24"/>
        </w:rPr>
        <w:t>Квалифицируйте правонарушения. Установите виды юридической ответственности.</w:t>
      </w:r>
    </w:p>
    <w:p w:rsidR="00E42837" w:rsidRPr="00B00829" w:rsidRDefault="00E42837" w:rsidP="00E42837">
      <w:pPr>
        <w:jc w:val="both"/>
        <w:rPr>
          <w:sz w:val="24"/>
          <w:szCs w:val="24"/>
        </w:rPr>
      </w:pPr>
    </w:p>
    <w:p w:rsidR="00E42837" w:rsidRPr="00330EF6" w:rsidRDefault="00E42837" w:rsidP="00E42837">
      <w:pPr>
        <w:pStyle w:val="5"/>
        <w:rPr>
          <w:szCs w:val="24"/>
        </w:rPr>
      </w:pPr>
      <w:r w:rsidRPr="00330EF6">
        <w:rPr>
          <w:szCs w:val="24"/>
        </w:rPr>
        <w:t>Вариант 4</w:t>
      </w:r>
    </w:p>
    <w:p w:rsidR="00E42837" w:rsidRPr="00330EF6" w:rsidRDefault="00AA6153" w:rsidP="00E42837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Экологические права</w:t>
      </w:r>
      <w:r w:rsidR="00330EF6" w:rsidRPr="00330EF6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 и их реализация</w:t>
      </w:r>
      <w:r w:rsidR="00E42837" w:rsidRPr="00330EF6">
        <w:rPr>
          <w:sz w:val="24"/>
          <w:szCs w:val="24"/>
        </w:rPr>
        <w:t>.</w:t>
      </w:r>
    </w:p>
    <w:p w:rsidR="00E42837" w:rsidRPr="00330EF6" w:rsidRDefault="00E42837" w:rsidP="00E42837">
      <w:pPr>
        <w:pStyle w:val="a3"/>
        <w:jc w:val="both"/>
        <w:rPr>
          <w:sz w:val="24"/>
          <w:szCs w:val="24"/>
        </w:rPr>
      </w:pPr>
      <w:r w:rsidRPr="00330EF6">
        <w:rPr>
          <w:sz w:val="24"/>
          <w:szCs w:val="24"/>
        </w:rPr>
        <w:t>2.   Задача:</w:t>
      </w:r>
    </w:p>
    <w:p w:rsidR="00B00829" w:rsidRPr="00B00829" w:rsidRDefault="00B00829" w:rsidP="00B00829">
      <w:pPr>
        <w:ind w:firstLine="709"/>
        <w:jc w:val="both"/>
        <w:rPr>
          <w:sz w:val="24"/>
          <w:szCs w:val="24"/>
        </w:rPr>
      </w:pPr>
      <w:r w:rsidRPr="00B00829">
        <w:rPr>
          <w:rStyle w:val="a6"/>
          <w:color w:val="000000"/>
          <w:sz w:val="24"/>
          <w:szCs w:val="24"/>
        </w:rPr>
        <w:t>37-летний мастер ООО «Вектор»</w:t>
      </w:r>
      <w:r w:rsidRPr="00B00829">
        <w:rPr>
          <w:i/>
          <w:color w:val="000000"/>
          <w:sz w:val="24"/>
          <w:szCs w:val="24"/>
        </w:rPr>
        <w:t xml:space="preserve"> </w:t>
      </w:r>
      <w:r w:rsidRPr="00B00829">
        <w:rPr>
          <w:color w:val="000000"/>
          <w:sz w:val="24"/>
          <w:szCs w:val="24"/>
        </w:rPr>
        <w:t>признан виновным в совершении преступления, предусмо</w:t>
      </w:r>
      <w:r w:rsidRPr="00B00829">
        <w:rPr>
          <w:color w:val="000000"/>
          <w:sz w:val="24"/>
          <w:szCs w:val="24"/>
        </w:rPr>
        <w:t>т</w:t>
      </w:r>
      <w:r w:rsidRPr="00B00829">
        <w:rPr>
          <w:color w:val="000000"/>
          <w:sz w:val="24"/>
          <w:szCs w:val="24"/>
        </w:rPr>
        <w:t xml:space="preserve">ренного </w:t>
      </w:r>
      <w:proofErr w:type="gramStart"/>
      <w:r w:rsidRPr="00B00829">
        <w:rPr>
          <w:color w:val="000000"/>
          <w:sz w:val="24"/>
          <w:szCs w:val="24"/>
        </w:rPr>
        <w:t>ч</w:t>
      </w:r>
      <w:proofErr w:type="gramEnd"/>
      <w:r w:rsidRPr="00B00829">
        <w:rPr>
          <w:color w:val="000000"/>
          <w:sz w:val="24"/>
          <w:szCs w:val="24"/>
        </w:rPr>
        <w:t>.3 ст.260 УК РФ (незаконная рубка лесных насаждений, совершенная в особо крупном размере). Установлено, что он, занимая указанную должность, осуществлял деятельность по отысканию, отводу делянок, организации работ по заготовке лесных насаждений на арендова</w:t>
      </w:r>
      <w:r w:rsidRPr="00B00829">
        <w:rPr>
          <w:color w:val="000000"/>
          <w:sz w:val="24"/>
          <w:szCs w:val="24"/>
        </w:rPr>
        <w:t>н</w:t>
      </w:r>
      <w:r w:rsidRPr="00B00829">
        <w:rPr>
          <w:color w:val="000000"/>
          <w:sz w:val="24"/>
          <w:szCs w:val="24"/>
        </w:rPr>
        <w:t>ном ООО «</w:t>
      </w:r>
      <w:proofErr w:type="spellStart"/>
      <w:r w:rsidRPr="00B00829">
        <w:rPr>
          <w:color w:val="000000"/>
          <w:sz w:val="24"/>
          <w:szCs w:val="24"/>
        </w:rPr>
        <w:t>Пермагролес</w:t>
      </w:r>
      <w:proofErr w:type="spellEnd"/>
      <w:r w:rsidRPr="00B00829">
        <w:rPr>
          <w:color w:val="000000"/>
          <w:sz w:val="24"/>
          <w:szCs w:val="24"/>
        </w:rPr>
        <w:t xml:space="preserve">» лесном участке в районе </w:t>
      </w:r>
      <w:proofErr w:type="spellStart"/>
      <w:r w:rsidRPr="00B00829">
        <w:rPr>
          <w:color w:val="000000"/>
          <w:sz w:val="24"/>
          <w:szCs w:val="24"/>
        </w:rPr>
        <w:t>с</w:t>
      </w:r>
      <w:proofErr w:type="gramStart"/>
      <w:r w:rsidRPr="00B00829">
        <w:rPr>
          <w:color w:val="000000"/>
          <w:sz w:val="24"/>
          <w:szCs w:val="24"/>
        </w:rPr>
        <w:t>.К</w:t>
      </w:r>
      <w:proofErr w:type="gramEnd"/>
      <w:r w:rsidRPr="00B00829">
        <w:rPr>
          <w:color w:val="000000"/>
          <w:sz w:val="24"/>
          <w:szCs w:val="24"/>
        </w:rPr>
        <w:t>асиб</w:t>
      </w:r>
      <w:proofErr w:type="spellEnd"/>
      <w:r w:rsidRPr="00B00829">
        <w:rPr>
          <w:color w:val="000000"/>
          <w:sz w:val="24"/>
          <w:szCs w:val="24"/>
        </w:rPr>
        <w:t xml:space="preserve"> </w:t>
      </w:r>
      <w:proofErr w:type="spellStart"/>
      <w:r w:rsidRPr="00B00829">
        <w:rPr>
          <w:color w:val="000000"/>
          <w:sz w:val="24"/>
          <w:szCs w:val="24"/>
        </w:rPr>
        <w:t>Соликамского</w:t>
      </w:r>
      <w:proofErr w:type="spellEnd"/>
      <w:r w:rsidRPr="00B00829">
        <w:rPr>
          <w:color w:val="000000"/>
          <w:sz w:val="24"/>
          <w:szCs w:val="24"/>
        </w:rPr>
        <w:t xml:space="preserve"> района Пермского края и представлял интересы в ГКУ «</w:t>
      </w:r>
      <w:proofErr w:type="spellStart"/>
      <w:r w:rsidRPr="00B00829">
        <w:rPr>
          <w:color w:val="000000"/>
          <w:sz w:val="24"/>
          <w:szCs w:val="24"/>
        </w:rPr>
        <w:t>Соликамское</w:t>
      </w:r>
      <w:proofErr w:type="spellEnd"/>
      <w:r w:rsidRPr="00B00829">
        <w:rPr>
          <w:color w:val="000000"/>
          <w:sz w:val="24"/>
          <w:szCs w:val="24"/>
        </w:rPr>
        <w:t xml:space="preserve"> лесничество».</w:t>
      </w:r>
      <w:r w:rsidRPr="00B00829">
        <w:rPr>
          <w:rStyle w:val="apple-converted-space"/>
          <w:color w:val="000000"/>
          <w:sz w:val="24"/>
          <w:szCs w:val="24"/>
        </w:rPr>
        <w:t> </w:t>
      </w:r>
      <w:r w:rsidRPr="00B00829">
        <w:rPr>
          <w:color w:val="000000"/>
          <w:sz w:val="24"/>
          <w:szCs w:val="24"/>
        </w:rPr>
        <w:t>В августе 2014г., он дал ук</w:t>
      </w:r>
      <w:r w:rsidRPr="00B00829">
        <w:rPr>
          <w:color w:val="000000"/>
          <w:sz w:val="24"/>
          <w:szCs w:val="24"/>
        </w:rPr>
        <w:t>а</w:t>
      </w:r>
      <w:r w:rsidRPr="00B00829">
        <w:rPr>
          <w:color w:val="000000"/>
          <w:sz w:val="24"/>
          <w:szCs w:val="24"/>
        </w:rPr>
        <w:t>зание на осуществление незаконной рубки 170 кубометров лесных насаждений на лесном уч</w:t>
      </w:r>
      <w:r w:rsidRPr="00B00829">
        <w:rPr>
          <w:color w:val="000000"/>
          <w:sz w:val="24"/>
          <w:szCs w:val="24"/>
        </w:rPr>
        <w:t>а</w:t>
      </w:r>
      <w:r w:rsidRPr="00B00829">
        <w:rPr>
          <w:color w:val="000000"/>
          <w:sz w:val="24"/>
          <w:szCs w:val="24"/>
        </w:rPr>
        <w:t xml:space="preserve">стке </w:t>
      </w:r>
      <w:proofErr w:type="spellStart"/>
      <w:r w:rsidRPr="00B00829">
        <w:rPr>
          <w:color w:val="000000"/>
          <w:sz w:val="24"/>
          <w:szCs w:val="24"/>
        </w:rPr>
        <w:t>Вильвенского</w:t>
      </w:r>
      <w:proofErr w:type="spellEnd"/>
      <w:r w:rsidRPr="00B00829">
        <w:rPr>
          <w:color w:val="000000"/>
          <w:sz w:val="24"/>
          <w:szCs w:val="24"/>
        </w:rPr>
        <w:t xml:space="preserve"> участкового лесничества. В результате чего, лесному фонду был причинен ущерб на сумму 1, 3 млн. рублей.</w:t>
      </w:r>
    </w:p>
    <w:p w:rsidR="00B00829" w:rsidRPr="00B00829" w:rsidRDefault="00B00829" w:rsidP="006352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0829">
        <w:rPr>
          <w:rFonts w:ascii="Times New Roman" w:hAnsi="Times New Roman" w:cs="Times New Roman"/>
          <w:sz w:val="24"/>
          <w:szCs w:val="24"/>
        </w:rPr>
        <w:t>Квалифицируйте правонарушения. Установите виды юридической ответственности.</w:t>
      </w:r>
    </w:p>
    <w:p w:rsidR="00330EF6" w:rsidRPr="00330EF6" w:rsidRDefault="00330EF6" w:rsidP="00330EF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2837" w:rsidRPr="00330EF6" w:rsidRDefault="00E42837" w:rsidP="00E4283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2837" w:rsidRPr="00330EF6" w:rsidRDefault="00E42837" w:rsidP="00E42837">
      <w:pPr>
        <w:pStyle w:val="5"/>
        <w:rPr>
          <w:szCs w:val="24"/>
        </w:rPr>
      </w:pPr>
      <w:r w:rsidRPr="00330EF6">
        <w:rPr>
          <w:szCs w:val="24"/>
        </w:rPr>
        <w:t>Вариант 5</w:t>
      </w:r>
    </w:p>
    <w:p w:rsidR="00E42837" w:rsidRPr="00330EF6" w:rsidRDefault="00E42837" w:rsidP="00E42837">
      <w:pPr>
        <w:jc w:val="both"/>
        <w:rPr>
          <w:sz w:val="24"/>
          <w:szCs w:val="24"/>
        </w:rPr>
      </w:pPr>
      <w:r w:rsidRPr="00330EF6">
        <w:rPr>
          <w:sz w:val="24"/>
          <w:szCs w:val="24"/>
        </w:rPr>
        <w:t xml:space="preserve">1. </w:t>
      </w:r>
      <w:r w:rsidR="00AA6153">
        <w:rPr>
          <w:bCs/>
          <w:color w:val="000000"/>
          <w:sz w:val="24"/>
          <w:szCs w:val="24"/>
        </w:rPr>
        <w:t>Участие государства в охране окружающей среды</w:t>
      </w:r>
      <w:r w:rsidRPr="00330EF6">
        <w:rPr>
          <w:sz w:val="24"/>
          <w:szCs w:val="24"/>
        </w:rPr>
        <w:t>.</w:t>
      </w:r>
    </w:p>
    <w:p w:rsidR="00E42837" w:rsidRPr="00330EF6" w:rsidRDefault="00E42837" w:rsidP="00E42837">
      <w:pPr>
        <w:pStyle w:val="a3"/>
        <w:jc w:val="both"/>
        <w:rPr>
          <w:sz w:val="24"/>
          <w:szCs w:val="24"/>
        </w:rPr>
      </w:pPr>
      <w:r w:rsidRPr="00330EF6">
        <w:rPr>
          <w:sz w:val="24"/>
          <w:szCs w:val="24"/>
        </w:rPr>
        <w:t>2.   Задача:</w:t>
      </w:r>
    </w:p>
    <w:p w:rsidR="00B00829" w:rsidRPr="00B00829" w:rsidRDefault="00B00829" w:rsidP="00B00829">
      <w:pPr>
        <w:ind w:firstLine="709"/>
        <w:rPr>
          <w:sz w:val="24"/>
          <w:szCs w:val="24"/>
        </w:rPr>
      </w:pPr>
      <w:r w:rsidRPr="00B00829">
        <w:rPr>
          <w:color w:val="000000"/>
          <w:sz w:val="24"/>
          <w:szCs w:val="24"/>
        </w:rPr>
        <w:t xml:space="preserve">Установлено, что на пилораме, расположенной в д. </w:t>
      </w:r>
      <w:proofErr w:type="spellStart"/>
      <w:r w:rsidRPr="00B00829">
        <w:rPr>
          <w:color w:val="000000"/>
          <w:sz w:val="24"/>
          <w:szCs w:val="24"/>
        </w:rPr>
        <w:t>Чазево</w:t>
      </w:r>
      <w:proofErr w:type="spellEnd"/>
      <w:r w:rsidRPr="00B00829">
        <w:rPr>
          <w:color w:val="000000"/>
          <w:sz w:val="24"/>
          <w:szCs w:val="24"/>
        </w:rPr>
        <w:t xml:space="preserve"> </w:t>
      </w:r>
      <w:proofErr w:type="spellStart"/>
      <w:r w:rsidRPr="00B00829">
        <w:rPr>
          <w:color w:val="000000"/>
          <w:sz w:val="24"/>
          <w:szCs w:val="24"/>
        </w:rPr>
        <w:t>Косинского</w:t>
      </w:r>
      <w:proofErr w:type="spellEnd"/>
      <w:r w:rsidRPr="00B00829">
        <w:rPr>
          <w:color w:val="000000"/>
          <w:sz w:val="24"/>
          <w:szCs w:val="24"/>
        </w:rPr>
        <w:t xml:space="preserve"> района Пермского края допускаются многочисленные нарушения требований законодательства об отходах производс</w:t>
      </w:r>
      <w:r w:rsidRPr="00B00829">
        <w:rPr>
          <w:color w:val="000000"/>
          <w:sz w:val="24"/>
          <w:szCs w:val="24"/>
        </w:rPr>
        <w:t>т</w:t>
      </w:r>
      <w:r w:rsidRPr="00B00829">
        <w:rPr>
          <w:color w:val="000000"/>
          <w:sz w:val="24"/>
          <w:szCs w:val="24"/>
        </w:rPr>
        <w:t>ва и потребления.</w:t>
      </w:r>
      <w:r w:rsidRPr="00B00829">
        <w:rPr>
          <w:rStyle w:val="apple-converted-space"/>
          <w:color w:val="000000"/>
          <w:sz w:val="24"/>
          <w:szCs w:val="24"/>
        </w:rPr>
        <w:t> </w:t>
      </w:r>
      <w:r w:rsidRPr="00B00829">
        <w:rPr>
          <w:color w:val="000000"/>
          <w:sz w:val="24"/>
          <w:szCs w:val="24"/>
        </w:rPr>
        <w:t>Так, в ходе производственной деятельности образуются отходы - горбыль, щепа, опилки, которые складируются на почву. Их вывоз несвоевременно организован, прои</w:t>
      </w:r>
      <w:r w:rsidRPr="00B00829">
        <w:rPr>
          <w:color w:val="000000"/>
          <w:sz w:val="24"/>
          <w:szCs w:val="24"/>
        </w:rPr>
        <w:t>с</w:t>
      </w:r>
      <w:r w:rsidRPr="00B00829">
        <w:rPr>
          <w:color w:val="000000"/>
          <w:sz w:val="24"/>
          <w:szCs w:val="24"/>
        </w:rPr>
        <w:t>ходит захламление территории, а также образуются вредные загрязняющие вещества.</w:t>
      </w:r>
    </w:p>
    <w:p w:rsidR="00B00829" w:rsidRPr="00DE30D1" w:rsidRDefault="00B00829" w:rsidP="006352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0D1">
        <w:rPr>
          <w:rFonts w:ascii="Times New Roman" w:hAnsi="Times New Roman" w:cs="Times New Roman"/>
          <w:sz w:val="24"/>
          <w:szCs w:val="24"/>
        </w:rPr>
        <w:t>Квалифицируйте правонарушения. Установите виды юридической ответственности.</w:t>
      </w:r>
    </w:p>
    <w:p w:rsidR="00E42837" w:rsidRPr="00330EF6" w:rsidRDefault="00E42837" w:rsidP="00E42837">
      <w:pPr>
        <w:ind w:firstLine="709"/>
        <w:jc w:val="both"/>
        <w:rPr>
          <w:sz w:val="24"/>
          <w:szCs w:val="24"/>
        </w:rPr>
      </w:pPr>
    </w:p>
    <w:p w:rsidR="00AA6153" w:rsidRPr="00330EF6" w:rsidRDefault="00AA6153" w:rsidP="00AA6153">
      <w:pPr>
        <w:pStyle w:val="5"/>
        <w:rPr>
          <w:szCs w:val="24"/>
        </w:rPr>
      </w:pPr>
      <w:r>
        <w:rPr>
          <w:szCs w:val="24"/>
        </w:rPr>
        <w:t>Вариант 6</w:t>
      </w:r>
    </w:p>
    <w:p w:rsidR="00AA6153" w:rsidRPr="00330EF6" w:rsidRDefault="00AA6153" w:rsidP="00AA6153">
      <w:pPr>
        <w:jc w:val="both"/>
        <w:rPr>
          <w:sz w:val="24"/>
          <w:szCs w:val="24"/>
        </w:rPr>
      </w:pPr>
      <w:r w:rsidRPr="00330EF6">
        <w:rPr>
          <w:sz w:val="24"/>
          <w:szCs w:val="24"/>
        </w:rPr>
        <w:t xml:space="preserve">1. </w:t>
      </w:r>
      <w:r>
        <w:rPr>
          <w:bCs/>
          <w:color w:val="000000"/>
          <w:sz w:val="24"/>
          <w:szCs w:val="24"/>
        </w:rPr>
        <w:t>Государственный экологический надзор</w:t>
      </w:r>
      <w:r w:rsidRPr="00330EF6">
        <w:rPr>
          <w:sz w:val="24"/>
          <w:szCs w:val="24"/>
        </w:rPr>
        <w:t>.</w:t>
      </w:r>
    </w:p>
    <w:p w:rsidR="00AA6153" w:rsidRPr="00330EF6" w:rsidRDefault="00AA6153" w:rsidP="00AA6153">
      <w:pPr>
        <w:pStyle w:val="a3"/>
        <w:jc w:val="both"/>
        <w:rPr>
          <w:sz w:val="24"/>
          <w:szCs w:val="24"/>
        </w:rPr>
      </w:pPr>
      <w:r w:rsidRPr="00330EF6">
        <w:rPr>
          <w:sz w:val="24"/>
          <w:szCs w:val="24"/>
        </w:rPr>
        <w:t>2.   Задача:</w:t>
      </w:r>
    </w:p>
    <w:p w:rsidR="00AA6153" w:rsidRPr="00330EF6" w:rsidRDefault="00AA6153" w:rsidP="00AA6153">
      <w:pPr>
        <w:ind w:firstLine="720"/>
        <w:jc w:val="both"/>
        <w:rPr>
          <w:sz w:val="24"/>
          <w:szCs w:val="24"/>
        </w:rPr>
      </w:pPr>
      <w:r w:rsidRPr="00330EF6">
        <w:rPr>
          <w:sz w:val="24"/>
          <w:szCs w:val="24"/>
        </w:rPr>
        <w:t>Актом технического расследования аварии установлено: 20.06.2004 г. в 00.25 мин. пр</w:t>
      </w:r>
      <w:r w:rsidRPr="00330EF6">
        <w:rPr>
          <w:sz w:val="24"/>
          <w:szCs w:val="24"/>
        </w:rPr>
        <w:t>о</w:t>
      </w:r>
      <w:r w:rsidRPr="00330EF6">
        <w:rPr>
          <w:sz w:val="24"/>
          <w:szCs w:val="24"/>
        </w:rPr>
        <w:t>изошло возгорание продукта на товарной базе сжиженных газов цеха № 2 ООО «</w:t>
      </w:r>
      <w:proofErr w:type="spellStart"/>
      <w:r w:rsidRPr="00330EF6">
        <w:rPr>
          <w:sz w:val="24"/>
          <w:szCs w:val="24"/>
        </w:rPr>
        <w:t>Нефтетранс</w:t>
      </w:r>
      <w:proofErr w:type="spellEnd"/>
      <w:r w:rsidRPr="00330EF6">
        <w:rPr>
          <w:sz w:val="24"/>
          <w:szCs w:val="24"/>
        </w:rPr>
        <w:t>». В результате применения устаревших технологий сливо-наливных операций открытым спос</w:t>
      </w:r>
      <w:r w:rsidRPr="00330EF6">
        <w:rPr>
          <w:sz w:val="24"/>
          <w:szCs w:val="24"/>
        </w:rPr>
        <w:t>о</w:t>
      </w:r>
      <w:r w:rsidRPr="00330EF6">
        <w:rPr>
          <w:sz w:val="24"/>
          <w:szCs w:val="24"/>
        </w:rPr>
        <w:t xml:space="preserve">бом и отсутствия контроля за наполнением цистерн произошел перелив более </w:t>
      </w:r>
      <w:smartTag w:uri="urn:schemas-microsoft-com:office:smarttags" w:element="metricconverter">
        <w:smartTagPr>
          <w:attr w:name="ProductID" w:val="7 м3"/>
        </w:smartTagPr>
        <w:r w:rsidRPr="00330EF6">
          <w:rPr>
            <w:sz w:val="24"/>
            <w:szCs w:val="24"/>
          </w:rPr>
          <w:t>7 м</w:t>
        </w:r>
        <w:r w:rsidRPr="00330EF6">
          <w:rPr>
            <w:sz w:val="24"/>
            <w:szCs w:val="24"/>
            <w:vertAlign w:val="superscript"/>
          </w:rPr>
          <w:t>3</w:t>
        </w:r>
      </w:smartTag>
      <w:r w:rsidRPr="00330EF6">
        <w:rPr>
          <w:sz w:val="24"/>
          <w:szCs w:val="24"/>
        </w:rPr>
        <w:t xml:space="preserve"> </w:t>
      </w:r>
      <w:proofErr w:type="spellStart"/>
      <w:r w:rsidRPr="00330EF6">
        <w:rPr>
          <w:sz w:val="24"/>
          <w:szCs w:val="24"/>
        </w:rPr>
        <w:t>гексан-гептановой</w:t>
      </w:r>
      <w:proofErr w:type="spellEnd"/>
      <w:r w:rsidRPr="00330EF6">
        <w:rPr>
          <w:sz w:val="24"/>
          <w:szCs w:val="24"/>
        </w:rPr>
        <w:t xml:space="preserve"> фракции на рельеф местности через горловину </w:t>
      </w:r>
      <w:proofErr w:type="spellStart"/>
      <w:proofErr w:type="gramStart"/>
      <w:r w:rsidRPr="00330EF6">
        <w:rPr>
          <w:sz w:val="24"/>
          <w:szCs w:val="24"/>
        </w:rPr>
        <w:t>вагон-цистерны</w:t>
      </w:r>
      <w:proofErr w:type="spellEnd"/>
      <w:proofErr w:type="gramEnd"/>
      <w:r w:rsidRPr="00330EF6">
        <w:rPr>
          <w:sz w:val="24"/>
          <w:szCs w:val="24"/>
        </w:rPr>
        <w:t>. В техническом з</w:t>
      </w:r>
      <w:r w:rsidRPr="00330EF6">
        <w:rPr>
          <w:sz w:val="24"/>
          <w:szCs w:val="24"/>
        </w:rPr>
        <w:t>а</w:t>
      </w:r>
      <w:r w:rsidRPr="00330EF6">
        <w:rPr>
          <w:sz w:val="24"/>
          <w:szCs w:val="24"/>
        </w:rPr>
        <w:t xml:space="preserve">ключении № 6 указана площадь разлива продукта: </w:t>
      </w:r>
      <w:smartTag w:uri="urn:schemas-microsoft-com:office:smarttags" w:element="metricconverter">
        <w:smartTagPr>
          <w:attr w:name="ProductID" w:val="150 м2"/>
        </w:smartTagPr>
        <w:r w:rsidRPr="00330EF6">
          <w:rPr>
            <w:sz w:val="24"/>
            <w:szCs w:val="24"/>
          </w:rPr>
          <w:t>150 м</w:t>
        </w:r>
        <w:proofErr w:type="gramStart"/>
        <w:r w:rsidRPr="00330EF6">
          <w:rPr>
            <w:sz w:val="24"/>
            <w:szCs w:val="24"/>
            <w:vertAlign w:val="superscript"/>
          </w:rPr>
          <w:t>2</w:t>
        </w:r>
      </w:smartTag>
      <w:proofErr w:type="gramEnd"/>
      <w:r w:rsidRPr="00330EF6">
        <w:rPr>
          <w:sz w:val="24"/>
          <w:szCs w:val="24"/>
        </w:rPr>
        <w:t xml:space="preserve"> – вдоль первого пути и 350м</w:t>
      </w:r>
      <w:r w:rsidRPr="00330EF6">
        <w:rPr>
          <w:sz w:val="24"/>
          <w:szCs w:val="24"/>
          <w:vertAlign w:val="superscript"/>
        </w:rPr>
        <w:t>2</w:t>
      </w:r>
      <w:r w:rsidRPr="00330EF6">
        <w:rPr>
          <w:sz w:val="24"/>
          <w:szCs w:val="24"/>
        </w:rPr>
        <w:t xml:space="preserve"> – за юго-восточным ограждением. В результате </w:t>
      </w:r>
      <w:proofErr w:type="spellStart"/>
      <w:r w:rsidRPr="00330EF6">
        <w:rPr>
          <w:sz w:val="24"/>
          <w:szCs w:val="24"/>
        </w:rPr>
        <w:t>излива</w:t>
      </w:r>
      <w:proofErr w:type="spellEnd"/>
      <w:r w:rsidRPr="00330EF6">
        <w:rPr>
          <w:sz w:val="24"/>
          <w:szCs w:val="24"/>
        </w:rPr>
        <w:t xml:space="preserve"> произошло загрязнение земель, и произошел сверхнормативный выброс загрязняющих веществ в атмосферу в результате пожара. </w:t>
      </w:r>
    </w:p>
    <w:p w:rsidR="00AA6153" w:rsidRDefault="00AA6153" w:rsidP="006352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EF6">
        <w:rPr>
          <w:rFonts w:ascii="Times New Roman" w:hAnsi="Times New Roman" w:cs="Times New Roman"/>
          <w:sz w:val="24"/>
          <w:szCs w:val="24"/>
        </w:rPr>
        <w:t>Квалифицируйте правонарушения. Установите виды юридической ответственности.</w:t>
      </w:r>
    </w:p>
    <w:p w:rsidR="00AA6153" w:rsidRPr="00330EF6" w:rsidRDefault="00AA6153" w:rsidP="00AA615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A6153" w:rsidRPr="00330EF6" w:rsidRDefault="00AA6153" w:rsidP="00AA6153">
      <w:pPr>
        <w:pStyle w:val="5"/>
        <w:rPr>
          <w:szCs w:val="24"/>
        </w:rPr>
      </w:pPr>
      <w:r>
        <w:rPr>
          <w:szCs w:val="24"/>
        </w:rPr>
        <w:t>Вариант 7</w:t>
      </w:r>
    </w:p>
    <w:p w:rsidR="00AA6153" w:rsidRPr="00330EF6" w:rsidRDefault="00AA6153" w:rsidP="00AA6153">
      <w:pPr>
        <w:jc w:val="both"/>
        <w:rPr>
          <w:sz w:val="24"/>
          <w:szCs w:val="24"/>
        </w:rPr>
      </w:pPr>
      <w:r w:rsidRPr="00330EF6">
        <w:rPr>
          <w:sz w:val="24"/>
          <w:szCs w:val="24"/>
        </w:rPr>
        <w:t xml:space="preserve">1. </w:t>
      </w:r>
      <w:r>
        <w:rPr>
          <w:bCs/>
          <w:color w:val="000000"/>
          <w:sz w:val="24"/>
          <w:szCs w:val="24"/>
        </w:rPr>
        <w:t>Платежи за пользование природными ресурсами</w:t>
      </w:r>
      <w:r w:rsidRPr="00330EF6">
        <w:rPr>
          <w:sz w:val="24"/>
          <w:szCs w:val="24"/>
        </w:rPr>
        <w:t>.</w:t>
      </w:r>
    </w:p>
    <w:p w:rsidR="00AA6153" w:rsidRPr="00330EF6" w:rsidRDefault="00AA6153" w:rsidP="00AA6153">
      <w:pPr>
        <w:pStyle w:val="a3"/>
        <w:jc w:val="both"/>
        <w:rPr>
          <w:sz w:val="24"/>
          <w:szCs w:val="24"/>
        </w:rPr>
      </w:pPr>
      <w:r w:rsidRPr="00330EF6">
        <w:rPr>
          <w:sz w:val="24"/>
          <w:szCs w:val="24"/>
        </w:rPr>
        <w:t>2.   Задача:</w:t>
      </w:r>
    </w:p>
    <w:p w:rsidR="00B00829" w:rsidRPr="00B00829" w:rsidRDefault="00B00829" w:rsidP="00B00829">
      <w:pPr>
        <w:ind w:firstLine="709"/>
        <w:jc w:val="both"/>
        <w:rPr>
          <w:color w:val="000000"/>
          <w:sz w:val="24"/>
          <w:szCs w:val="24"/>
        </w:rPr>
      </w:pPr>
      <w:r w:rsidRPr="00B00829">
        <w:rPr>
          <w:color w:val="000000"/>
          <w:sz w:val="24"/>
          <w:szCs w:val="24"/>
        </w:rPr>
        <w:t xml:space="preserve">Установлено, на землях </w:t>
      </w:r>
      <w:proofErr w:type="spellStart"/>
      <w:r w:rsidRPr="00B00829">
        <w:rPr>
          <w:color w:val="000000"/>
          <w:sz w:val="24"/>
          <w:szCs w:val="24"/>
        </w:rPr>
        <w:t>гослесфонда</w:t>
      </w:r>
      <w:proofErr w:type="spellEnd"/>
      <w:r w:rsidRPr="00B00829">
        <w:rPr>
          <w:color w:val="000000"/>
          <w:sz w:val="24"/>
          <w:szCs w:val="24"/>
        </w:rPr>
        <w:t>, в результате ненадлежащей организации и проведения работ со стороны сотрудников ГКУ «</w:t>
      </w:r>
      <w:proofErr w:type="spellStart"/>
      <w:r w:rsidRPr="00B00829">
        <w:rPr>
          <w:color w:val="000000"/>
          <w:sz w:val="24"/>
          <w:szCs w:val="24"/>
        </w:rPr>
        <w:t>Чусовское</w:t>
      </w:r>
      <w:proofErr w:type="spellEnd"/>
      <w:r w:rsidRPr="00B00829">
        <w:rPr>
          <w:color w:val="000000"/>
          <w:sz w:val="24"/>
          <w:szCs w:val="24"/>
        </w:rPr>
        <w:t xml:space="preserve"> лесничество», предприниматель осуществля</w:t>
      </w:r>
      <w:r w:rsidRPr="00B00829">
        <w:rPr>
          <w:color w:val="000000"/>
          <w:sz w:val="24"/>
          <w:szCs w:val="24"/>
        </w:rPr>
        <w:t>ю</w:t>
      </w:r>
      <w:r w:rsidRPr="00B00829">
        <w:rPr>
          <w:color w:val="000000"/>
          <w:sz w:val="24"/>
          <w:szCs w:val="24"/>
        </w:rPr>
        <w:t>щий деятельность в сфере лесозаготовок допустил нарушение при обращении с отходами пр</w:t>
      </w:r>
      <w:r w:rsidRPr="00B00829">
        <w:rPr>
          <w:color w:val="000000"/>
          <w:sz w:val="24"/>
          <w:szCs w:val="24"/>
        </w:rPr>
        <w:t>о</w:t>
      </w:r>
      <w:r w:rsidRPr="00B00829">
        <w:rPr>
          <w:color w:val="000000"/>
          <w:sz w:val="24"/>
          <w:szCs w:val="24"/>
        </w:rPr>
        <w:t>изводства, вследствие чего образовалась несанкционированная свалка продуктов лесоперер</w:t>
      </w:r>
      <w:r w:rsidRPr="00B00829">
        <w:rPr>
          <w:color w:val="000000"/>
          <w:sz w:val="24"/>
          <w:szCs w:val="24"/>
        </w:rPr>
        <w:t>а</w:t>
      </w:r>
      <w:r w:rsidRPr="00B00829">
        <w:rPr>
          <w:color w:val="000000"/>
          <w:sz w:val="24"/>
          <w:szCs w:val="24"/>
        </w:rPr>
        <w:t>ботки.</w:t>
      </w:r>
      <w:r w:rsidRPr="00B00829">
        <w:rPr>
          <w:color w:val="000000"/>
          <w:sz w:val="24"/>
          <w:szCs w:val="24"/>
        </w:rPr>
        <w:br/>
        <w:t xml:space="preserve">Это стало возможным в виду того, что мастер леса и лесничий </w:t>
      </w:r>
      <w:proofErr w:type="spellStart"/>
      <w:r w:rsidRPr="00B00829">
        <w:rPr>
          <w:color w:val="000000"/>
          <w:sz w:val="24"/>
          <w:szCs w:val="24"/>
        </w:rPr>
        <w:t>Вильвенского</w:t>
      </w:r>
      <w:proofErr w:type="spellEnd"/>
      <w:r w:rsidRPr="00B00829">
        <w:rPr>
          <w:color w:val="000000"/>
          <w:sz w:val="24"/>
          <w:szCs w:val="24"/>
        </w:rPr>
        <w:t xml:space="preserve"> лесничества в н</w:t>
      </w:r>
      <w:r w:rsidRPr="00B00829">
        <w:rPr>
          <w:color w:val="000000"/>
          <w:sz w:val="24"/>
          <w:szCs w:val="24"/>
        </w:rPr>
        <w:t>а</w:t>
      </w:r>
      <w:r w:rsidRPr="00B00829">
        <w:rPr>
          <w:color w:val="000000"/>
          <w:sz w:val="24"/>
          <w:szCs w:val="24"/>
        </w:rPr>
        <w:t xml:space="preserve">рушение должностных инструкций не фиксировали допущенные </w:t>
      </w:r>
      <w:proofErr w:type="spellStart"/>
      <w:r w:rsidRPr="00B00829">
        <w:rPr>
          <w:color w:val="000000"/>
          <w:sz w:val="24"/>
          <w:szCs w:val="24"/>
        </w:rPr>
        <w:t>лесопользователем</w:t>
      </w:r>
      <w:proofErr w:type="spellEnd"/>
      <w:r w:rsidRPr="00B00829">
        <w:rPr>
          <w:color w:val="000000"/>
          <w:sz w:val="24"/>
          <w:szCs w:val="24"/>
        </w:rPr>
        <w:t xml:space="preserve"> наруш</w:t>
      </w:r>
      <w:r w:rsidRPr="00B00829">
        <w:rPr>
          <w:color w:val="000000"/>
          <w:sz w:val="24"/>
          <w:szCs w:val="24"/>
        </w:rPr>
        <w:t>е</w:t>
      </w:r>
      <w:r w:rsidRPr="00B00829">
        <w:rPr>
          <w:color w:val="000000"/>
          <w:sz w:val="24"/>
          <w:szCs w:val="24"/>
        </w:rPr>
        <w:t>ния.</w:t>
      </w:r>
      <w:r w:rsidRPr="00B00829">
        <w:rPr>
          <w:rStyle w:val="apple-converted-space"/>
          <w:color w:val="000000"/>
          <w:sz w:val="24"/>
          <w:szCs w:val="24"/>
        </w:rPr>
        <w:t> </w:t>
      </w:r>
      <w:r w:rsidRPr="00B00829">
        <w:rPr>
          <w:color w:val="000000"/>
          <w:sz w:val="24"/>
          <w:szCs w:val="24"/>
        </w:rPr>
        <w:t>По результатам проведенных должностными лицами проверок, соответствующие докуме</w:t>
      </w:r>
      <w:r w:rsidRPr="00B00829">
        <w:rPr>
          <w:color w:val="000000"/>
          <w:sz w:val="24"/>
          <w:szCs w:val="24"/>
        </w:rPr>
        <w:t>н</w:t>
      </w:r>
      <w:r w:rsidRPr="00B00829">
        <w:rPr>
          <w:color w:val="000000"/>
          <w:sz w:val="24"/>
          <w:szCs w:val="24"/>
        </w:rPr>
        <w:t>ты в отношении индивидуального предпринимателя не составлялись, нарушения не фиксиров</w:t>
      </w:r>
      <w:r w:rsidRPr="00B00829">
        <w:rPr>
          <w:color w:val="000000"/>
          <w:sz w:val="24"/>
          <w:szCs w:val="24"/>
        </w:rPr>
        <w:t>а</w:t>
      </w:r>
      <w:r w:rsidRPr="00B00829">
        <w:rPr>
          <w:color w:val="000000"/>
          <w:sz w:val="24"/>
          <w:szCs w:val="24"/>
        </w:rPr>
        <w:t>лись, предписания об устранении нарушений лесного законодательства не выдавались. Своим бездействием сотрудники лесничества нарушили требования Постановления Правительства РФ «Об утверждении Правил пожарной безопасности в лесах».</w:t>
      </w:r>
    </w:p>
    <w:p w:rsidR="00B00829" w:rsidRPr="00B00829" w:rsidRDefault="00B00829" w:rsidP="006352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0829">
        <w:rPr>
          <w:rFonts w:ascii="Times New Roman" w:hAnsi="Times New Roman" w:cs="Times New Roman"/>
          <w:sz w:val="24"/>
          <w:szCs w:val="24"/>
        </w:rPr>
        <w:t>Квалифицируйте правонарушения. Установите виды юридической ответственности.</w:t>
      </w:r>
    </w:p>
    <w:p w:rsidR="00AA6153" w:rsidRDefault="00AA6153" w:rsidP="00AA615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5279" w:rsidRDefault="00635279" w:rsidP="00AA615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5279" w:rsidRDefault="00635279" w:rsidP="00AA615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5279" w:rsidRDefault="00635279" w:rsidP="00AA615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5279" w:rsidRDefault="00635279" w:rsidP="00AA615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5279" w:rsidRDefault="00635279" w:rsidP="00AA615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5279" w:rsidRDefault="00635279" w:rsidP="00AA615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5279" w:rsidRDefault="00635279" w:rsidP="00AA615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35279" w:rsidRPr="00B00829" w:rsidRDefault="00635279" w:rsidP="00AA615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A6153" w:rsidRPr="00330EF6" w:rsidRDefault="00AA6153" w:rsidP="00AA6153">
      <w:pPr>
        <w:pStyle w:val="5"/>
        <w:rPr>
          <w:szCs w:val="24"/>
        </w:rPr>
      </w:pPr>
      <w:r>
        <w:rPr>
          <w:szCs w:val="24"/>
        </w:rPr>
        <w:lastRenderedPageBreak/>
        <w:t>Вариант 8</w:t>
      </w:r>
    </w:p>
    <w:p w:rsidR="00AA6153" w:rsidRPr="00330EF6" w:rsidRDefault="00AA6153" w:rsidP="00AA6153">
      <w:pPr>
        <w:jc w:val="both"/>
        <w:rPr>
          <w:sz w:val="24"/>
          <w:szCs w:val="24"/>
        </w:rPr>
      </w:pPr>
      <w:r w:rsidRPr="00330EF6">
        <w:rPr>
          <w:sz w:val="24"/>
          <w:szCs w:val="24"/>
        </w:rPr>
        <w:t xml:space="preserve">1. </w:t>
      </w:r>
      <w:r>
        <w:rPr>
          <w:bCs/>
          <w:color w:val="000000"/>
          <w:sz w:val="24"/>
          <w:szCs w:val="24"/>
        </w:rPr>
        <w:t>Административная ответственность за экологические правонарушения</w:t>
      </w:r>
      <w:r w:rsidRPr="00330EF6">
        <w:rPr>
          <w:sz w:val="24"/>
          <w:szCs w:val="24"/>
        </w:rPr>
        <w:t>.</w:t>
      </w:r>
    </w:p>
    <w:p w:rsidR="00AA6153" w:rsidRPr="00330EF6" w:rsidRDefault="00AA6153" w:rsidP="00AA6153">
      <w:pPr>
        <w:pStyle w:val="a3"/>
        <w:jc w:val="both"/>
        <w:rPr>
          <w:sz w:val="24"/>
          <w:szCs w:val="24"/>
        </w:rPr>
      </w:pPr>
      <w:r w:rsidRPr="00330EF6">
        <w:rPr>
          <w:sz w:val="24"/>
          <w:szCs w:val="24"/>
        </w:rPr>
        <w:t>2.   Задача:</w:t>
      </w:r>
    </w:p>
    <w:p w:rsidR="00B00829" w:rsidRPr="00B00829" w:rsidRDefault="00B00829" w:rsidP="00B00829">
      <w:pPr>
        <w:ind w:firstLine="709"/>
        <w:jc w:val="both"/>
        <w:rPr>
          <w:sz w:val="24"/>
          <w:szCs w:val="24"/>
        </w:rPr>
      </w:pPr>
      <w:r w:rsidRPr="00B00829">
        <w:rPr>
          <w:color w:val="000000"/>
          <w:sz w:val="24"/>
          <w:szCs w:val="24"/>
        </w:rPr>
        <w:t>Установлено, чт</w:t>
      </w:r>
      <w:proofErr w:type="gramStart"/>
      <w:r w:rsidRPr="00B00829">
        <w:rPr>
          <w:color w:val="000000"/>
          <w:sz w:val="24"/>
          <w:szCs w:val="24"/>
        </w:rPr>
        <w:t>о ООО</w:t>
      </w:r>
      <w:proofErr w:type="gramEnd"/>
      <w:r w:rsidRPr="00B00829">
        <w:rPr>
          <w:color w:val="000000"/>
          <w:sz w:val="24"/>
          <w:szCs w:val="24"/>
        </w:rPr>
        <w:t xml:space="preserve"> «</w:t>
      </w:r>
      <w:proofErr w:type="spellStart"/>
      <w:r w:rsidRPr="00B00829">
        <w:rPr>
          <w:color w:val="000000"/>
          <w:sz w:val="24"/>
          <w:szCs w:val="24"/>
        </w:rPr>
        <w:t>Форсаж</w:t>
      </w:r>
      <w:proofErr w:type="spellEnd"/>
      <w:r w:rsidRPr="00B00829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Pr="00B00829">
        <w:rPr>
          <w:color w:val="000000"/>
          <w:sz w:val="24"/>
          <w:szCs w:val="24"/>
        </w:rPr>
        <w:t>осуществляет утилизацию медицинских отходов. Как показ</w:t>
      </w:r>
      <w:r w:rsidRPr="00B00829">
        <w:rPr>
          <w:color w:val="000000"/>
          <w:sz w:val="24"/>
          <w:szCs w:val="24"/>
        </w:rPr>
        <w:t>а</w:t>
      </w:r>
      <w:r w:rsidRPr="00B00829">
        <w:rPr>
          <w:color w:val="000000"/>
          <w:sz w:val="24"/>
          <w:szCs w:val="24"/>
        </w:rPr>
        <w:t>ла проверка, у данной организации отсутствовали предусмотренные санитарно-эпидемиологическими требованиями специально оборудованные помещения для хранения и складирования отходов, участок по обращению с медицинскими отходами не обеспечен кан</w:t>
      </w:r>
      <w:r w:rsidRPr="00B00829">
        <w:rPr>
          <w:color w:val="000000"/>
          <w:sz w:val="24"/>
          <w:szCs w:val="24"/>
        </w:rPr>
        <w:t>а</w:t>
      </w:r>
      <w:r w:rsidRPr="00B00829">
        <w:rPr>
          <w:color w:val="000000"/>
          <w:sz w:val="24"/>
          <w:szCs w:val="24"/>
        </w:rPr>
        <w:t>лизацией, водопроводом, отоплением и автономной вентиляцией. Кроме того, зольный остаток, образующийся в процессе сжигания медицинских отходов, складировался на почву, загрязняя ее. По итогам проверки в отношении Общества и его руководителя возбуждено 4 дела об адм</w:t>
      </w:r>
      <w:r w:rsidRPr="00B00829">
        <w:rPr>
          <w:color w:val="000000"/>
          <w:sz w:val="24"/>
          <w:szCs w:val="24"/>
        </w:rPr>
        <w:t>и</w:t>
      </w:r>
      <w:r w:rsidRPr="00B00829">
        <w:rPr>
          <w:color w:val="000000"/>
          <w:sz w:val="24"/>
          <w:szCs w:val="24"/>
        </w:rPr>
        <w:t xml:space="preserve">нистративном правонарушении (несоблюдение экологических и санитарно-эпидемиологических требований при обращении с отходами производства и порча земель). </w:t>
      </w:r>
    </w:p>
    <w:p w:rsidR="00B00829" w:rsidRDefault="00B00829" w:rsidP="006352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0829">
        <w:rPr>
          <w:rFonts w:ascii="Times New Roman" w:hAnsi="Times New Roman" w:cs="Times New Roman"/>
          <w:sz w:val="24"/>
          <w:szCs w:val="24"/>
        </w:rPr>
        <w:t>Квалифицируйте правонарушения. Установите виды юридической ответственности.</w:t>
      </w:r>
    </w:p>
    <w:p w:rsidR="00B00829" w:rsidRPr="00B00829" w:rsidRDefault="00B00829" w:rsidP="00B0082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53" w:rsidRPr="00330EF6" w:rsidRDefault="00AA6153" w:rsidP="00AA6153">
      <w:pPr>
        <w:pStyle w:val="5"/>
        <w:rPr>
          <w:szCs w:val="24"/>
        </w:rPr>
      </w:pPr>
      <w:r>
        <w:rPr>
          <w:szCs w:val="24"/>
        </w:rPr>
        <w:t>Вариант 9</w:t>
      </w:r>
    </w:p>
    <w:p w:rsidR="00AA6153" w:rsidRPr="00330EF6" w:rsidRDefault="00AA6153" w:rsidP="00AA6153">
      <w:pPr>
        <w:jc w:val="both"/>
        <w:rPr>
          <w:sz w:val="24"/>
          <w:szCs w:val="24"/>
        </w:rPr>
      </w:pPr>
      <w:r w:rsidRPr="00330EF6">
        <w:rPr>
          <w:sz w:val="24"/>
          <w:szCs w:val="24"/>
        </w:rPr>
        <w:t xml:space="preserve">1. </w:t>
      </w:r>
      <w:r>
        <w:rPr>
          <w:bCs/>
          <w:color w:val="000000"/>
          <w:sz w:val="24"/>
          <w:szCs w:val="24"/>
        </w:rPr>
        <w:t>Роль органов местного самоуправления в охране окружающей среды</w:t>
      </w:r>
      <w:r w:rsidRPr="00330EF6">
        <w:rPr>
          <w:sz w:val="24"/>
          <w:szCs w:val="24"/>
        </w:rPr>
        <w:t>.</w:t>
      </w:r>
    </w:p>
    <w:p w:rsidR="00AA6153" w:rsidRPr="00330EF6" w:rsidRDefault="00AA6153" w:rsidP="00AA6153">
      <w:pPr>
        <w:pStyle w:val="a3"/>
        <w:jc w:val="both"/>
        <w:rPr>
          <w:sz w:val="24"/>
          <w:szCs w:val="24"/>
        </w:rPr>
      </w:pPr>
      <w:r w:rsidRPr="00330EF6">
        <w:rPr>
          <w:sz w:val="24"/>
          <w:szCs w:val="24"/>
        </w:rPr>
        <w:t>2.   Задача:</w:t>
      </w:r>
    </w:p>
    <w:p w:rsidR="00B00829" w:rsidRPr="00B00829" w:rsidRDefault="00B00829" w:rsidP="00B00829">
      <w:pPr>
        <w:ind w:firstLine="709"/>
        <w:jc w:val="both"/>
        <w:rPr>
          <w:sz w:val="24"/>
          <w:szCs w:val="24"/>
        </w:rPr>
      </w:pPr>
      <w:r w:rsidRPr="00B00829">
        <w:rPr>
          <w:color w:val="000000"/>
          <w:sz w:val="24"/>
          <w:szCs w:val="24"/>
        </w:rPr>
        <w:t xml:space="preserve">Установлено, что на территории с. </w:t>
      </w:r>
      <w:proofErr w:type="spellStart"/>
      <w:r w:rsidRPr="00B00829">
        <w:rPr>
          <w:color w:val="000000"/>
          <w:sz w:val="24"/>
          <w:szCs w:val="24"/>
        </w:rPr>
        <w:t>Ракино</w:t>
      </w:r>
      <w:proofErr w:type="spellEnd"/>
      <w:r w:rsidRPr="00B00829">
        <w:rPr>
          <w:color w:val="000000"/>
          <w:sz w:val="24"/>
          <w:szCs w:val="24"/>
        </w:rPr>
        <w:t xml:space="preserve"> </w:t>
      </w:r>
      <w:proofErr w:type="spellStart"/>
      <w:r w:rsidRPr="00B00829">
        <w:rPr>
          <w:color w:val="000000"/>
          <w:sz w:val="24"/>
          <w:szCs w:val="24"/>
        </w:rPr>
        <w:t>Бродовского</w:t>
      </w:r>
      <w:proofErr w:type="spellEnd"/>
      <w:r w:rsidRPr="00B00829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B00829">
        <w:rPr>
          <w:color w:val="000000"/>
          <w:sz w:val="24"/>
          <w:szCs w:val="24"/>
        </w:rPr>
        <w:t>Чернушинского</w:t>
      </w:r>
      <w:proofErr w:type="spellEnd"/>
      <w:r w:rsidRPr="00B00829">
        <w:rPr>
          <w:color w:val="000000"/>
          <w:sz w:val="24"/>
          <w:szCs w:val="24"/>
        </w:rPr>
        <w:t xml:space="preserve"> муниципального района Пермского края образовалась стихийная несанкционированная сва</w:t>
      </w:r>
      <w:r w:rsidRPr="00B00829">
        <w:rPr>
          <w:color w:val="000000"/>
          <w:sz w:val="24"/>
          <w:szCs w:val="24"/>
        </w:rPr>
        <w:t>л</w:t>
      </w:r>
      <w:r w:rsidRPr="00B00829">
        <w:rPr>
          <w:color w:val="000000"/>
          <w:sz w:val="24"/>
          <w:szCs w:val="24"/>
        </w:rPr>
        <w:t>ка.</w:t>
      </w:r>
      <w:r w:rsidRPr="00B00829">
        <w:rPr>
          <w:rStyle w:val="apple-converted-space"/>
          <w:color w:val="000000"/>
          <w:sz w:val="24"/>
          <w:szCs w:val="24"/>
        </w:rPr>
        <w:t> </w:t>
      </w:r>
      <w:r w:rsidRPr="00B00829">
        <w:rPr>
          <w:color w:val="000000"/>
          <w:sz w:val="24"/>
          <w:szCs w:val="24"/>
        </w:rPr>
        <w:t>В соответствие с нормами Федеральных законов «Об охране окружающей среды» и «Об о</w:t>
      </w:r>
      <w:r w:rsidRPr="00B00829">
        <w:rPr>
          <w:color w:val="000000"/>
          <w:sz w:val="24"/>
          <w:szCs w:val="24"/>
        </w:rPr>
        <w:t>т</w:t>
      </w:r>
      <w:r w:rsidRPr="00B00829">
        <w:rPr>
          <w:color w:val="000000"/>
          <w:sz w:val="24"/>
          <w:szCs w:val="24"/>
        </w:rPr>
        <w:t>ходах производства и потребления» обязанность организовать сбор и вывоз бытовых отходов возлагается на органы местного самоуправления поселений. По результатам проверки, и в связи с тем, что свалка представляет серьезный источник загрязнения окружающей среды бездейс</w:t>
      </w:r>
      <w:r w:rsidRPr="00B00829">
        <w:rPr>
          <w:color w:val="000000"/>
          <w:sz w:val="24"/>
          <w:szCs w:val="24"/>
        </w:rPr>
        <w:t>т</w:t>
      </w:r>
      <w:r w:rsidRPr="00B00829">
        <w:rPr>
          <w:color w:val="000000"/>
          <w:sz w:val="24"/>
          <w:szCs w:val="24"/>
        </w:rPr>
        <w:t>вием прокурором района главе поселения внесено представление о принятии незамедлительных мер по ее ликвидации. Однако, в установленный законом месячный срок, представление прок</w:t>
      </w:r>
      <w:r w:rsidRPr="00B00829">
        <w:rPr>
          <w:color w:val="000000"/>
          <w:sz w:val="24"/>
          <w:szCs w:val="24"/>
        </w:rPr>
        <w:t>у</w:t>
      </w:r>
      <w:r w:rsidRPr="00B00829">
        <w:rPr>
          <w:color w:val="000000"/>
          <w:sz w:val="24"/>
          <w:szCs w:val="24"/>
        </w:rPr>
        <w:t xml:space="preserve">ратуры не рассмотрено, выявленные нарушения не устранены. </w:t>
      </w:r>
    </w:p>
    <w:p w:rsidR="00B00829" w:rsidRDefault="00B00829" w:rsidP="006352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0829">
        <w:rPr>
          <w:rFonts w:ascii="Times New Roman" w:hAnsi="Times New Roman" w:cs="Times New Roman"/>
          <w:sz w:val="24"/>
          <w:szCs w:val="24"/>
        </w:rPr>
        <w:t>Квалифицируйте правонарушения. Установите виды юридической ответственности.</w:t>
      </w:r>
    </w:p>
    <w:p w:rsidR="00B00829" w:rsidRPr="00B00829" w:rsidRDefault="00B00829" w:rsidP="00B0082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153" w:rsidRPr="00330EF6" w:rsidRDefault="00B00829" w:rsidP="00AA6153">
      <w:pPr>
        <w:pStyle w:val="5"/>
        <w:rPr>
          <w:szCs w:val="24"/>
        </w:rPr>
      </w:pPr>
      <w:r>
        <w:rPr>
          <w:szCs w:val="24"/>
        </w:rPr>
        <w:t>Вариант 10</w:t>
      </w:r>
    </w:p>
    <w:p w:rsidR="00AA6153" w:rsidRPr="00330EF6" w:rsidRDefault="00AA6153" w:rsidP="00AA6153">
      <w:pPr>
        <w:jc w:val="both"/>
        <w:rPr>
          <w:sz w:val="24"/>
          <w:szCs w:val="24"/>
        </w:rPr>
      </w:pPr>
      <w:r w:rsidRPr="00330EF6">
        <w:rPr>
          <w:sz w:val="24"/>
          <w:szCs w:val="24"/>
        </w:rPr>
        <w:t xml:space="preserve">1. </w:t>
      </w:r>
      <w:r>
        <w:rPr>
          <w:bCs/>
          <w:color w:val="000000"/>
          <w:sz w:val="24"/>
          <w:szCs w:val="24"/>
        </w:rPr>
        <w:t>Нормы качества окружающей среды</w:t>
      </w:r>
      <w:r w:rsidRPr="00330EF6">
        <w:rPr>
          <w:sz w:val="24"/>
          <w:szCs w:val="24"/>
        </w:rPr>
        <w:t>.</w:t>
      </w:r>
    </w:p>
    <w:p w:rsidR="00AA6153" w:rsidRPr="00330EF6" w:rsidRDefault="00AA6153" w:rsidP="00AA6153">
      <w:pPr>
        <w:pStyle w:val="a3"/>
        <w:jc w:val="both"/>
        <w:rPr>
          <w:sz w:val="24"/>
          <w:szCs w:val="24"/>
        </w:rPr>
      </w:pPr>
      <w:r w:rsidRPr="00330EF6">
        <w:rPr>
          <w:sz w:val="24"/>
          <w:szCs w:val="24"/>
        </w:rPr>
        <w:t>2.   Задача:</w:t>
      </w:r>
    </w:p>
    <w:p w:rsidR="00635279" w:rsidRPr="00635279" w:rsidRDefault="00635279" w:rsidP="00635279">
      <w:pPr>
        <w:ind w:firstLine="709"/>
        <w:jc w:val="both"/>
        <w:rPr>
          <w:sz w:val="24"/>
          <w:szCs w:val="24"/>
        </w:rPr>
      </w:pPr>
      <w:proofErr w:type="gramStart"/>
      <w:r w:rsidRPr="00635279">
        <w:rPr>
          <w:color w:val="000000"/>
          <w:sz w:val="24"/>
          <w:szCs w:val="24"/>
        </w:rPr>
        <w:t xml:space="preserve">Установлено, что границы санитарно-защитной зоны </w:t>
      </w:r>
      <w:proofErr w:type="spellStart"/>
      <w:r w:rsidRPr="00635279">
        <w:rPr>
          <w:color w:val="000000"/>
          <w:sz w:val="24"/>
          <w:szCs w:val="24"/>
        </w:rPr>
        <w:t>Чусовских</w:t>
      </w:r>
      <w:proofErr w:type="spellEnd"/>
      <w:r w:rsidRPr="00635279">
        <w:rPr>
          <w:color w:val="000000"/>
          <w:sz w:val="24"/>
          <w:szCs w:val="24"/>
        </w:rPr>
        <w:t xml:space="preserve"> очистных сооружений (г. Пермь, ул. 1-й Павловский проезд), основной площадки (г. Пермь, ул. Фрезеровщиков, д. 50), биологических очистных сооружений - </w:t>
      </w:r>
      <w:proofErr w:type="spellStart"/>
      <w:r w:rsidRPr="00635279">
        <w:rPr>
          <w:color w:val="000000"/>
          <w:sz w:val="24"/>
          <w:szCs w:val="24"/>
        </w:rPr>
        <w:t>илонакопителя</w:t>
      </w:r>
      <w:proofErr w:type="spellEnd"/>
      <w:r w:rsidRPr="00635279">
        <w:rPr>
          <w:color w:val="000000"/>
          <w:sz w:val="24"/>
          <w:szCs w:val="24"/>
        </w:rPr>
        <w:t xml:space="preserve"> № 10 (Пермский район, д. </w:t>
      </w:r>
      <w:proofErr w:type="spellStart"/>
      <w:r w:rsidRPr="00635279">
        <w:rPr>
          <w:color w:val="000000"/>
          <w:sz w:val="24"/>
          <w:szCs w:val="24"/>
        </w:rPr>
        <w:t>Гляденово</w:t>
      </w:r>
      <w:proofErr w:type="spellEnd"/>
      <w:r w:rsidRPr="00635279">
        <w:rPr>
          <w:color w:val="000000"/>
          <w:sz w:val="24"/>
          <w:szCs w:val="24"/>
        </w:rPr>
        <w:t>), и 56 канализационных насосных станций на территории г. Перми не определены, и соответстве</w:t>
      </w:r>
      <w:r w:rsidRPr="00635279">
        <w:rPr>
          <w:color w:val="000000"/>
          <w:sz w:val="24"/>
          <w:szCs w:val="24"/>
        </w:rPr>
        <w:t>н</w:t>
      </w:r>
      <w:r w:rsidRPr="00635279">
        <w:rPr>
          <w:color w:val="000000"/>
          <w:sz w:val="24"/>
          <w:szCs w:val="24"/>
        </w:rPr>
        <w:t>но, сведения о них не внесены в государственный кадастр недвижимости.</w:t>
      </w:r>
      <w:proofErr w:type="gramEnd"/>
      <w:r w:rsidRPr="00635279">
        <w:rPr>
          <w:rStyle w:val="apple-converted-space"/>
          <w:color w:val="000000"/>
          <w:sz w:val="24"/>
          <w:szCs w:val="24"/>
        </w:rPr>
        <w:t> </w:t>
      </w:r>
      <w:r w:rsidRPr="00635279">
        <w:rPr>
          <w:color w:val="000000"/>
          <w:sz w:val="24"/>
          <w:szCs w:val="24"/>
        </w:rPr>
        <w:t>Таким образом, де</w:t>
      </w:r>
      <w:r w:rsidRPr="00635279">
        <w:rPr>
          <w:color w:val="000000"/>
          <w:sz w:val="24"/>
          <w:szCs w:val="24"/>
        </w:rPr>
        <w:t>я</w:t>
      </w:r>
      <w:r w:rsidRPr="00635279">
        <w:rPr>
          <w:color w:val="000000"/>
          <w:sz w:val="24"/>
          <w:szCs w:val="24"/>
        </w:rPr>
        <w:t>тельность ООО «</w:t>
      </w:r>
      <w:proofErr w:type="spellStart"/>
      <w:r w:rsidRPr="00635279">
        <w:rPr>
          <w:color w:val="000000"/>
          <w:sz w:val="24"/>
          <w:szCs w:val="24"/>
        </w:rPr>
        <w:t>НОВОГОР-Прикамье</w:t>
      </w:r>
      <w:proofErr w:type="spellEnd"/>
      <w:r w:rsidRPr="00635279">
        <w:rPr>
          <w:color w:val="000000"/>
          <w:sz w:val="24"/>
          <w:szCs w:val="24"/>
        </w:rPr>
        <w:t>» не отвечает требованиям природоохранного, земельн</w:t>
      </w:r>
      <w:r w:rsidRPr="00635279">
        <w:rPr>
          <w:color w:val="000000"/>
          <w:sz w:val="24"/>
          <w:szCs w:val="24"/>
        </w:rPr>
        <w:t>о</w:t>
      </w:r>
      <w:r w:rsidRPr="00635279">
        <w:rPr>
          <w:color w:val="000000"/>
          <w:sz w:val="24"/>
          <w:szCs w:val="24"/>
        </w:rPr>
        <w:t xml:space="preserve">го и санитарно-эпидемиологического законодательства. </w:t>
      </w:r>
    </w:p>
    <w:p w:rsidR="00635279" w:rsidRPr="00635279" w:rsidRDefault="00635279" w:rsidP="006352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279">
        <w:rPr>
          <w:rFonts w:ascii="Times New Roman" w:hAnsi="Times New Roman" w:cs="Times New Roman"/>
          <w:sz w:val="24"/>
          <w:szCs w:val="24"/>
        </w:rPr>
        <w:t>Квалифицируйте правонарушения. Установите виды юридической ответственности.</w:t>
      </w:r>
    </w:p>
    <w:p w:rsidR="006D16FB" w:rsidRPr="006D16FB" w:rsidRDefault="006F7D65" w:rsidP="006D16FB">
      <w:pPr>
        <w:jc w:val="center"/>
        <w:rPr>
          <w:b/>
          <w:sz w:val="22"/>
          <w:szCs w:val="22"/>
        </w:rPr>
      </w:pPr>
      <w:r w:rsidRPr="00330EF6">
        <w:rPr>
          <w:b/>
          <w:sz w:val="24"/>
          <w:szCs w:val="24"/>
        </w:rPr>
        <w:br w:type="page"/>
      </w:r>
      <w:r w:rsidR="006D16FB" w:rsidRPr="006D16FB">
        <w:rPr>
          <w:b/>
          <w:sz w:val="22"/>
          <w:szCs w:val="22"/>
        </w:rPr>
        <w:lastRenderedPageBreak/>
        <w:t>Вопросы к экзамену по дисциплине  «Экологическое право»</w:t>
      </w:r>
    </w:p>
    <w:p w:rsidR="006D16FB" w:rsidRPr="00635279" w:rsidRDefault="006D16FB" w:rsidP="006D16FB">
      <w:pPr>
        <w:jc w:val="center"/>
        <w:rPr>
          <w:b/>
          <w:sz w:val="22"/>
          <w:szCs w:val="22"/>
        </w:rPr>
      </w:pPr>
    </w:p>
    <w:p w:rsidR="00635279" w:rsidRPr="00635279" w:rsidRDefault="00635279" w:rsidP="00635279">
      <w:pPr>
        <w:numPr>
          <w:ilvl w:val="0"/>
          <w:numId w:val="6"/>
        </w:numPr>
        <w:jc w:val="both"/>
        <w:rPr>
          <w:sz w:val="22"/>
          <w:szCs w:val="22"/>
        </w:rPr>
      </w:pPr>
      <w:r w:rsidRPr="00635279">
        <w:rPr>
          <w:sz w:val="22"/>
          <w:szCs w:val="22"/>
        </w:rPr>
        <w:t>Дайте определение предмета и методов правового регулирования в экологическом праве.</w:t>
      </w:r>
    </w:p>
    <w:p w:rsidR="00635279" w:rsidRPr="00635279" w:rsidRDefault="00635279" w:rsidP="00635279">
      <w:pPr>
        <w:numPr>
          <w:ilvl w:val="0"/>
          <w:numId w:val="6"/>
        </w:numPr>
        <w:jc w:val="both"/>
        <w:rPr>
          <w:sz w:val="22"/>
          <w:szCs w:val="22"/>
        </w:rPr>
      </w:pPr>
      <w:r w:rsidRPr="00635279">
        <w:rPr>
          <w:sz w:val="22"/>
          <w:szCs w:val="22"/>
        </w:rPr>
        <w:t>Раскройте содержание понятия, системы и принципов экологического права.</w:t>
      </w:r>
    </w:p>
    <w:p w:rsidR="00635279" w:rsidRPr="00635279" w:rsidRDefault="00635279" w:rsidP="00635279">
      <w:pPr>
        <w:numPr>
          <w:ilvl w:val="0"/>
          <w:numId w:val="6"/>
        </w:numPr>
        <w:jc w:val="both"/>
        <w:rPr>
          <w:sz w:val="22"/>
          <w:szCs w:val="22"/>
        </w:rPr>
      </w:pPr>
      <w:r w:rsidRPr="00635279">
        <w:rPr>
          <w:sz w:val="22"/>
          <w:szCs w:val="22"/>
        </w:rPr>
        <w:t>Дайте общую характеристику экологического законодательства.</w:t>
      </w:r>
    </w:p>
    <w:p w:rsidR="00635279" w:rsidRPr="00635279" w:rsidRDefault="00635279" w:rsidP="00635279">
      <w:pPr>
        <w:numPr>
          <w:ilvl w:val="0"/>
          <w:numId w:val="6"/>
        </w:numPr>
        <w:jc w:val="both"/>
        <w:rPr>
          <w:sz w:val="22"/>
          <w:szCs w:val="22"/>
        </w:rPr>
      </w:pPr>
      <w:r w:rsidRPr="00635279">
        <w:rPr>
          <w:sz w:val="22"/>
          <w:szCs w:val="22"/>
        </w:rPr>
        <w:t>Покажите роль государства в решении экологических проблем.</w:t>
      </w:r>
    </w:p>
    <w:p w:rsidR="00635279" w:rsidRPr="00635279" w:rsidRDefault="00635279" w:rsidP="00635279">
      <w:pPr>
        <w:numPr>
          <w:ilvl w:val="0"/>
          <w:numId w:val="6"/>
        </w:numPr>
        <w:jc w:val="both"/>
        <w:rPr>
          <w:sz w:val="22"/>
          <w:szCs w:val="22"/>
        </w:rPr>
      </w:pPr>
      <w:r w:rsidRPr="00635279">
        <w:rPr>
          <w:sz w:val="22"/>
          <w:szCs w:val="22"/>
        </w:rPr>
        <w:t>Дайте общую характеристику источников экологического права.</w:t>
      </w:r>
    </w:p>
    <w:p w:rsidR="00635279" w:rsidRPr="00635279" w:rsidRDefault="00635279" w:rsidP="00635279">
      <w:pPr>
        <w:numPr>
          <w:ilvl w:val="0"/>
          <w:numId w:val="6"/>
        </w:numPr>
        <w:jc w:val="both"/>
        <w:rPr>
          <w:sz w:val="22"/>
          <w:szCs w:val="22"/>
        </w:rPr>
      </w:pPr>
      <w:r w:rsidRPr="00635279">
        <w:rPr>
          <w:sz w:val="22"/>
          <w:szCs w:val="22"/>
        </w:rPr>
        <w:t xml:space="preserve">Раскройте сущность объектов экологического права. </w:t>
      </w:r>
    </w:p>
    <w:p w:rsidR="00635279" w:rsidRPr="00635279" w:rsidRDefault="00635279" w:rsidP="00635279">
      <w:pPr>
        <w:numPr>
          <w:ilvl w:val="0"/>
          <w:numId w:val="6"/>
        </w:numPr>
        <w:tabs>
          <w:tab w:val="left" w:pos="426"/>
        </w:tabs>
        <w:jc w:val="both"/>
        <w:rPr>
          <w:sz w:val="22"/>
          <w:szCs w:val="22"/>
        </w:rPr>
      </w:pPr>
      <w:r w:rsidRPr="00635279">
        <w:rPr>
          <w:sz w:val="22"/>
          <w:szCs w:val="22"/>
        </w:rPr>
        <w:t>Раскройте и обоснуйте специфику экологических права граждан.</w:t>
      </w:r>
    </w:p>
    <w:p w:rsidR="00635279" w:rsidRPr="00635279" w:rsidRDefault="00635279" w:rsidP="00635279">
      <w:pPr>
        <w:numPr>
          <w:ilvl w:val="0"/>
          <w:numId w:val="6"/>
        </w:numPr>
        <w:tabs>
          <w:tab w:val="left" w:pos="426"/>
        </w:tabs>
        <w:jc w:val="both"/>
        <w:rPr>
          <w:sz w:val="22"/>
          <w:szCs w:val="22"/>
        </w:rPr>
      </w:pPr>
      <w:r w:rsidRPr="00635279">
        <w:rPr>
          <w:sz w:val="22"/>
          <w:szCs w:val="22"/>
        </w:rPr>
        <w:t>Раскройте и обоснуйте специфику экологических обязанностей граждан. Покажите значение деятельности общественных экологических организаций в процессе обеспечения экологических прав граждан.</w:t>
      </w:r>
    </w:p>
    <w:p w:rsidR="00635279" w:rsidRPr="00635279" w:rsidRDefault="00635279" w:rsidP="00635279">
      <w:pPr>
        <w:numPr>
          <w:ilvl w:val="0"/>
          <w:numId w:val="6"/>
        </w:numPr>
        <w:tabs>
          <w:tab w:val="left" w:pos="426"/>
        </w:tabs>
        <w:jc w:val="both"/>
        <w:rPr>
          <w:sz w:val="22"/>
          <w:szCs w:val="22"/>
        </w:rPr>
      </w:pPr>
      <w:r w:rsidRPr="00635279">
        <w:rPr>
          <w:sz w:val="22"/>
          <w:szCs w:val="22"/>
        </w:rPr>
        <w:t>Охарактеризуйте формы права собственности на природные ресурсы.</w:t>
      </w:r>
    </w:p>
    <w:p w:rsidR="00635279" w:rsidRPr="00635279" w:rsidRDefault="00635279" w:rsidP="00635279">
      <w:pPr>
        <w:numPr>
          <w:ilvl w:val="0"/>
          <w:numId w:val="6"/>
        </w:numPr>
        <w:tabs>
          <w:tab w:val="left" w:pos="426"/>
        </w:tabs>
        <w:jc w:val="both"/>
        <w:rPr>
          <w:sz w:val="22"/>
          <w:szCs w:val="22"/>
        </w:rPr>
      </w:pPr>
      <w:r w:rsidRPr="00635279">
        <w:rPr>
          <w:sz w:val="22"/>
          <w:szCs w:val="22"/>
        </w:rPr>
        <w:t>Покажите особенности права общего и специального природопользования.</w:t>
      </w:r>
    </w:p>
    <w:p w:rsidR="00635279" w:rsidRPr="00635279" w:rsidRDefault="00635279" w:rsidP="00635279">
      <w:pPr>
        <w:numPr>
          <w:ilvl w:val="0"/>
          <w:numId w:val="6"/>
        </w:numPr>
        <w:tabs>
          <w:tab w:val="left" w:pos="426"/>
        </w:tabs>
        <w:jc w:val="both"/>
        <w:rPr>
          <w:sz w:val="22"/>
          <w:szCs w:val="22"/>
        </w:rPr>
      </w:pPr>
      <w:r w:rsidRPr="00635279">
        <w:rPr>
          <w:sz w:val="22"/>
          <w:szCs w:val="22"/>
        </w:rPr>
        <w:t>Сформулируйте условия возникновения и прекращения права природопользования.</w:t>
      </w:r>
    </w:p>
    <w:p w:rsidR="00635279" w:rsidRPr="00635279" w:rsidRDefault="00635279" w:rsidP="00635279">
      <w:pPr>
        <w:numPr>
          <w:ilvl w:val="0"/>
          <w:numId w:val="6"/>
        </w:numPr>
        <w:jc w:val="both"/>
        <w:rPr>
          <w:sz w:val="22"/>
          <w:szCs w:val="22"/>
        </w:rPr>
      </w:pPr>
      <w:r w:rsidRPr="00635279">
        <w:rPr>
          <w:sz w:val="22"/>
          <w:szCs w:val="22"/>
        </w:rPr>
        <w:t>Охарактеризуйте принципы государственного управления в сфере природопользования и охраны окружающей природной среды.</w:t>
      </w:r>
    </w:p>
    <w:p w:rsidR="00635279" w:rsidRPr="00635279" w:rsidRDefault="00635279" w:rsidP="00635279">
      <w:pPr>
        <w:numPr>
          <w:ilvl w:val="0"/>
          <w:numId w:val="6"/>
        </w:numPr>
        <w:jc w:val="both"/>
        <w:rPr>
          <w:sz w:val="22"/>
          <w:szCs w:val="22"/>
        </w:rPr>
      </w:pPr>
      <w:r w:rsidRPr="00635279">
        <w:rPr>
          <w:sz w:val="22"/>
          <w:szCs w:val="22"/>
        </w:rPr>
        <w:t xml:space="preserve">Дайте характеристику системы и компетенции органов государственного управления природопользованием и охраной окружающей среды. </w:t>
      </w:r>
    </w:p>
    <w:p w:rsidR="00635279" w:rsidRPr="00635279" w:rsidRDefault="00635279" w:rsidP="00635279">
      <w:pPr>
        <w:numPr>
          <w:ilvl w:val="0"/>
          <w:numId w:val="6"/>
        </w:numPr>
        <w:jc w:val="both"/>
        <w:rPr>
          <w:sz w:val="22"/>
          <w:szCs w:val="22"/>
        </w:rPr>
      </w:pPr>
      <w:r w:rsidRPr="00635279">
        <w:rPr>
          <w:sz w:val="22"/>
          <w:szCs w:val="22"/>
        </w:rPr>
        <w:t>Раскройте сущность методов государственного управления в сфере природопользования и охраны окружающей природной среды.</w:t>
      </w:r>
    </w:p>
    <w:p w:rsidR="00635279" w:rsidRPr="00635279" w:rsidRDefault="00635279" w:rsidP="00635279">
      <w:pPr>
        <w:numPr>
          <w:ilvl w:val="0"/>
          <w:numId w:val="6"/>
        </w:numPr>
        <w:jc w:val="both"/>
        <w:rPr>
          <w:sz w:val="22"/>
          <w:szCs w:val="22"/>
        </w:rPr>
      </w:pPr>
      <w:r w:rsidRPr="00635279">
        <w:rPr>
          <w:sz w:val="22"/>
          <w:szCs w:val="22"/>
        </w:rPr>
        <w:t>Раскройте и обоснуйте специфику экологического нормирования и экологического мониторинга.</w:t>
      </w:r>
    </w:p>
    <w:p w:rsidR="00635279" w:rsidRPr="00635279" w:rsidRDefault="00635279" w:rsidP="00635279">
      <w:pPr>
        <w:numPr>
          <w:ilvl w:val="0"/>
          <w:numId w:val="6"/>
        </w:numPr>
        <w:jc w:val="both"/>
        <w:rPr>
          <w:sz w:val="22"/>
          <w:szCs w:val="22"/>
        </w:rPr>
      </w:pPr>
      <w:r w:rsidRPr="00635279">
        <w:rPr>
          <w:sz w:val="22"/>
          <w:szCs w:val="22"/>
        </w:rPr>
        <w:t>Охарактеризуйте правовые основы экологической экспертизы.</w:t>
      </w:r>
    </w:p>
    <w:p w:rsidR="00635279" w:rsidRPr="00635279" w:rsidRDefault="00635279" w:rsidP="00635279">
      <w:pPr>
        <w:numPr>
          <w:ilvl w:val="0"/>
          <w:numId w:val="6"/>
        </w:numPr>
        <w:jc w:val="both"/>
        <w:rPr>
          <w:sz w:val="22"/>
          <w:szCs w:val="22"/>
        </w:rPr>
      </w:pPr>
      <w:r w:rsidRPr="00635279">
        <w:rPr>
          <w:sz w:val="22"/>
          <w:szCs w:val="22"/>
        </w:rPr>
        <w:t>Раскройте специфику правовых основ и форм экологического контроля.</w:t>
      </w:r>
    </w:p>
    <w:p w:rsidR="00635279" w:rsidRPr="00635279" w:rsidRDefault="00635279" w:rsidP="00635279">
      <w:pPr>
        <w:numPr>
          <w:ilvl w:val="0"/>
          <w:numId w:val="6"/>
        </w:numPr>
        <w:jc w:val="both"/>
        <w:rPr>
          <w:sz w:val="22"/>
          <w:szCs w:val="22"/>
        </w:rPr>
      </w:pPr>
      <w:r w:rsidRPr="00635279">
        <w:rPr>
          <w:sz w:val="22"/>
          <w:szCs w:val="22"/>
        </w:rPr>
        <w:t xml:space="preserve">Дайте понятие </w:t>
      </w:r>
      <w:proofErr w:type="gramStart"/>
      <w:r w:rsidRPr="00635279">
        <w:rPr>
          <w:sz w:val="22"/>
          <w:szCs w:val="22"/>
        </w:rPr>
        <w:t>экономического механизма</w:t>
      </w:r>
      <w:proofErr w:type="gramEnd"/>
      <w:r w:rsidRPr="00635279">
        <w:rPr>
          <w:sz w:val="22"/>
          <w:szCs w:val="22"/>
        </w:rPr>
        <w:t xml:space="preserve"> обеспечения природопользования и охраны окружающей среды.</w:t>
      </w:r>
    </w:p>
    <w:p w:rsidR="00635279" w:rsidRPr="00635279" w:rsidRDefault="00635279" w:rsidP="00635279">
      <w:pPr>
        <w:numPr>
          <w:ilvl w:val="0"/>
          <w:numId w:val="6"/>
        </w:numPr>
        <w:jc w:val="both"/>
        <w:rPr>
          <w:sz w:val="22"/>
          <w:szCs w:val="22"/>
        </w:rPr>
      </w:pPr>
      <w:r w:rsidRPr="00635279">
        <w:rPr>
          <w:sz w:val="22"/>
          <w:szCs w:val="22"/>
        </w:rPr>
        <w:t>Сформулируйте критерии экологических требований к деятельности предприятий.</w:t>
      </w:r>
    </w:p>
    <w:p w:rsidR="00635279" w:rsidRPr="00635279" w:rsidRDefault="00635279" w:rsidP="00635279">
      <w:pPr>
        <w:numPr>
          <w:ilvl w:val="0"/>
          <w:numId w:val="6"/>
        </w:numPr>
        <w:jc w:val="both"/>
        <w:rPr>
          <w:sz w:val="22"/>
          <w:szCs w:val="22"/>
        </w:rPr>
      </w:pPr>
      <w:r w:rsidRPr="00635279">
        <w:rPr>
          <w:sz w:val="22"/>
          <w:szCs w:val="22"/>
        </w:rPr>
        <w:t xml:space="preserve">Раскройте особенности экологических правонарушений. </w:t>
      </w:r>
    </w:p>
    <w:p w:rsidR="00635279" w:rsidRPr="00635279" w:rsidRDefault="00635279" w:rsidP="00635279">
      <w:pPr>
        <w:numPr>
          <w:ilvl w:val="0"/>
          <w:numId w:val="6"/>
        </w:numPr>
        <w:jc w:val="both"/>
        <w:rPr>
          <w:sz w:val="22"/>
          <w:szCs w:val="22"/>
        </w:rPr>
      </w:pPr>
      <w:r w:rsidRPr="00635279">
        <w:rPr>
          <w:sz w:val="22"/>
          <w:szCs w:val="22"/>
        </w:rPr>
        <w:t>Сформулируйте критерии разграничения экологических проступков и преступлений.</w:t>
      </w:r>
    </w:p>
    <w:p w:rsidR="00635279" w:rsidRPr="00635279" w:rsidRDefault="00635279" w:rsidP="00635279">
      <w:pPr>
        <w:numPr>
          <w:ilvl w:val="0"/>
          <w:numId w:val="6"/>
        </w:numPr>
        <w:jc w:val="both"/>
        <w:rPr>
          <w:sz w:val="22"/>
          <w:szCs w:val="22"/>
        </w:rPr>
      </w:pPr>
      <w:r w:rsidRPr="00635279">
        <w:rPr>
          <w:sz w:val="22"/>
          <w:szCs w:val="22"/>
        </w:rPr>
        <w:t>Раскройте особенности административной ответственности за экологические правонарушения.</w:t>
      </w:r>
    </w:p>
    <w:p w:rsidR="00635279" w:rsidRPr="00635279" w:rsidRDefault="00635279" w:rsidP="00635279">
      <w:pPr>
        <w:numPr>
          <w:ilvl w:val="0"/>
          <w:numId w:val="6"/>
        </w:numPr>
        <w:jc w:val="both"/>
        <w:rPr>
          <w:sz w:val="22"/>
          <w:szCs w:val="22"/>
        </w:rPr>
      </w:pPr>
      <w:r w:rsidRPr="00635279">
        <w:rPr>
          <w:sz w:val="22"/>
          <w:szCs w:val="22"/>
        </w:rPr>
        <w:t>Раскройте особенности уголовной ответственности за экологические преступления.</w:t>
      </w:r>
    </w:p>
    <w:p w:rsidR="00635279" w:rsidRPr="00635279" w:rsidRDefault="00635279" w:rsidP="00635279">
      <w:pPr>
        <w:numPr>
          <w:ilvl w:val="0"/>
          <w:numId w:val="6"/>
        </w:numPr>
        <w:jc w:val="both"/>
        <w:rPr>
          <w:sz w:val="22"/>
          <w:szCs w:val="22"/>
        </w:rPr>
      </w:pPr>
      <w:r w:rsidRPr="00635279">
        <w:rPr>
          <w:sz w:val="22"/>
          <w:szCs w:val="22"/>
        </w:rPr>
        <w:t>Раскройте особенности гражданско-правовой ответственности за экологические правонарушения.</w:t>
      </w:r>
    </w:p>
    <w:p w:rsidR="00635279" w:rsidRPr="00635279" w:rsidRDefault="00635279" w:rsidP="00635279">
      <w:pPr>
        <w:numPr>
          <w:ilvl w:val="0"/>
          <w:numId w:val="6"/>
        </w:numPr>
        <w:jc w:val="both"/>
        <w:rPr>
          <w:sz w:val="22"/>
          <w:szCs w:val="22"/>
        </w:rPr>
      </w:pPr>
      <w:r w:rsidRPr="00635279">
        <w:rPr>
          <w:sz w:val="22"/>
          <w:szCs w:val="22"/>
        </w:rPr>
        <w:t>Раскройте и обоснуйте специфику возмещения вреда, причиненного окружающей среде.</w:t>
      </w:r>
    </w:p>
    <w:p w:rsidR="00635279" w:rsidRPr="00635279" w:rsidRDefault="00635279" w:rsidP="00635279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635279">
        <w:rPr>
          <w:sz w:val="22"/>
          <w:szCs w:val="22"/>
        </w:rPr>
        <w:t xml:space="preserve">Охарактеризуйте недра как объект эколого-правовых отношений. </w:t>
      </w:r>
    </w:p>
    <w:p w:rsidR="00635279" w:rsidRPr="00635279" w:rsidRDefault="00635279" w:rsidP="00635279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635279">
        <w:rPr>
          <w:sz w:val="22"/>
          <w:szCs w:val="22"/>
        </w:rPr>
        <w:t xml:space="preserve">Раскройте специфику права </w:t>
      </w:r>
      <w:proofErr w:type="spellStart"/>
      <w:r w:rsidRPr="00635279">
        <w:rPr>
          <w:sz w:val="22"/>
          <w:szCs w:val="22"/>
        </w:rPr>
        <w:t>недропользования</w:t>
      </w:r>
      <w:proofErr w:type="spellEnd"/>
      <w:r w:rsidRPr="00635279">
        <w:rPr>
          <w:sz w:val="22"/>
          <w:szCs w:val="22"/>
        </w:rPr>
        <w:t xml:space="preserve"> и его видов, государственного управления фондом недр. </w:t>
      </w:r>
    </w:p>
    <w:p w:rsidR="00635279" w:rsidRPr="00635279" w:rsidRDefault="00635279" w:rsidP="00635279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635279">
        <w:rPr>
          <w:sz w:val="22"/>
          <w:szCs w:val="22"/>
        </w:rPr>
        <w:t>Раскройте особенности юридической ответственности за нарушение законодательства о недрах.</w:t>
      </w:r>
    </w:p>
    <w:p w:rsidR="00635279" w:rsidRPr="00635279" w:rsidRDefault="00635279" w:rsidP="00635279">
      <w:pPr>
        <w:numPr>
          <w:ilvl w:val="0"/>
          <w:numId w:val="6"/>
        </w:numPr>
        <w:jc w:val="both"/>
        <w:rPr>
          <w:sz w:val="22"/>
          <w:szCs w:val="22"/>
        </w:rPr>
      </w:pPr>
      <w:r w:rsidRPr="00635279">
        <w:rPr>
          <w:sz w:val="22"/>
          <w:szCs w:val="22"/>
        </w:rPr>
        <w:t xml:space="preserve">Охарактеризуйте водные объекты как объект эколого-правовых отношений. </w:t>
      </w:r>
    </w:p>
    <w:p w:rsidR="00635279" w:rsidRPr="00635279" w:rsidRDefault="00635279" w:rsidP="00635279">
      <w:pPr>
        <w:numPr>
          <w:ilvl w:val="0"/>
          <w:numId w:val="6"/>
        </w:numPr>
        <w:jc w:val="both"/>
        <w:rPr>
          <w:sz w:val="22"/>
          <w:szCs w:val="22"/>
        </w:rPr>
      </w:pPr>
      <w:r w:rsidRPr="00635279">
        <w:rPr>
          <w:sz w:val="22"/>
          <w:szCs w:val="22"/>
        </w:rPr>
        <w:t xml:space="preserve">Раскройте специфику права водопользования и его видов. </w:t>
      </w:r>
    </w:p>
    <w:p w:rsidR="00635279" w:rsidRPr="00635279" w:rsidRDefault="00635279" w:rsidP="00635279">
      <w:pPr>
        <w:numPr>
          <w:ilvl w:val="0"/>
          <w:numId w:val="6"/>
        </w:numPr>
        <w:jc w:val="both"/>
        <w:rPr>
          <w:sz w:val="22"/>
          <w:szCs w:val="22"/>
        </w:rPr>
      </w:pPr>
      <w:r w:rsidRPr="00635279">
        <w:rPr>
          <w:sz w:val="22"/>
          <w:szCs w:val="22"/>
        </w:rPr>
        <w:t>Раскройте особенности юридической ответственности за нарушение водного законодательства.</w:t>
      </w:r>
    </w:p>
    <w:p w:rsidR="00635279" w:rsidRPr="00635279" w:rsidRDefault="00635279" w:rsidP="00635279">
      <w:pPr>
        <w:numPr>
          <w:ilvl w:val="0"/>
          <w:numId w:val="6"/>
        </w:numPr>
        <w:jc w:val="both"/>
        <w:rPr>
          <w:sz w:val="22"/>
          <w:szCs w:val="22"/>
        </w:rPr>
      </w:pPr>
      <w:r w:rsidRPr="00635279">
        <w:rPr>
          <w:sz w:val="22"/>
          <w:szCs w:val="22"/>
        </w:rPr>
        <w:t xml:space="preserve">Охарактеризуйте лес как объект эколого-правовых отношений. </w:t>
      </w:r>
    </w:p>
    <w:p w:rsidR="00635279" w:rsidRPr="00635279" w:rsidRDefault="00635279" w:rsidP="00635279">
      <w:pPr>
        <w:numPr>
          <w:ilvl w:val="0"/>
          <w:numId w:val="6"/>
        </w:numPr>
        <w:jc w:val="both"/>
        <w:rPr>
          <w:sz w:val="22"/>
          <w:szCs w:val="22"/>
        </w:rPr>
      </w:pPr>
      <w:r w:rsidRPr="00635279">
        <w:rPr>
          <w:sz w:val="22"/>
          <w:szCs w:val="22"/>
        </w:rPr>
        <w:t xml:space="preserve">Раскройте специфику права лесопользования и его видов. </w:t>
      </w:r>
    </w:p>
    <w:p w:rsidR="00635279" w:rsidRPr="00635279" w:rsidRDefault="00635279" w:rsidP="00635279">
      <w:pPr>
        <w:numPr>
          <w:ilvl w:val="0"/>
          <w:numId w:val="6"/>
        </w:numPr>
        <w:jc w:val="both"/>
        <w:rPr>
          <w:sz w:val="22"/>
          <w:szCs w:val="22"/>
        </w:rPr>
      </w:pPr>
      <w:r w:rsidRPr="00635279">
        <w:rPr>
          <w:sz w:val="22"/>
          <w:szCs w:val="22"/>
        </w:rPr>
        <w:t>Раскройте особенности юридической ответственности за нарушение лесного законодательства.</w:t>
      </w:r>
    </w:p>
    <w:p w:rsidR="00635279" w:rsidRPr="00635279" w:rsidRDefault="00635279" w:rsidP="00635279">
      <w:pPr>
        <w:numPr>
          <w:ilvl w:val="0"/>
          <w:numId w:val="6"/>
        </w:numPr>
        <w:jc w:val="both"/>
        <w:rPr>
          <w:sz w:val="22"/>
          <w:szCs w:val="22"/>
        </w:rPr>
      </w:pPr>
      <w:r w:rsidRPr="00635279">
        <w:rPr>
          <w:sz w:val="22"/>
          <w:szCs w:val="22"/>
        </w:rPr>
        <w:t xml:space="preserve">Охарактеризуйте животный мир как объект эколого-правовых отношений. </w:t>
      </w:r>
    </w:p>
    <w:p w:rsidR="00635279" w:rsidRPr="00635279" w:rsidRDefault="00635279" w:rsidP="00635279">
      <w:pPr>
        <w:numPr>
          <w:ilvl w:val="0"/>
          <w:numId w:val="6"/>
        </w:numPr>
        <w:jc w:val="both"/>
        <w:rPr>
          <w:sz w:val="22"/>
          <w:szCs w:val="22"/>
        </w:rPr>
      </w:pPr>
      <w:r w:rsidRPr="00635279">
        <w:rPr>
          <w:sz w:val="22"/>
          <w:szCs w:val="22"/>
        </w:rPr>
        <w:t>Раскройте специфику права пользования животным миром.</w:t>
      </w:r>
    </w:p>
    <w:p w:rsidR="00635279" w:rsidRPr="00635279" w:rsidRDefault="00635279" w:rsidP="00635279">
      <w:pPr>
        <w:numPr>
          <w:ilvl w:val="0"/>
          <w:numId w:val="6"/>
        </w:numPr>
        <w:jc w:val="both"/>
        <w:rPr>
          <w:sz w:val="22"/>
          <w:szCs w:val="22"/>
        </w:rPr>
      </w:pPr>
      <w:r w:rsidRPr="00635279">
        <w:rPr>
          <w:sz w:val="22"/>
          <w:szCs w:val="22"/>
        </w:rPr>
        <w:t>Раскройте и обоснуйте специфику правовой охраны животного мира. Покажите значение Красной Книги.</w:t>
      </w:r>
    </w:p>
    <w:p w:rsidR="00635279" w:rsidRPr="00635279" w:rsidRDefault="00635279" w:rsidP="00635279">
      <w:pPr>
        <w:numPr>
          <w:ilvl w:val="0"/>
          <w:numId w:val="6"/>
        </w:numPr>
        <w:jc w:val="both"/>
        <w:rPr>
          <w:sz w:val="22"/>
          <w:szCs w:val="22"/>
        </w:rPr>
      </w:pPr>
      <w:r w:rsidRPr="00635279">
        <w:rPr>
          <w:sz w:val="22"/>
          <w:szCs w:val="22"/>
        </w:rPr>
        <w:t xml:space="preserve">Охарактеризуйте атмосферный воздух как объект эколого-правовых отношений. </w:t>
      </w:r>
    </w:p>
    <w:p w:rsidR="00635279" w:rsidRPr="00635279" w:rsidRDefault="00635279" w:rsidP="00635279">
      <w:pPr>
        <w:numPr>
          <w:ilvl w:val="0"/>
          <w:numId w:val="6"/>
        </w:numPr>
        <w:jc w:val="both"/>
        <w:rPr>
          <w:sz w:val="22"/>
          <w:szCs w:val="22"/>
        </w:rPr>
      </w:pPr>
      <w:r w:rsidRPr="00635279">
        <w:rPr>
          <w:sz w:val="22"/>
          <w:szCs w:val="22"/>
        </w:rPr>
        <w:t>Покажите значение государственного контроля в области охраны атмосферного воздуха.</w:t>
      </w:r>
    </w:p>
    <w:p w:rsidR="00635279" w:rsidRPr="00635279" w:rsidRDefault="00635279" w:rsidP="00635279">
      <w:pPr>
        <w:numPr>
          <w:ilvl w:val="0"/>
          <w:numId w:val="6"/>
        </w:numPr>
        <w:jc w:val="both"/>
        <w:rPr>
          <w:sz w:val="22"/>
          <w:szCs w:val="22"/>
        </w:rPr>
      </w:pPr>
      <w:r w:rsidRPr="00635279">
        <w:rPr>
          <w:sz w:val="22"/>
          <w:szCs w:val="22"/>
        </w:rPr>
        <w:t xml:space="preserve">Раскройте особенности юридической ответственности за нарушение законодательства об охране атмосферного воздуха. </w:t>
      </w:r>
    </w:p>
    <w:p w:rsidR="00635279" w:rsidRPr="00635279" w:rsidRDefault="00635279" w:rsidP="00635279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635279">
        <w:rPr>
          <w:sz w:val="22"/>
          <w:szCs w:val="22"/>
        </w:rPr>
        <w:t>Покажите значение охраны окружающей среды в населенных пунктах.</w:t>
      </w:r>
    </w:p>
    <w:p w:rsidR="00635279" w:rsidRPr="00635279" w:rsidRDefault="00635279" w:rsidP="00635279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635279">
        <w:rPr>
          <w:sz w:val="22"/>
          <w:szCs w:val="22"/>
        </w:rPr>
        <w:t>Дайте понятие особо охраняемых природных территорий и покажите особенности их правового режима.</w:t>
      </w:r>
    </w:p>
    <w:p w:rsidR="00635279" w:rsidRPr="00635279" w:rsidRDefault="00635279" w:rsidP="00635279">
      <w:pPr>
        <w:numPr>
          <w:ilvl w:val="0"/>
          <w:numId w:val="6"/>
        </w:numPr>
        <w:jc w:val="both"/>
        <w:rPr>
          <w:sz w:val="22"/>
          <w:szCs w:val="22"/>
        </w:rPr>
      </w:pPr>
      <w:r w:rsidRPr="00635279">
        <w:rPr>
          <w:sz w:val="22"/>
          <w:szCs w:val="22"/>
        </w:rPr>
        <w:t xml:space="preserve">Раскройте особенности юридической ответственности за нарушение законодательства об охраняемых природных территориях. </w:t>
      </w:r>
    </w:p>
    <w:p w:rsidR="00635279" w:rsidRPr="00635279" w:rsidRDefault="00635279" w:rsidP="00635279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635279">
        <w:rPr>
          <w:sz w:val="22"/>
          <w:szCs w:val="22"/>
        </w:rPr>
        <w:t>Докажите необходимость международного сотрудничества в сфере охраны окружающей среды.</w:t>
      </w:r>
    </w:p>
    <w:p w:rsidR="00E42837" w:rsidRPr="006F7D65" w:rsidRDefault="006D16FB" w:rsidP="006D16FB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r w:rsidR="00E42837" w:rsidRPr="006F7D65">
        <w:rPr>
          <w:b/>
          <w:sz w:val="24"/>
          <w:szCs w:val="24"/>
        </w:rPr>
        <w:lastRenderedPageBreak/>
        <w:t>Литература по курсу</w:t>
      </w:r>
    </w:p>
    <w:p w:rsidR="006F7D65" w:rsidRPr="006F7D65" w:rsidRDefault="006F7D65" w:rsidP="006F7D65">
      <w:pPr>
        <w:ind w:firstLine="567"/>
        <w:jc w:val="center"/>
        <w:rPr>
          <w:b/>
          <w:snapToGrid w:val="0"/>
          <w:sz w:val="24"/>
          <w:szCs w:val="24"/>
        </w:rPr>
      </w:pPr>
      <w:r w:rsidRPr="006F7D65">
        <w:rPr>
          <w:b/>
          <w:snapToGrid w:val="0"/>
          <w:sz w:val="24"/>
          <w:szCs w:val="24"/>
        </w:rPr>
        <w:t>а) Нормативно-правовые акты</w:t>
      </w:r>
    </w:p>
    <w:p w:rsidR="006F7D65" w:rsidRPr="006F7D65" w:rsidRDefault="006F7D65" w:rsidP="006F7D65">
      <w:pPr>
        <w:pStyle w:val="2"/>
        <w:numPr>
          <w:ilvl w:val="0"/>
          <w:numId w:val="7"/>
        </w:numPr>
        <w:tabs>
          <w:tab w:val="num" w:pos="284"/>
        </w:tabs>
        <w:ind w:left="284" w:hanging="284"/>
        <w:rPr>
          <w:szCs w:val="24"/>
        </w:rPr>
      </w:pPr>
      <w:r w:rsidRPr="006F7D65">
        <w:rPr>
          <w:szCs w:val="24"/>
        </w:rPr>
        <w:t>Конституция Российской Федерации (принята всенародным голосован</w:t>
      </w:r>
      <w:r w:rsidRPr="006F7D65">
        <w:rPr>
          <w:szCs w:val="24"/>
        </w:rPr>
        <w:t>и</w:t>
      </w:r>
      <w:r w:rsidRPr="006F7D65">
        <w:rPr>
          <w:szCs w:val="24"/>
        </w:rPr>
        <w:t>ем 12.12.1993)</w:t>
      </w:r>
    </w:p>
    <w:p w:rsidR="006F7D65" w:rsidRPr="006F7D65" w:rsidRDefault="006F7D65" w:rsidP="006F7D65">
      <w:pPr>
        <w:pStyle w:val="a5"/>
        <w:numPr>
          <w:ilvl w:val="0"/>
          <w:numId w:val="7"/>
        </w:numPr>
        <w:tabs>
          <w:tab w:val="clear" w:pos="340"/>
          <w:tab w:val="clear" w:pos="720"/>
          <w:tab w:val="num" w:pos="284"/>
          <w:tab w:val="left" w:pos="360"/>
        </w:tabs>
        <w:ind w:left="284" w:hanging="284"/>
        <w:rPr>
          <w:sz w:val="24"/>
          <w:szCs w:val="24"/>
        </w:rPr>
      </w:pPr>
      <w:r w:rsidRPr="006F7D65">
        <w:rPr>
          <w:sz w:val="24"/>
          <w:szCs w:val="24"/>
        </w:rPr>
        <w:t>Земельный кодекс Российской Федерации от 25.10.2001 № 136-ФЗ</w:t>
      </w:r>
    </w:p>
    <w:p w:rsidR="006F7D65" w:rsidRPr="006F7D65" w:rsidRDefault="006F7D65" w:rsidP="006F7D65">
      <w:pPr>
        <w:numPr>
          <w:ilvl w:val="0"/>
          <w:numId w:val="7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F7D65">
        <w:rPr>
          <w:sz w:val="24"/>
          <w:szCs w:val="24"/>
        </w:rPr>
        <w:t>Лесной кодекс Российской Федерации от 04.12.2006 № 200-ФЗ</w:t>
      </w:r>
    </w:p>
    <w:p w:rsidR="006F7D65" w:rsidRPr="006F7D65" w:rsidRDefault="006F7D65" w:rsidP="006F7D65">
      <w:pPr>
        <w:numPr>
          <w:ilvl w:val="0"/>
          <w:numId w:val="7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F7D65">
        <w:rPr>
          <w:sz w:val="24"/>
          <w:szCs w:val="24"/>
        </w:rPr>
        <w:t>Водный кодекс Российской Федерации от 03.06.2006 № 74-ФЗ.</w:t>
      </w:r>
    </w:p>
    <w:p w:rsidR="006F7D65" w:rsidRPr="006F7D65" w:rsidRDefault="006F7D65" w:rsidP="006F7D65">
      <w:pPr>
        <w:numPr>
          <w:ilvl w:val="0"/>
          <w:numId w:val="7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F7D65">
        <w:rPr>
          <w:rFonts w:cs="Arial"/>
          <w:sz w:val="24"/>
          <w:szCs w:val="24"/>
        </w:rPr>
        <w:t>Градостроительный кодекс Российской Федерации от 29.12.2004 № 190-ФЗ</w:t>
      </w:r>
    </w:p>
    <w:p w:rsidR="006F7D65" w:rsidRPr="006F7D65" w:rsidRDefault="006F7D65" w:rsidP="006F7D65">
      <w:pPr>
        <w:numPr>
          <w:ilvl w:val="0"/>
          <w:numId w:val="7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F7D65">
        <w:rPr>
          <w:sz w:val="24"/>
          <w:szCs w:val="24"/>
        </w:rPr>
        <w:t>Кодекс Российской Федерации об административных  правонарушениях от 30.12.2001 № 195-ФЗ</w:t>
      </w:r>
    </w:p>
    <w:p w:rsidR="006F7D65" w:rsidRPr="006F7D65" w:rsidRDefault="006F7D65" w:rsidP="006F7D65">
      <w:pPr>
        <w:numPr>
          <w:ilvl w:val="0"/>
          <w:numId w:val="7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F7D65">
        <w:rPr>
          <w:sz w:val="24"/>
          <w:szCs w:val="24"/>
        </w:rPr>
        <w:t>Уголовный кодекс Российской Федерации от 13.06.1996 № 63-ФЗ.</w:t>
      </w:r>
    </w:p>
    <w:p w:rsidR="006F7D65" w:rsidRPr="006F7D65" w:rsidRDefault="006F7D65" w:rsidP="006F7D65">
      <w:pPr>
        <w:numPr>
          <w:ilvl w:val="0"/>
          <w:numId w:val="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6F7D65">
        <w:rPr>
          <w:sz w:val="24"/>
          <w:szCs w:val="24"/>
        </w:rPr>
        <w:t>Федеральный закон от 21.02.1992 № 2395-1 «О недрах»</w:t>
      </w:r>
    </w:p>
    <w:p w:rsidR="006F7D65" w:rsidRPr="006F7D65" w:rsidRDefault="006F7D65" w:rsidP="006F7D65">
      <w:pPr>
        <w:pStyle w:val="20"/>
        <w:numPr>
          <w:ilvl w:val="0"/>
          <w:numId w:val="7"/>
        </w:numPr>
        <w:tabs>
          <w:tab w:val="num" w:pos="426"/>
        </w:tabs>
        <w:ind w:left="426" w:hanging="426"/>
        <w:rPr>
          <w:szCs w:val="24"/>
        </w:rPr>
      </w:pPr>
      <w:r w:rsidRPr="006F7D65">
        <w:rPr>
          <w:szCs w:val="24"/>
        </w:rPr>
        <w:t>Федеральный закон от 21.12.1994 № 68-ФЗ «О защите населения и терр</w:t>
      </w:r>
      <w:r w:rsidRPr="006F7D65">
        <w:rPr>
          <w:szCs w:val="24"/>
        </w:rPr>
        <w:t>и</w:t>
      </w:r>
      <w:r w:rsidRPr="006F7D65">
        <w:rPr>
          <w:szCs w:val="24"/>
        </w:rPr>
        <w:t>торий от чрезвычайных ситу</w:t>
      </w:r>
      <w:r w:rsidRPr="006F7D65">
        <w:rPr>
          <w:szCs w:val="24"/>
        </w:rPr>
        <w:t>а</w:t>
      </w:r>
      <w:r w:rsidRPr="006F7D65">
        <w:rPr>
          <w:szCs w:val="24"/>
        </w:rPr>
        <w:t>ций природного и техногенного характера»</w:t>
      </w:r>
    </w:p>
    <w:p w:rsidR="006F7D65" w:rsidRPr="006F7D65" w:rsidRDefault="006F7D65" w:rsidP="006F7D65">
      <w:pPr>
        <w:pStyle w:val="20"/>
        <w:numPr>
          <w:ilvl w:val="0"/>
          <w:numId w:val="7"/>
        </w:numPr>
        <w:tabs>
          <w:tab w:val="num" w:pos="426"/>
        </w:tabs>
        <w:ind w:left="426" w:hanging="426"/>
        <w:rPr>
          <w:szCs w:val="24"/>
        </w:rPr>
      </w:pPr>
      <w:r w:rsidRPr="006F7D65">
        <w:rPr>
          <w:rFonts w:cs="Arial"/>
          <w:szCs w:val="24"/>
        </w:rPr>
        <w:t xml:space="preserve">Федеральный закон </w:t>
      </w:r>
      <w:r w:rsidRPr="006F7D65">
        <w:rPr>
          <w:szCs w:val="24"/>
        </w:rPr>
        <w:t xml:space="preserve">от 14.03.1995 </w:t>
      </w:r>
      <w:r w:rsidRPr="006F7D65">
        <w:rPr>
          <w:rFonts w:cs="Arial"/>
          <w:szCs w:val="24"/>
        </w:rPr>
        <w:t>№</w:t>
      </w:r>
      <w:r w:rsidRPr="006F7D65">
        <w:rPr>
          <w:szCs w:val="24"/>
        </w:rPr>
        <w:t>33-ФЗ «Об особо охраняемых природных территор</w:t>
      </w:r>
      <w:r w:rsidRPr="006F7D65">
        <w:rPr>
          <w:szCs w:val="24"/>
        </w:rPr>
        <w:t>и</w:t>
      </w:r>
      <w:r w:rsidRPr="006F7D65">
        <w:rPr>
          <w:szCs w:val="24"/>
        </w:rPr>
        <w:t>ях»</w:t>
      </w:r>
    </w:p>
    <w:p w:rsidR="006F7D65" w:rsidRPr="006F7D65" w:rsidRDefault="006F7D65" w:rsidP="006F7D65">
      <w:pPr>
        <w:pStyle w:val="20"/>
        <w:numPr>
          <w:ilvl w:val="0"/>
          <w:numId w:val="7"/>
        </w:numPr>
        <w:tabs>
          <w:tab w:val="num" w:pos="426"/>
        </w:tabs>
        <w:ind w:left="426" w:hanging="426"/>
        <w:rPr>
          <w:szCs w:val="24"/>
        </w:rPr>
      </w:pPr>
      <w:r w:rsidRPr="006F7D65">
        <w:rPr>
          <w:szCs w:val="24"/>
        </w:rPr>
        <w:t>Федеральный закон от 24.04.1995 № 52-ФЗ  «О  животном мире»</w:t>
      </w:r>
    </w:p>
    <w:p w:rsidR="006F7D65" w:rsidRPr="006F7D65" w:rsidRDefault="006F7D65" w:rsidP="006F7D65">
      <w:pPr>
        <w:pStyle w:val="20"/>
        <w:numPr>
          <w:ilvl w:val="0"/>
          <w:numId w:val="7"/>
        </w:numPr>
        <w:tabs>
          <w:tab w:val="num" w:pos="426"/>
        </w:tabs>
        <w:ind w:left="426" w:hanging="426"/>
        <w:rPr>
          <w:szCs w:val="24"/>
        </w:rPr>
      </w:pPr>
      <w:r w:rsidRPr="006F7D65">
        <w:rPr>
          <w:szCs w:val="24"/>
        </w:rPr>
        <w:t>Федеральный закон от 23.11.1995 № 174-ФЗ «Об экологической эксперт</w:t>
      </w:r>
      <w:r w:rsidRPr="006F7D65">
        <w:rPr>
          <w:szCs w:val="24"/>
        </w:rPr>
        <w:t>и</w:t>
      </w:r>
      <w:r w:rsidRPr="006F7D65">
        <w:rPr>
          <w:szCs w:val="24"/>
        </w:rPr>
        <w:t>зе»</w:t>
      </w:r>
    </w:p>
    <w:p w:rsidR="006F7D65" w:rsidRPr="006F7D65" w:rsidRDefault="006F7D65" w:rsidP="006F7D65">
      <w:pPr>
        <w:pStyle w:val="20"/>
        <w:numPr>
          <w:ilvl w:val="0"/>
          <w:numId w:val="7"/>
        </w:numPr>
        <w:tabs>
          <w:tab w:val="num" w:pos="426"/>
        </w:tabs>
        <w:ind w:left="426" w:hanging="426"/>
        <w:rPr>
          <w:szCs w:val="24"/>
        </w:rPr>
      </w:pPr>
      <w:r w:rsidRPr="006F7D65">
        <w:rPr>
          <w:rFonts w:cs="Arial"/>
          <w:szCs w:val="24"/>
        </w:rPr>
        <w:t xml:space="preserve">Федеральный закон </w:t>
      </w:r>
      <w:r w:rsidRPr="006F7D65">
        <w:rPr>
          <w:szCs w:val="24"/>
        </w:rPr>
        <w:t xml:space="preserve">от 30.12.1995 </w:t>
      </w:r>
      <w:r w:rsidRPr="006F7D65">
        <w:rPr>
          <w:rFonts w:cs="Arial"/>
          <w:szCs w:val="24"/>
        </w:rPr>
        <w:t>№</w:t>
      </w:r>
      <w:r w:rsidRPr="006F7D65">
        <w:rPr>
          <w:szCs w:val="24"/>
        </w:rPr>
        <w:t xml:space="preserve">225-ФЗ «О </w:t>
      </w:r>
      <w:proofErr w:type="gramStart"/>
      <w:r w:rsidRPr="006F7D65">
        <w:rPr>
          <w:szCs w:val="24"/>
        </w:rPr>
        <w:t>соглашениях</w:t>
      </w:r>
      <w:proofErr w:type="gramEnd"/>
      <w:r w:rsidRPr="006F7D65">
        <w:rPr>
          <w:szCs w:val="24"/>
        </w:rPr>
        <w:t xml:space="preserve"> о разделе продукции»</w:t>
      </w:r>
    </w:p>
    <w:p w:rsidR="006F7D65" w:rsidRPr="006F7D65" w:rsidRDefault="006F7D65" w:rsidP="006F7D65">
      <w:pPr>
        <w:pStyle w:val="20"/>
        <w:numPr>
          <w:ilvl w:val="0"/>
          <w:numId w:val="7"/>
        </w:numPr>
        <w:tabs>
          <w:tab w:val="num" w:pos="426"/>
        </w:tabs>
        <w:ind w:left="426" w:hanging="426"/>
        <w:rPr>
          <w:szCs w:val="24"/>
        </w:rPr>
      </w:pPr>
      <w:r w:rsidRPr="006F7D65">
        <w:rPr>
          <w:szCs w:val="24"/>
        </w:rPr>
        <w:t>Федеральный закон от 20 июня 1997 года № 116-ФЗ «О промышленной безопасности опасных производственных объе</w:t>
      </w:r>
      <w:r w:rsidRPr="006F7D65">
        <w:rPr>
          <w:szCs w:val="24"/>
        </w:rPr>
        <w:t>к</w:t>
      </w:r>
      <w:r w:rsidRPr="006F7D65">
        <w:rPr>
          <w:szCs w:val="24"/>
        </w:rPr>
        <w:t>тов».</w:t>
      </w:r>
    </w:p>
    <w:p w:rsidR="006F7D65" w:rsidRPr="006F7D65" w:rsidRDefault="006F7D65" w:rsidP="006F7D65">
      <w:pPr>
        <w:numPr>
          <w:ilvl w:val="0"/>
          <w:numId w:val="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6F7D65">
        <w:rPr>
          <w:sz w:val="24"/>
          <w:szCs w:val="24"/>
        </w:rPr>
        <w:t>Федеральный закон от 30.03.1999 № 52-ФЗ «О санитарно-эпидемиологическом благополучии насел</w:t>
      </w:r>
      <w:r w:rsidRPr="006F7D65">
        <w:rPr>
          <w:sz w:val="24"/>
          <w:szCs w:val="24"/>
        </w:rPr>
        <w:t>е</w:t>
      </w:r>
      <w:r w:rsidRPr="006F7D65">
        <w:rPr>
          <w:sz w:val="24"/>
          <w:szCs w:val="24"/>
        </w:rPr>
        <w:t>ния»</w:t>
      </w:r>
    </w:p>
    <w:p w:rsidR="006F7D65" w:rsidRPr="006F7D65" w:rsidRDefault="006F7D65" w:rsidP="006F7D65">
      <w:pPr>
        <w:numPr>
          <w:ilvl w:val="0"/>
          <w:numId w:val="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6F7D65">
        <w:rPr>
          <w:sz w:val="24"/>
          <w:szCs w:val="24"/>
        </w:rPr>
        <w:t>Федеральный закон от 04.05.1999 № 96-ФЗ «Об охране атмосферного во</w:t>
      </w:r>
      <w:r w:rsidRPr="006F7D65">
        <w:rPr>
          <w:sz w:val="24"/>
          <w:szCs w:val="24"/>
        </w:rPr>
        <w:t>з</w:t>
      </w:r>
      <w:r w:rsidRPr="006F7D65">
        <w:rPr>
          <w:sz w:val="24"/>
          <w:szCs w:val="24"/>
        </w:rPr>
        <w:t>духа»</w:t>
      </w:r>
    </w:p>
    <w:p w:rsidR="006F7D65" w:rsidRPr="006F7D65" w:rsidRDefault="006F7D65" w:rsidP="006F7D65">
      <w:pPr>
        <w:pStyle w:val="20"/>
        <w:numPr>
          <w:ilvl w:val="0"/>
          <w:numId w:val="7"/>
        </w:numPr>
        <w:tabs>
          <w:tab w:val="num" w:pos="426"/>
        </w:tabs>
        <w:ind w:left="426" w:hanging="426"/>
        <w:rPr>
          <w:szCs w:val="24"/>
        </w:rPr>
      </w:pPr>
      <w:r w:rsidRPr="006F7D65">
        <w:rPr>
          <w:szCs w:val="24"/>
        </w:rPr>
        <w:t>Федеральный закон от 24.06.1998 № 89-ФЗ «Об отходах производства и п</w:t>
      </w:r>
      <w:r w:rsidRPr="006F7D65">
        <w:rPr>
          <w:szCs w:val="24"/>
        </w:rPr>
        <w:t>о</w:t>
      </w:r>
      <w:r w:rsidRPr="006F7D65">
        <w:rPr>
          <w:szCs w:val="24"/>
        </w:rPr>
        <w:t>требления»</w:t>
      </w:r>
    </w:p>
    <w:p w:rsidR="006F7D65" w:rsidRPr="006F7D65" w:rsidRDefault="006F7D65" w:rsidP="006F7D65">
      <w:pPr>
        <w:numPr>
          <w:ilvl w:val="0"/>
          <w:numId w:val="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6F7D65">
        <w:rPr>
          <w:sz w:val="24"/>
          <w:szCs w:val="24"/>
        </w:rPr>
        <w:t>Федеральный закон от 10.01.2002 № 7-ФЗ «Об охране окружающей ср</w:t>
      </w:r>
      <w:r w:rsidRPr="006F7D65">
        <w:rPr>
          <w:sz w:val="24"/>
          <w:szCs w:val="24"/>
        </w:rPr>
        <w:t>е</w:t>
      </w:r>
      <w:r w:rsidRPr="006F7D65">
        <w:rPr>
          <w:sz w:val="24"/>
          <w:szCs w:val="24"/>
        </w:rPr>
        <w:t>ды»</w:t>
      </w:r>
    </w:p>
    <w:p w:rsidR="006F7D65" w:rsidRPr="006F7D65" w:rsidRDefault="006F7D65" w:rsidP="006F7D6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F7D65">
        <w:rPr>
          <w:sz w:val="24"/>
          <w:szCs w:val="24"/>
        </w:rPr>
        <w:t>Экологическая доктрина Российской Федерации.</w:t>
      </w:r>
      <w:r w:rsidRPr="006F7D65">
        <w:rPr>
          <w:b/>
          <w:sz w:val="24"/>
          <w:szCs w:val="24"/>
        </w:rPr>
        <w:t xml:space="preserve"> </w:t>
      </w:r>
      <w:r w:rsidRPr="006F7D65">
        <w:rPr>
          <w:sz w:val="24"/>
          <w:szCs w:val="24"/>
        </w:rPr>
        <w:t>Одобрена распоряж</w:t>
      </w:r>
      <w:r w:rsidRPr="006F7D65">
        <w:rPr>
          <w:sz w:val="24"/>
          <w:szCs w:val="24"/>
        </w:rPr>
        <w:t>е</w:t>
      </w:r>
      <w:r w:rsidRPr="006F7D65">
        <w:rPr>
          <w:sz w:val="24"/>
          <w:szCs w:val="24"/>
        </w:rPr>
        <w:t>нием Правительства РФ от 31 а</w:t>
      </w:r>
      <w:r w:rsidRPr="006F7D65">
        <w:rPr>
          <w:sz w:val="24"/>
          <w:szCs w:val="24"/>
        </w:rPr>
        <w:t>в</w:t>
      </w:r>
      <w:r w:rsidRPr="006F7D65">
        <w:rPr>
          <w:sz w:val="24"/>
          <w:szCs w:val="24"/>
        </w:rPr>
        <w:t xml:space="preserve">густа </w:t>
      </w:r>
      <w:smartTag w:uri="urn:schemas-microsoft-com:office:smarttags" w:element="metricconverter">
        <w:smartTagPr>
          <w:attr w:name="ProductID" w:val="2002 г"/>
        </w:smartTagPr>
        <w:r w:rsidRPr="006F7D65">
          <w:rPr>
            <w:sz w:val="24"/>
            <w:szCs w:val="24"/>
          </w:rPr>
          <w:t>2002 г</w:t>
        </w:r>
      </w:smartTag>
      <w:r w:rsidRPr="006F7D65">
        <w:rPr>
          <w:sz w:val="24"/>
          <w:szCs w:val="24"/>
        </w:rPr>
        <w:t>. № 1225-р</w:t>
      </w:r>
    </w:p>
    <w:p w:rsidR="006F7D65" w:rsidRPr="006F7D65" w:rsidRDefault="006F7D65" w:rsidP="006F7D65">
      <w:pPr>
        <w:numPr>
          <w:ilvl w:val="0"/>
          <w:numId w:val="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6F7D65">
        <w:rPr>
          <w:sz w:val="24"/>
          <w:szCs w:val="24"/>
        </w:rPr>
        <w:t>Закон Пермского края от 03.09.2009 № 483-ПК «Об охране окружающей среды Пермск</w:t>
      </w:r>
      <w:r w:rsidRPr="006F7D65">
        <w:rPr>
          <w:sz w:val="24"/>
          <w:szCs w:val="24"/>
        </w:rPr>
        <w:t>о</w:t>
      </w:r>
      <w:r w:rsidRPr="006F7D65">
        <w:rPr>
          <w:sz w:val="24"/>
          <w:szCs w:val="24"/>
        </w:rPr>
        <w:t>го края»</w:t>
      </w:r>
    </w:p>
    <w:p w:rsidR="006F7D65" w:rsidRPr="006F7D65" w:rsidRDefault="006F7D65" w:rsidP="006F7D65">
      <w:pPr>
        <w:ind w:firstLine="567"/>
        <w:jc w:val="center"/>
        <w:rPr>
          <w:b/>
          <w:snapToGrid w:val="0"/>
          <w:sz w:val="24"/>
          <w:szCs w:val="24"/>
        </w:rPr>
      </w:pPr>
      <w:r w:rsidRPr="006F7D65">
        <w:rPr>
          <w:b/>
          <w:snapToGrid w:val="0"/>
          <w:sz w:val="24"/>
          <w:szCs w:val="24"/>
        </w:rPr>
        <w:t>б) Основная литература</w:t>
      </w:r>
    </w:p>
    <w:p w:rsidR="006F7D65" w:rsidRPr="006F7D65" w:rsidRDefault="006F7D65" w:rsidP="006F7D65">
      <w:pPr>
        <w:numPr>
          <w:ilvl w:val="0"/>
          <w:numId w:val="10"/>
        </w:numPr>
        <w:tabs>
          <w:tab w:val="left" w:pos="11243"/>
          <w:tab w:val="left" w:pos="12543"/>
          <w:tab w:val="left" w:pos="14503"/>
        </w:tabs>
        <w:rPr>
          <w:sz w:val="24"/>
          <w:szCs w:val="24"/>
        </w:rPr>
      </w:pPr>
      <w:r w:rsidRPr="006F7D65">
        <w:rPr>
          <w:bCs/>
          <w:sz w:val="24"/>
          <w:szCs w:val="24"/>
        </w:rPr>
        <w:t xml:space="preserve">Анисимов, А.В. Экологический менеджмент: учебник для вузов / А.В. Анисимов. – Ростов </w:t>
      </w:r>
      <w:proofErr w:type="spellStart"/>
      <w:r w:rsidRPr="006F7D65">
        <w:rPr>
          <w:bCs/>
          <w:sz w:val="24"/>
          <w:szCs w:val="24"/>
        </w:rPr>
        <w:t>н</w:t>
      </w:r>
      <w:proofErr w:type="spellEnd"/>
      <w:r w:rsidRPr="006F7D65">
        <w:rPr>
          <w:bCs/>
          <w:sz w:val="24"/>
          <w:szCs w:val="24"/>
        </w:rPr>
        <w:t>/Д.: Ф</w:t>
      </w:r>
      <w:r w:rsidRPr="006F7D65">
        <w:rPr>
          <w:bCs/>
          <w:sz w:val="24"/>
          <w:szCs w:val="24"/>
        </w:rPr>
        <w:t>е</w:t>
      </w:r>
      <w:r w:rsidRPr="006F7D65">
        <w:rPr>
          <w:bCs/>
          <w:sz w:val="24"/>
          <w:szCs w:val="24"/>
        </w:rPr>
        <w:t xml:space="preserve">никс, 2009. – 348 </w:t>
      </w:r>
      <w:proofErr w:type="gramStart"/>
      <w:r w:rsidRPr="006F7D65">
        <w:rPr>
          <w:bCs/>
          <w:sz w:val="24"/>
          <w:szCs w:val="24"/>
        </w:rPr>
        <w:t>с</w:t>
      </w:r>
      <w:proofErr w:type="gramEnd"/>
      <w:r w:rsidRPr="006F7D65">
        <w:rPr>
          <w:bCs/>
          <w:sz w:val="24"/>
          <w:szCs w:val="24"/>
        </w:rPr>
        <w:t>.</w:t>
      </w:r>
    </w:p>
    <w:p w:rsidR="006F7D65" w:rsidRPr="006F7D65" w:rsidRDefault="006F7D65" w:rsidP="006F7D65">
      <w:pPr>
        <w:pStyle w:val="3"/>
        <w:numPr>
          <w:ilvl w:val="0"/>
          <w:numId w:val="10"/>
        </w:numPr>
        <w:tabs>
          <w:tab w:val="left" w:pos="1276"/>
        </w:tabs>
        <w:spacing w:after="0"/>
        <w:jc w:val="both"/>
        <w:rPr>
          <w:sz w:val="24"/>
          <w:szCs w:val="24"/>
        </w:rPr>
      </w:pPr>
      <w:r w:rsidRPr="006F7D65">
        <w:rPr>
          <w:sz w:val="24"/>
          <w:szCs w:val="24"/>
        </w:rPr>
        <w:t xml:space="preserve">Анисимов, А.П. Экологическое право России: учебник.  / А.П. Анисимов, А.Я. </w:t>
      </w:r>
      <w:proofErr w:type="spellStart"/>
      <w:r w:rsidRPr="006F7D65">
        <w:rPr>
          <w:sz w:val="24"/>
          <w:szCs w:val="24"/>
        </w:rPr>
        <w:t>Рыженков</w:t>
      </w:r>
      <w:proofErr w:type="spellEnd"/>
      <w:r w:rsidRPr="006F7D65">
        <w:rPr>
          <w:sz w:val="24"/>
          <w:szCs w:val="24"/>
        </w:rPr>
        <w:t xml:space="preserve">, А.Е. Черноморец. – М.: </w:t>
      </w:r>
      <w:proofErr w:type="spellStart"/>
      <w:r w:rsidRPr="006F7D65">
        <w:rPr>
          <w:sz w:val="24"/>
          <w:szCs w:val="24"/>
        </w:rPr>
        <w:t>Высш</w:t>
      </w:r>
      <w:proofErr w:type="gramStart"/>
      <w:r w:rsidRPr="006F7D65">
        <w:rPr>
          <w:sz w:val="24"/>
          <w:szCs w:val="24"/>
        </w:rPr>
        <w:t>.о</w:t>
      </w:r>
      <w:proofErr w:type="gramEnd"/>
      <w:r w:rsidRPr="006F7D65">
        <w:rPr>
          <w:sz w:val="24"/>
          <w:szCs w:val="24"/>
        </w:rPr>
        <w:t>бразование</w:t>
      </w:r>
      <w:proofErr w:type="spellEnd"/>
      <w:r w:rsidRPr="006F7D65">
        <w:rPr>
          <w:sz w:val="24"/>
          <w:szCs w:val="24"/>
        </w:rPr>
        <w:t xml:space="preserve">: </w:t>
      </w:r>
      <w:proofErr w:type="spellStart"/>
      <w:r w:rsidRPr="006F7D65">
        <w:rPr>
          <w:sz w:val="24"/>
          <w:szCs w:val="24"/>
        </w:rPr>
        <w:t>Юрайт-Издат</w:t>
      </w:r>
      <w:proofErr w:type="spellEnd"/>
      <w:r w:rsidRPr="006F7D65">
        <w:rPr>
          <w:sz w:val="24"/>
          <w:szCs w:val="24"/>
        </w:rPr>
        <w:t>, 2009.</w:t>
      </w:r>
    </w:p>
    <w:p w:rsidR="006F7D65" w:rsidRPr="006F7D65" w:rsidRDefault="006F7D65" w:rsidP="006F7D65">
      <w:pPr>
        <w:pStyle w:val="a5"/>
        <w:widowControl w:val="0"/>
        <w:numPr>
          <w:ilvl w:val="0"/>
          <w:numId w:val="10"/>
        </w:numPr>
        <w:shd w:val="clear" w:color="auto" w:fill="auto"/>
        <w:tabs>
          <w:tab w:val="clear" w:pos="720"/>
          <w:tab w:val="left" w:pos="1701"/>
        </w:tabs>
        <w:snapToGrid w:val="0"/>
        <w:rPr>
          <w:sz w:val="24"/>
          <w:szCs w:val="24"/>
        </w:rPr>
      </w:pPr>
      <w:r w:rsidRPr="006F7D65">
        <w:rPr>
          <w:sz w:val="24"/>
          <w:szCs w:val="24"/>
        </w:rPr>
        <w:t xml:space="preserve">Боголюбов, С.А. Экологическое право: учебник для вузов / С.А. Боголюбов. М.: </w:t>
      </w:r>
      <w:proofErr w:type="spellStart"/>
      <w:r w:rsidRPr="006F7D65">
        <w:rPr>
          <w:sz w:val="24"/>
          <w:szCs w:val="24"/>
        </w:rPr>
        <w:t>Юрайт-Издат</w:t>
      </w:r>
      <w:proofErr w:type="spellEnd"/>
      <w:r w:rsidRPr="006F7D65">
        <w:rPr>
          <w:sz w:val="24"/>
          <w:szCs w:val="24"/>
        </w:rPr>
        <w:t>, 2011. – 477 с.</w:t>
      </w:r>
    </w:p>
    <w:p w:rsidR="006F7D65" w:rsidRPr="006F7D65" w:rsidRDefault="006F7D65" w:rsidP="006F7D65">
      <w:pPr>
        <w:pStyle w:val="3"/>
        <w:numPr>
          <w:ilvl w:val="0"/>
          <w:numId w:val="10"/>
        </w:numPr>
        <w:tabs>
          <w:tab w:val="num" w:pos="1276"/>
        </w:tabs>
        <w:spacing w:after="0"/>
        <w:jc w:val="both"/>
        <w:rPr>
          <w:sz w:val="24"/>
          <w:szCs w:val="24"/>
        </w:rPr>
      </w:pPr>
      <w:proofErr w:type="spellStart"/>
      <w:r w:rsidRPr="006F7D65">
        <w:rPr>
          <w:sz w:val="24"/>
          <w:szCs w:val="24"/>
        </w:rPr>
        <w:t>Бринчук</w:t>
      </w:r>
      <w:proofErr w:type="spellEnd"/>
      <w:r w:rsidRPr="006F7D65">
        <w:rPr>
          <w:sz w:val="24"/>
          <w:szCs w:val="24"/>
        </w:rPr>
        <w:t xml:space="preserve">, М.М. Экологическое право: учебное пособие / М.М. </w:t>
      </w:r>
      <w:proofErr w:type="spellStart"/>
      <w:r w:rsidRPr="006F7D65">
        <w:rPr>
          <w:sz w:val="24"/>
          <w:szCs w:val="24"/>
        </w:rPr>
        <w:t>Бринчук</w:t>
      </w:r>
      <w:proofErr w:type="spellEnd"/>
      <w:r w:rsidRPr="006F7D65">
        <w:rPr>
          <w:sz w:val="24"/>
          <w:szCs w:val="24"/>
        </w:rPr>
        <w:t xml:space="preserve">. – М.: </w:t>
      </w:r>
      <w:proofErr w:type="spellStart"/>
      <w:r w:rsidRPr="006F7D65">
        <w:rPr>
          <w:sz w:val="24"/>
          <w:szCs w:val="24"/>
        </w:rPr>
        <w:t>Эксмо</w:t>
      </w:r>
      <w:proofErr w:type="spellEnd"/>
      <w:r w:rsidRPr="006F7D65">
        <w:rPr>
          <w:sz w:val="24"/>
          <w:szCs w:val="24"/>
        </w:rPr>
        <w:t xml:space="preserve">, 2010. – 368 с.  </w:t>
      </w:r>
    </w:p>
    <w:p w:rsidR="006F7D65" w:rsidRPr="006F7D65" w:rsidRDefault="006F7D65" w:rsidP="006F7D65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6F7D65">
        <w:rPr>
          <w:bCs/>
          <w:sz w:val="24"/>
          <w:szCs w:val="24"/>
        </w:rPr>
        <w:t>Ерофеев, Б.В. Экологическое право России: учебник для вузов / Б.В. Ер</w:t>
      </w:r>
      <w:r w:rsidRPr="006F7D65">
        <w:rPr>
          <w:bCs/>
          <w:sz w:val="24"/>
          <w:szCs w:val="24"/>
        </w:rPr>
        <w:t>о</w:t>
      </w:r>
      <w:r w:rsidRPr="006F7D65">
        <w:rPr>
          <w:bCs/>
          <w:sz w:val="24"/>
          <w:szCs w:val="24"/>
        </w:rPr>
        <w:t xml:space="preserve">феев. – М.: </w:t>
      </w:r>
      <w:proofErr w:type="spellStart"/>
      <w:r w:rsidRPr="006F7D65">
        <w:rPr>
          <w:bCs/>
          <w:sz w:val="24"/>
          <w:szCs w:val="24"/>
        </w:rPr>
        <w:t>Юрайт-Издат</w:t>
      </w:r>
      <w:proofErr w:type="spellEnd"/>
      <w:r w:rsidRPr="006F7D65">
        <w:rPr>
          <w:bCs/>
          <w:sz w:val="24"/>
          <w:szCs w:val="24"/>
        </w:rPr>
        <w:t>, 2006. – 430 с.</w:t>
      </w:r>
    </w:p>
    <w:p w:rsidR="006F7D65" w:rsidRPr="006F7D65" w:rsidRDefault="006F7D65" w:rsidP="006F7D65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6F7D65">
        <w:rPr>
          <w:bCs/>
          <w:sz w:val="24"/>
          <w:szCs w:val="24"/>
        </w:rPr>
        <w:t>Воробьев, А.Е. Основы природопользования: экологические, экономич</w:t>
      </w:r>
      <w:r w:rsidRPr="006F7D65">
        <w:rPr>
          <w:bCs/>
          <w:sz w:val="24"/>
          <w:szCs w:val="24"/>
        </w:rPr>
        <w:t>е</w:t>
      </w:r>
      <w:r w:rsidRPr="006F7D65">
        <w:rPr>
          <w:bCs/>
          <w:sz w:val="24"/>
          <w:szCs w:val="24"/>
        </w:rPr>
        <w:t>ские и правовые аспекты: учеб</w:t>
      </w:r>
      <w:proofErr w:type="gramStart"/>
      <w:r w:rsidRPr="006F7D65">
        <w:rPr>
          <w:bCs/>
          <w:sz w:val="24"/>
          <w:szCs w:val="24"/>
        </w:rPr>
        <w:t>.</w:t>
      </w:r>
      <w:proofErr w:type="gramEnd"/>
      <w:r w:rsidRPr="006F7D65">
        <w:rPr>
          <w:bCs/>
          <w:sz w:val="24"/>
          <w:szCs w:val="24"/>
        </w:rPr>
        <w:t xml:space="preserve"> </w:t>
      </w:r>
      <w:proofErr w:type="gramStart"/>
      <w:r w:rsidRPr="006F7D65">
        <w:rPr>
          <w:bCs/>
          <w:sz w:val="24"/>
          <w:szCs w:val="24"/>
        </w:rPr>
        <w:t>п</w:t>
      </w:r>
      <w:proofErr w:type="gramEnd"/>
      <w:r w:rsidRPr="006F7D65">
        <w:rPr>
          <w:bCs/>
          <w:sz w:val="24"/>
          <w:szCs w:val="24"/>
        </w:rPr>
        <w:t xml:space="preserve">ос. для вузов / А.Е. Воробьев </w:t>
      </w:r>
      <w:r w:rsidRPr="006F7D65">
        <w:rPr>
          <w:spacing w:val="-3"/>
          <w:sz w:val="24"/>
          <w:szCs w:val="24"/>
        </w:rPr>
        <w:t xml:space="preserve">[и др.]. </w:t>
      </w:r>
      <w:r w:rsidRPr="006F7D65">
        <w:rPr>
          <w:bCs/>
          <w:sz w:val="24"/>
          <w:szCs w:val="24"/>
        </w:rPr>
        <w:t xml:space="preserve"> – Ростов </w:t>
      </w:r>
      <w:proofErr w:type="spellStart"/>
      <w:r w:rsidRPr="006F7D65">
        <w:rPr>
          <w:bCs/>
          <w:sz w:val="24"/>
          <w:szCs w:val="24"/>
        </w:rPr>
        <w:t>н</w:t>
      </w:r>
      <w:proofErr w:type="spellEnd"/>
      <w:r w:rsidRPr="006F7D65">
        <w:rPr>
          <w:bCs/>
          <w:sz w:val="24"/>
          <w:szCs w:val="24"/>
        </w:rPr>
        <w:t xml:space="preserve">/Д.: Феникс, 2006. - 544 </w:t>
      </w:r>
      <w:proofErr w:type="gramStart"/>
      <w:r w:rsidRPr="006F7D65">
        <w:rPr>
          <w:bCs/>
          <w:sz w:val="24"/>
          <w:szCs w:val="24"/>
        </w:rPr>
        <w:t>с</w:t>
      </w:r>
      <w:proofErr w:type="gramEnd"/>
      <w:r w:rsidRPr="006F7D65">
        <w:rPr>
          <w:bCs/>
          <w:sz w:val="24"/>
          <w:szCs w:val="24"/>
        </w:rPr>
        <w:t>.</w:t>
      </w:r>
    </w:p>
    <w:p w:rsidR="006F7D65" w:rsidRPr="006F7D65" w:rsidRDefault="006F7D65" w:rsidP="006F7D65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6F7D65">
        <w:rPr>
          <w:bCs/>
          <w:sz w:val="24"/>
          <w:szCs w:val="24"/>
        </w:rPr>
        <w:t>Годин, А.М. Экологический менеджмент: учеб</w:t>
      </w:r>
      <w:proofErr w:type="gramStart"/>
      <w:r w:rsidRPr="006F7D65">
        <w:rPr>
          <w:bCs/>
          <w:sz w:val="24"/>
          <w:szCs w:val="24"/>
        </w:rPr>
        <w:t>.</w:t>
      </w:r>
      <w:proofErr w:type="gramEnd"/>
      <w:r w:rsidRPr="006F7D65">
        <w:rPr>
          <w:bCs/>
          <w:sz w:val="24"/>
          <w:szCs w:val="24"/>
        </w:rPr>
        <w:t xml:space="preserve"> </w:t>
      </w:r>
      <w:proofErr w:type="gramStart"/>
      <w:r w:rsidRPr="006F7D65">
        <w:rPr>
          <w:bCs/>
          <w:sz w:val="24"/>
          <w:szCs w:val="24"/>
        </w:rPr>
        <w:t>п</w:t>
      </w:r>
      <w:proofErr w:type="gramEnd"/>
      <w:r w:rsidRPr="006F7D65">
        <w:rPr>
          <w:bCs/>
          <w:sz w:val="24"/>
          <w:szCs w:val="24"/>
        </w:rPr>
        <w:t xml:space="preserve">ос. / А.М. Годин. – М.: Дашков и К, 2012. – 88 </w:t>
      </w:r>
      <w:proofErr w:type="gramStart"/>
      <w:r w:rsidRPr="006F7D65">
        <w:rPr>
          <w:bCs/>
          <w:sz w:val="24"/>
          <w:szCs w:val="24"/>
        </w:rPr>
        <w:t>с</w:t>
      </w:r>
      <w:proofErr w:type="gramEnd"/>
      <w:r w:rsidRPr="006F7D65">
        <w:rPr>
          <w:bCs/>
          <w:sz w:val="24"/>
          <w:szCs w:val="24"/>
        </w:rPr>
        <w:t>.</w:t>
      </w:r>
    </w:p>
    <w:p w:rsidR="006F7D65" w:rsidRPr="006F7D65" w:rsidRDefault="006F7D65" w:rsidP="006F7D65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6F7D65">
        <w:rPr>
          <w:bCs/>
          <w:sz w:val="24"/>
          <w:szCs w:val="24"/>
        </w:rPr>
        <w:t xml:space="preserve">Родькин, О.И. Экологический менеджмент: </w:t>
      </w:r>
      <w:proofErr w:type="spellStart"/>
      <w:r w:rsidRPr="006F7D65">
        <w:rPr>
          <w:bCs/>
          <w:sz w:val="24"/>
          <w:szCs w:val="24"/>
        </w:rPr>
        <w:t>учебно</w:t>
      </w:r>
      <w:proofErr w:type="spellEnd"/>
      <w:r w:rsidRPr="006F7D65">
        <w:rPr>
          <w:bCs/>
          <w:sz w:val="24"/>
          <w:szCs w:val="24"/>
        </w:rPr>
        <w:t xml:space="preserve"> - метод</w:t>
      </w:r>
      <w:proofErr w:type="gramStart"/>
      <w:r w:rsidRPr="006F7D65">
        <w:rPr>
          <w:bCs/>
          <w:sz w:val="24"/>
          <w:szCs w:val="24"/>
        </w:rPr>
        <w:t>.</w:t>
      </w:r>
      <w:proofErr w:type="gramEnd"/>
      <w:r w:rsidRPr="006F7D65">
        <w:rPr>
          <w:bCs/>
          <w:sz w:val="24"/>
          <w:szCs w:val="24"/>
        </w:rPr>
        <w:t xml:space="preserve"> </w:t>
      </w:r>
      <w:proofErr w:type="gramStart"/>
      <w:r w:rsidRPr="006F7D65">
        <w:rPr>
          <w:bCs/>
          <w:sz w:val="24"/>
          <w:szCs w:val="24"/>
        </w:rPr>
        <w:t>п</w:t>
      </w:r>
      <w:proofErr w:type="gramEnd"/>
      <w:r w:rsidRPr="006F7D65">
        <w:rPr>
          <w:bCs/>
          <w:sz w:val="24"/>
          <w:szCs w:val="24"/>
        </w:rPr>
        <w:t xml:space="preserve">ос. / О.И. Родькин </w:t>
      </w:r>
      <w:r w:rsidRPr="006F7D65">
        <w:rPr>
          <w:spacing w:val="-3"/>
          <w:sz w:val="24"/>
          <w:szCs w:val="24"/>
        </w:rPr>
        <w:t xml:space="preserve">[и др.]. </w:t>
      </w:r>
      <w:r w:rsidRPr="006F7D65">
        <w:rPr>
          <w:bCs/>
          <w:sz w:val="24"/>
          <w:szCs w:val="24"/>
        </w:rPr>
        <w:t xml:space="preserve">– Минск: </w:t>
      </w:r>
      <w:proofErr w:type="spellStart"/>
      <w:r w:rsidRPr="006F7D65">
        <w:rPr>
          <w:bCs/>
          <w:sz w:val="24"/>
          <w:szCs w:val="24"/>
        </w:rPr>
        <w:t>Ривш</w:t>
      </w:r>
      <w:proofErr w:type="spellEnd"/>
      <w:r w:rsidRPr="006F7D65">
        <w:rPr>
          <w:bCs/>
          <w:sz w:val="24"/>
          <w:szCs w:val="24"/>
        </w:rPr>
        <w:t>, 2008. – 254 с.</w:t>
      </w:r>
    </w:p>
    <w:p w:rsidR="006F7D65" w:rsidRPr="006F7D65" w:rsidRDefault="006F7D65" w:rsidP="006F7D65">
      <w:pPr>
        <w:numPr>
          <w:ilvl w:val="0"/>
          <w:numId w:val="10"/>
        </w:numPr>
        <w:jc w:val="both"/>
        <w:rPr>
          <w:sz w:val="24"/>
          <w:szCs w:val="24"/>
        </w:rPr>
      </w:pPr>
      <w:r w:rsidRPr="006F7D65">
        <w:rPr>
          <w:sz w:val="24"/>
          <w:szCs w:val="24"/>
        </w:rPr>
        <w:t xml:space="preserve">Федеральный государственный экологический контроль: пособие для </w:t>
      </w:r>
      <w:proofErr w:type="spellStart"/>
      <w:r w:rsidRPr="006F7D65">
        <w:rPr>
          <w:sz w:val="24"/>
          <w:szCs w:val="24"/>
        </w:rPr>
        <w:t>правоприменителей</w:t>
      </w:r>
      <w:proofErr w:type="spellEnd"/>
      <w:proofErr w:type="gramStart"/>
      <w:r w:rsidRPr="006F7D65">
        <w:rPr>
          <w:sz w:val="24"/>
          <w:szCs w:val="24"/>
        </w:rPr>
        <w:t xml:space="preserve"> / П</w:t>
      </w:r>
      <w:proofErr w:type="gramEnd"/>
      <w:r w:rsidRPr="006F7D65">
        <w:rPr>
          <w:sz w:val="24"/>
          <w:szCs w:val="24"/>
        </w:rPr>
        <w:t xml:space="preserve">од ред. С.А.Боголюбова. – М.: ТК </w:t>
      </w:r>
      <w:proofErr w:type="spellStart"/>
      <w:r w:rsidRPr="006F7D65">
        <w:rPr>
          <w:sz w:val="24"/>
          <w:szCs w:val="24"/>
        </w:rPr>
        <w:t>Велби</w:t>
      </w:r>
      <w:proofErr w:type="spellEnd"/>
      <w:r w:rsidRPr="006F7D65">
        <w:rPr>
          <w:sz w:val="24"/>
          <w:szCs w:val="24"/>
        </w:rPr>
        <w:t>, Изд-во Пр</w:t>
      </w:r>
      <w:r w:rsidRPr="006F7D65">
        <w:rPr>
          <w:sz w:val="24"/>
          <w:szCs w:val="24"/>
        </w:rPr>
        <w:t>о</w:t>
      </w:r>
      <w:r w:rsidRPr="006F7D65">
        <w:rPr>
          <w:sz w:val="24"/>
          <w:szCs w:val="24"/>
        </w:rPr>
        <w:t xml:space="preserve">спект, 2005. – 96 </w:t>
      </w:r>
      <w:proofErr w:type="gramStart"/>
      <w:r w:rsidRPr="006F7D65">
        <w:rPr>
          <w:sz w:val="24"/>
          <w:szCs w:val="24"/>
        </w:rPr>
        <w:t>с</w:t>
      </w:r>
      <w:proofErr w:type="gramEnd"/>
      <w:r w:rsidRPr="006F7D65">
        <w:rPr>
          <w:sz w:val="24"/>
          <w:szCs w:val="24"/>
        </w:rPr>
        <w:t>.</w:t>
      </w:r>
    </w:p>
    <w:p w:rsidR="006F7D65" w:rsidRPr="006F7D65" w:rsidRDefault="006F7D65" w:rsidP="006F7D65">
      <w:pPr>
        <w:pStyle w:val="ConsNormal"/>
        <w:widowControl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F7D65">
        <w:rPr>
          <w:rFonts w:ascii="Times New Roman" w:hAnsi="Times New Roman"/>
          <w:sz w:val="24"/>
          <w:szCs w:val="24"/>
        </w:rPr>
        <w:t>Экологическое право: учебник для вузов / под ред. С.А. Боголюбова. –  М.: Высшее обр</w:t>
      </w:r>
      <w:r w:rsidRPr="006F7D65">
        <w:rPr>
          <w:rFonts w:ascii="Times New Roman" w:hAnsi="Times New Roman"/>
          <w:sz w:val="24"/>
          <w:szCs w:val="24"/>
        </w:rPr>
        <w:t>а</w:t>
      </w:r>
      <w:r w:rsidRPr="006F7D65">
        <w:rPr>
          <w:rFonts w:ascii="Times New Roman" w:hAnsi="Times New Roman"/>
          <w:sz w:val="24"/>
          <w:szCs w:val="24"/>
        </w:rPr>
        <w:t xml:space="preserve">зование, 2011. – 482 </w:t>
      </w:r>
      <w:proofErr w:type="gramStart"/>
      <w:r w:rsidRPr="006F7D65">
        <w:rPr>
          <w:rFonts w:ascii="Times New Roman" w:hAnsi="Times New Roman"/>
          <w:sz w:val="24"/>
          <w:szCs w:val="24"/>
        </w:rPr>
        <w:t>с</w:t>
      </w:r>
      <w:proofErr w:type="gramEnd"/>
      <w:r w:rsidRPr="006F7D65">
        <w:rPr>
          <w:rFonts w:ascii="Times New Roman" w:hAnsi="Times New Roman"/>
          <w:sz w:val="24"/>
          <w:szCs w:val="24"/>
        </w:rPr>
        <w:t>.</w:t>
      </w:r>
    </w:p>
    <w:p w:rsidR="009E4F49" w:rsidRDefault="009E4F49"/>
    <w:sectPr w:rsidR="009E4F49" w:rsidSect="0063527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D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2A2268"/>
    <w:multiLevelType w:val="multilevel"/>
    <w:tmpl w:val="7D080BD2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932E8"/>
    <w:multiLevelType w:val="hybridMultilevel"/>
    <w:tmpl w:val="556ECE06"/>
    <w:lvl w:ilvl="0" w:tplc="8DC439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703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F730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5607B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9F33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0313163"/>
    <w:multiLevelType w:val="hybridMultilevel"/>
    <w:tmpl w:val="9B7C5C3A"/>
    <w:lvl w:ilvl="0" w:tplc="51FEF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3330AB0"/>
    <w:multiLevelType w:val="singleLevel"/>
    <w:tmpl w:val="67C8F5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>
    <w:nsid w:val="5C1E3E2D"/>
    <w:multiLevelType w:val="hybridMultilevel"/>
    <w:tmpl w:val="1BDC14AC"/>
    <w:lvl w:ilvl="0" w:tplc="9A9271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CB19B6"/>
    <w:multiLevelType w:val="hybridMultilevel"/>
    <w:tmpl w:val="8B9A0546"/>
    <w:lvl w:ilvl="0" w:tplc="FDF4FF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1165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1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42837"/>
    <w:rsid w:val="000145E6"/>
    <w:rsid w:val="0002120A"/>
    <w:rsid w:val="00037FED"/>
    <w:rsid w:val="0005301D"/>
    <w:rsid w:val="00062756"/>
    <w:rsid w:val="00090BE0"/>
    <w:rsid w:val="000B68C0"/>
    <w:rsid w:val="000B7ED0"/>
    <w:rsid w:val="000C5B08"/>
    <w:rsid w:val="000F5FC4"/>
    <w:rsid w:val="00103E0C"/>
    <w:rsid w:val="00104882"/>
    <w:rsid w:val="00125FC9"/>
    <w:rsid w:val="0014467B"/>
    <w:rsid w:val="0015022D"/>
    <w:rsid w:val="0017462C"/>
    <w:rsid w:val="001764B4"/>
    <w:rsid w:val="00191664"/>
    <w:rsid w:val="002376B6"/>
    <w:rsid w:val="00260D54"/>
    <w:rsid w:val="00260FA9"/>
    <w:rsid w:val="002640EB"/>
    <w:rsid w:val="00280314"/>
    <w:rsid w:val="00330EF6"/>
    <w:rsid w:val="003442CE"/>
    <w:rsid w:val="00344AA5"/>
    <w:rsid w:val="003B16F2"/>
    <w:rsid w:val="003C1281"/>
    <w:rsid w:val="003C76ED"/>
    <w:rsid w:val="003F01F0"/>
    <w:rsid w:val="00400A0F"/>
    <w:rsid w:val="00421473"/>
    <w:rsid w:val="004446A7"/>
    <w:rsid w:val="00477E74"/>
    <w:rsid w:val="00493D32"/>
    <w:rsid w:val="004B5EA1"/>
    <w:rsid w:val="0051165F"/>
    <w:rsid w:val="00514FBE"/>
    <w:rsid w:val="005973EB"/>
    <w:rsid w:val="005A0FD9"/>
    <w:rsid w:val="00635279"/>
    <w:rsid w:val="00657623"/>
    <w:rsid w:val="006C5426"/>
    <w:rsid w:val="006D16FB"/>
    <w:rsid w:val="006F711F"/>
    <w:rsid w:val="006F7D65"/>
    <w:rsid w:val="00705953"/>
    <w:rsid w:val="00766BDA"/>
    <w:rsid w:val="00777613"/>
    <w:rsid w:val="007A4A4C"/>
    <w:rsid w:val="007D6444"/>
    <w:rsid w:val="007F2381"/>
    <w:rsid w:val="008125D4"/>
    <w:rsid w:val="008277DC"/>
    <w:rsid w:val="00832C41"/>
    <w:rsid w:val="00883534"/>
    <w:rsid w:val="008B138A"/>
    <w:rsid w:val="008E677B"/>
    <w:rsid w:val="008F0341"/>
    <w:rsid w:val="00901C71"/>
    <w:rsid w:val="0095368B"/>
    <w:rsid w:val="009A1C95"/>
    <w:rsid w:val="009E4F49"/>
    <w:rsid w:val="00A138F0"/>
    <w:rsid w:val="00A45D94"/>
    <w:rsid w:val="00A568B0"/>
    <w:rsid w:val="00A65C22"/>
    <w:rsid w:val="00AA6153"/>
    <w:rsid w:val="00AA7881"/>
    <w:rsid w:val="00AD1773"/>
    <w:rsid w:val="00AD30D3"/>
    <w:rsid w:val="00AE229C"/>
    <w:rsid w:val="00B00829"/>
    <w:rsid w:val="00B07BC6"/>
    <w:rsid w:val="00B25A74"/>
    <w:rsid w:val="00B4064A"/>
    <w:rsid w:val="00B70EBA"/>
    <w:rsid w:val="00BB1EBE"/>
    <w:rsid w:val="00BC608E"/>
    <w:rsid w:val="00C05692"/>
    <w:rsid w:val="00C1641C"/>
    <w:rsid w:val="00C235A4"/>
    <w:rsid w:val="00C82654"/>
    <w:rsid w:val="00CA43F6"/>
    <w:rsid w:val="00CA78BB"/>
    <w:rsid w:val="00CB403B"/>
    <w:rsid w:val="00CE6B7E"/>
    <w:rsid w:val="00CE7AF6"/>
    <w:rsid w:val="00D14070"/>
    <w:rsid w:val="00D20E33"/>
    <w:rsid w:val="00D2352E"/>
    <w:rsid w:val="00D26258"/>
    <w:rsid w:val="00D45ECE"/>
    <w:rsid w:val="00D61B14"/>
    <w:rsid w:val="00D66E27"/>
    <w:rsid w:val="00D95217"/>
    <w:rsid w:val="00D955C9"/>
    <w:rsid w:val="00D9758D"/>
    <w:rsid w:val="00DB6BDB"/>
    <w:rsid w:val="00DD0847"/>
    <w:rsid w:val="00DF4CBF"/>
    <w:rsid w:val="00E42837"/>
    <w:rsid w:val="00E45280"/>
    <w:rsid w:val="00EA16FC"/>
    <w:rsid w:val="00EA6F6F"/>
    <w:rsid w:val="00EF14FB"/>
    <w:rsid w:val="00F12444"/>
    <w:rsid w:val="00F3254D"/>
    <w:rsid w:val="00F3611C"/>
    <w:rsid w:val="00FB2FEA"/>
    <w:rsid w:val="00FB41A3"/>
    <w:rsid w:val="00FD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837"/>
  </w:style>
  <w:style w:type="paragraph" w:styleId="4">
    <w:name w:val="heading 4"/>
    <w:basedOn w:val="a"/>
    <w:next w:val="a"/>
    <w:qFormat/>
    <w:rsid w:val="00E4283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42837"/>
    <w:pPr>
      <w:keepNext/>
      <w:jc w:val="center"/>
      <w:outlineLvl w:val="4"/>
    </w:pPr>
    <w:rPr>
      <w:sz w:val="24"/>
      <w:u w:val="single"/>
    </w:rPr>
  </w:style>
  <w:style w:type="paragraph" w:styleId="6">
    <w:name w:val="heading 6"/>
    <w:basedOn w:val="a"/>
    <w:next w:val="a"/>
    <w:qFormat/>
    <w:rsid w:val="00E42837"/>
    <w:pPr>
      <w:keepNext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42837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E42837"/>
    <w:rPr>
      <w:sz w:val="36"/>
    </w:rPr>
  </w:style>
  <w:style w:type="paragraph" w:styleId="2">
    <w:name w:val="Body Text 2"/>
    <w:basedOn w:val="a"/>
    <w:rsid w:val="00E42837"/>
    <w:pPr>
      <w:jc w:val="both"/>
    </w:pPr>
    <w:rPr>
      <w:sz w:val="24"/>
    </w:rPr>
  </w:style>
  <w:style w:type="paragraph" w:styleId="a5">
    <w:name w:val="Body Text Indent"/>
    <w:basedOn w:val="a"/>
    <w:rsid w:val="00E42837"/>
    <w:pPr>
      <w:shd w:val="clear" w:color="auto" w:fill="FFFFFF"/>
      <w:tabs>
        <w:tab w:val="left" w:pos="360"/>
        <w:tab w:val="left" w:pos="720"/>
      </w:tabs>
      <w:ind w:left="360" w:hanging="360"/>
      <w:jc w:val="both"/>
    </w:pPr>
    <w:rPr>
      <w:sz w:val="28"/>
    </w:rPr>
  </w:style>
  <w:style w:type="paragraph" w:styleId="20">
    <w:name w:val="Body Text Indent 2"/>
    <w:basedOn w:val="a"/>
    <w:rsid w:val="00E42837"/>
    <w:pPr>
      <w:shd w:val="clear" w:color="auto" w:fill="FFFFFF"/>
      <w:ind w:left="5"/>
      <w:jc w:val="both"/>
    </w:pPr>
    <w:rPr>
      <w:color w:val="000000"/>
      <w:spacing w:val="-8"/>
      <w:sz w:val="24"/>
    </w:rPr>
  </w:style>
  <w:style w:type="paragraph" w:customStyle="1" w:styleId="ConsNormal">
    <w:name w:val="ConsNormal"/>
    <w:rsid w:val="00E428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E42837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B00829"/>
  </w:style>
  <w:style w:type="character" w:styleId="a6">
    <w:name w:val="Emphasis"/>
    <w:basedOn w:val="a0"/>
    <w:uiPriority w:val="20"/>
    <w:qFormat/>
    <w:rsid w:val="00B00829"/>
    <w:rPr>
      <w:i/>
      <w:iCs/>
    </w:rPr>
  </w:style>
  <w:style w:type="character" w:customStyle="1" w:styleId="a4">
    <w:name w:val="Основной текст Знак"/>
    <w:basedOn w:val="a0"/>
    <w:link w:val="a3"/>
    <w:rsid w:val="00635279"/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ЭКОЛОГИЧЕСКОЕ ПРАВО</vt:lpstr>
    </vt:vector>
  </TitlesOfParts>
  <Company>Inc.</Company>
  <LinksUpToDate>false</LinksUpToDate>
  <CharactersWithSpaces>15586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ЭКОЛОГИЧЕСКОЕ ПРАВО</dc:title>
  <dc:creator>Маленькая лошадка</dc:creator>
  <cp:lastModifiedBy>Маленькая лошадка</cp:lastModifiedBy>
  <cp:revision>3</cp:revision>
  <dcterms:created xsi:type="dcterms:W3CDTF">2017-02-26T09:08:00Z</dcterms:created>
  <dcterms:modified xsi:type="dcterms:W3CDTF">2017-02-26T09:41:00Z</dcterms:modified>
</cp:coreProperties>
</file>